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9F6" w:rsidRDefault="007E3C76" w:rsidP="006429F6">
      <w:pPr>
        <w:jc w:val="center"/>
        <w:rPr>
          <w:sz w:val="24"/>
        </w:rPr>
      </w:pPr>
      <w:r>
        <w:rPr>
          <w:noProof/>
        </w:rPr>
        <w:drawing>
          <wp:inline distT="0" distB="0" distL="0" distR="0" wp14:anchorId="76CCF078" wp14:editId="33F1F568">
            <wp:extent cx="722630" cy="917575"/>
            <wp:effectExtent l="0" t="0" r="1270"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2630" cy="917575"/>
                    </a:xfrm>
                    <a:prstGeom prst="rect">
                      <a:avLst/>
                    </a:prstGeom>
                  </pic:spPr>
                </pic:pic>
              </a:graphicData>
            </a:graphic>
          </wp:inline>
        </w:drawing>
      </w:r>
    </w:p>
    <w:p w:rsidR="006429F6" w:rsidRDefault="006429F6" w:rsidP="006429F6">
      <w:pPr>
        <w:rPr>
          <w:sz w:val="24"/>
        </w:rPr>
      </w:pPr>
    </w:p>
    <w:p w:rsidR="006429F6" w:rsidRDefault="006429F6" w:rsidP="006429F6">
      <w:pPr>
        <w:pStyle w:val="1"/>
        <w:rPr>
          <w:rFonts w:ascii="Garamond" w:hAnsi="Garamond"/>
        </w:rPr>
      </w:pPr>
      <w:r>
        <w:rPr>
          <w:rFonts w:ascii="Garamond" w:hAnsi="Garamond"/>
        </w:rPr>
        <w:t>Администрация города Дивногорска</w:t>
      </w:r>
    </w:p>
    <w:p w:rsidR="006429F6" w:rsidRDefault="006429F6" w:rsidP="006429F6">
      <w:pPr>
        <w:jc w:val="center"/>
        <w:rPr>
          <w:sz w:val="24"/>
        </w:rPr>
      </w:pPr>
      <w:r>
        <w:rPr>
          <w:sz w:val="24"/>
        </w:rPr>
        <w:t>Красноярского края</w:t>
      </w:r>
    </w:p>
    <w:p w:rsidR="006429F6" w:rsidRDefault="006429F6" w:rsidP="006429F6">
      <w:pPr>
        <w:jc w:val="center"/>
        <w:rPr>
          <w:sz w:val="24"/>
        </w:rPr>
      </w:pPr>
    </w:p>
    <w:p w:rsidR="006429F6" w:rsidRDefault="00462513" w:rsidP="006429F6">
      <w:pPr>
        <w:pStyle w:val="1"/>
        <w:rPr>
          <w:rFonts w:ascii="Garamond" w:hAnsi="Garamond"/>
        </w:rPr>
      </w:pPr>
      <w:proofErr w:type="gramStart"/>
      <w:r>
        <w:rPr>
          <w:rFonts w:ascii="Garamond" w:hAnsi="Garamond"/>
        </w:rPr>
        <w:t>Р</w:t>
      </w:r>
      <w:proofErr w:type="gramEnd"/>
      <w:r>
        <w:rPr>
          <w:rFonts w:ascii="Garamond" w:hAnsi="Garamond"/>
        </w:rPr>
        <w:t xml:space="preserve"> А С П О Р Я Ж Е Н И Е</w:t>
      </w:r>
    </w:p>
    <w:p w:rsidR="006429F6" w:rsidRDefault="006429F6" w:rsidP="006429F6">
      <w:pPr>
        <w:jc w:val="center"/>
        <w:rPr>
          <w:sz w:val="24"/>
        </w:rPr>
      </w:pP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595"/>
      </w:tblGrid>
      <w:tr w:rsidR="006429F6" w:rsidTr="00E375F9">
        <w:trPr>
          <w:trHeight w:val="40"/>
        </w:trPr>
        <w:tc>
          <w:tcPr>
            <w:tcW w:w="4595" w:type="dxa"/>
            <w:tcBorders>
              <w:top w:val="dashDotStroked" w:sz="24" w:space="0" w:color="auto"/>
              <w:right w:val="nil"/>
            </w:tcBorders>
          </w:tcPr>
          <w:p w:rsidR="006429F6" w:rsidRDefault="006429F6" w:rsidP="00E375F9">
            <w:pPr>
              <w:jc w:val="both"/>
              <w:rPr>
                <w:sz w:val="4"/>
              </w:rPr>
            </w:pPr>
          </w:p>
        </w:tc>
        <w:tc>
          <w:tcPr>
            <w:tcW w:w="4595" w:type="dxa"/>
            <w:tcBorders>
              <w:left w:val="nil"/>
            </w:tcBorders>
          </w:tcPr>
          <w:p w:rsidR="006429F6" w:rsidRDefault="006429F6" w:rsidP="00E375F9">
            <w:pPr>
              <w:jc w:val="both"/>
              <w:rPr>
                <w:sz w:val="4"/>
              </w:rPr>
            </w:pPr>
          </w:p>
        </w:tc>
      </w:tr>
      <w:tr w:rsidR="006429F6" w:rsidTr="00E375F9">
        <w:tc>
          <w:tcPr>
            <w:tcW w:w="4595" w:type="dxa"/>
            <w:tcBorders>
              <w:top w:val="single" w:sz="4" w:space="0" w:color="auto"/>
              <w:right w:val="nil"/>
            </w:tcBorders>
          </w:tcPr>
          <w:p w:rsidR="006429F6" w:rsidRDefault="006429F6" w:rsidP="00E375F9">
            <w:pPr>
              <w:jc w:val="both"/>
              <w:rPr>
                <w:sz w:val="4"/>
              </w:rPr>
            </w:pPr>
          </w:p>
        </w:tc>
        <w:tc>
          <w:tcPr>
            <w:tcW w:w="4595" w:type="dxa"/>
            <w:tcBorders>
              <w:left w:val="nil"/>
            </w:tcBorders>
          </w:tcPr>
          <w:p w:rsidR="006429F6" w:rsidRDefault="006429F6" w:rsidP="00E375F9">
            <w:pPr>
              <w:jc w:val="both"/>
              <w:rPr>
                <w:sz w:val="4"/>
              </w:rPr>
            </w:pPr>
          </w:p>
        </w:tc>
      </w:tr>
    </w:tbl>
    <w:p w:rsidR="006429F6" w:rsidRDefault="006429F6" w:rsidP="006429F6">
      <w:pPr>
        <w:jc w:val="both"/>
        <w:rPr>
          <w:sz w:val="10"/>
        </w:rPr>
      </w:pPr>
    </w:p>
    <w:p w:rsidR="004057BE" w:rsidRDefault="00B97C34" w:rsidP="00B97C34">
      <w:pPr>
        <w:ind w:firstLine="708"/>
        <w:jc w:val="both"/>
        <w:rPr>
          <w:sz w:val="24"/>
        </w:rPr>
      </w:pPr>
      <w:r>
        <w:rPr>
          <w:sz w:val="24"/>
        </w:rPr>
        <w:t>02</w:t>
      </w:r>
      <w:r w:rsidR="00117E58">
        <w:rPr>
          <w:sz w:val="24"/>
        </w:rPr>
        <w:t>.</w:t>
      </w:r>
      <w:r>
        <w:rPr>
          <w:sz w:val="24"/>
        </w:rPr>
        <w:t>03.</w:t>
      </w:r>
      <w:r w:rsidR="005F6282">
        <w:rPr>
          <w:sz w:val="24"/>
        </w:rPr>
        <w:t>20</w:t>
      </w:r>
      <w:r w:rsidR="007E3C76">
        <w:rPr>
          <w:sz w:val="24"/>
        </w:rPr>
        <w:t>21</w:t>
      </w:r>
      <w:r w:rsidR="006429F6">
        <w:rPr>
          <w:sz w:val="24"/>
        </w:rPr>
        <w:tab/>
      </w:r>
      <w:r w:rsidR="007075FE">
        <w:rPr>
          <w:sz w:val="24"/>
        </w:rPr>
        <w:tab/>
      </w:r>
      <w:r w:rsidR="007075FE">
        <w:rPr>
          <w:sz w:val="24"/>
        </w:rPr>
        <w:tab/>
      </w:r>
      <w:r w:rsidR="007075FE">
        <w:rPr>
          <w:sz w:val="24"/>
        </w:rPr>
        <w:tab/>
      </w:r>
      <w:r w:rsidR="006429F6">
        <w:t>г.Дивногорск</w:t>
      </w:r>
      <w:r w:rsidR="006429F6">
        <w:tab/>
      </w:r>
      <w:r w:rsidR="006429F6">
        <w:rPr>
          <w:sz w:val="24"/>
        </w:rPr>
        <w:tab/>
      </w:r>
      <w:r w:rsidR="007075FE">
        <w:rPr>
          <w:sz w:val="24"/>
        </w:rPr>
        <w:tab/>
      </w:r>
      <w:r>
        <w:rPr>
          <w:sz w:val="24"/>
        </w:rPr>
        <w:tab/>
      </w:r>
      <w:r w:rsidR="006429F6">
        <w:rPr>
          <w:sz w:val="24"/>
        </w:rPr>
        <w:t xml:space="preserve"> </w:t>
      </w:r>
      <w:r>
        <w:rPr>
          <w:sz w:val="24"/>
        </w:rPr>
        <w:tab/>
      </w:r>
      <w:r w:rsidR="005F6282">
        <w:rPr>
          <w:sz w:val="24"/>
        </w:rPr>
        <w:t xml:space="preserve"> </w:t>
      </w:r>
      <w:r w:rsidR="006429F6">
        <w:rPr>
          <w:sz w:val="24"/>
        </w:rPr>
        <w:t>№</w:t>
      </w:r>
      <w:r>
        <w:rPr>
          <w:sz w:val="24"/>
        </w:rPr>
        <w:t>229р</w:t>
      </w:r>
    </w:p>
    <w:p w:rsidR="00B97C34" w:rsidRPr="00FB2504" w:rsidRDefault="00B97C34" w:rsidP="00B97C34">
      <w:pPr>
        <w:ind w:firstLine="708"/>
        <w:jc w:val="both"/>
        <w:rPr>
          <w:sz w:val="24"/>
        </w:rPr>
      </w:pPr>
    </w:p>
    <w:p w:rsidR="006429F6" w:rsidRPr="009E6255" w:rsidRDefault="006429F6" w:rsidP="006429F6">
      <w:pPr>
        <w:autoSpaceDE w:val="0"/>
        <w:autoSpaceDN w:val="0"/>
        <w:adjustRightInd w:val="0"/>
        <w:jc w:val="both"/>
        <w:rPr>
          <w:sz w:val="24"/>
          <w:szCs w:val="24"/>
        </w:rPr>
      </w:pPr>
      <w:r w:rsidRPr="009E6255">
        <w:rPr>
          <w:sz w:val="24"/>
          <w:szCs w:val="24"/>
        </w:rPr>
        <w:t>О п</w:t>
      </w:r>
      <w:r w:rsidRPr="009E6255">
        <w:rPr>
          <w:rFonts w:cs="Calibri"/>
          <w:sz w:val="24"/>
          <w:szCs w:val="24"/>
        </w:rPr>
        <w:t xml:space="preserve">роведении открытого конкурса на право заключения договора </w:t>
      </w:r>
      <w:r w:rsidR="00323AC8">
        <w:rPr>
          <w:rFonts w:cs="Calibri"/>
          <w:sz w:val="24"/>
          <w:szCs w:val="24"/>
        </w:rPr>
        <w:t xml:space="preserve">оказания услуг </w:t>
      </w:r>
      <w:r>
        <w:rPr>
          <w:rFonts w:cs="Calibri"/>
          <w:sz w:val="24"/>
          <w:szCs w:val="24"/>
        </w:rPr>
        <w:t>п</w:t>
      </w:r>
      <w:r w:rsidRPr="009E6255">
        <w:rPr>
          <w:rFonts w:cs="Calibri"/>
          <w:sz w:val="24"/>
          <w:szCs w:val="24"/>
        </w:rPr>
        <w:t>о</w:t>
      </w:r>
      <w:r>
        <w:rPr>
          <w:rFonts w:cs="Calibri"/>
          <w:sz w:val="24"/>
          <w:szCs w:val="24"/>
        </w:rPr>
        <w:t xml:space="preserve"> погребению (выбор специализированной службы по вопросам похоронного дела)</w:t>
      </w:r>
      <w:r w:rsidR="005F6282">
        <w:rPr>
          <w:rFonts w:cs="Calibri"/>
          <w:sz w:val="24"/>
          <w:szCs w:val="24"/>
        </w:rPr>
        <w:t xml:space="preserve"> </w:t>
      </w:r>
      <w:r>
        <w:rPr>
          <w:rFonts w:cs="Calibri"/>
          <w:sz w:val="24"/>
          <w:szCs w:val="24"/>
        </w:rPr>
        <w:t>на территории</w:t>
      </w:r>
      <w:r w:rsidRPr="009E6255">
        <w:rPr>
          <w:rFonts w:cs="Calibri"/>
          <w:sz w:val="24"/>
          <w:szCs w:val="24"/>
        </w:rPr>
        <w:t xml:space="preserve"> </w:t>
      </w:r>
      <w:r w:rsidR="00AA7DEC">
        <w:rPr>
          <w:rFonts w:cs="Calibri"/>
          <w:sz w:val="24"/>
          <w:szCs w:val="24"/>
        </w:rPr>
        <w:t>городского округа</w:t>
      </w:r>
      <w:r w:rsidRPr="009E6255">
        <w:rPr>
          <w:rFonts w:cs="Calibri"/>
          <w:sz w:val="24"/>
          <w:szCs w:val="24"/>
        </w:rPr>
        <w:t xml:space="preserve"> г</w:t>
      </w:r>
      <w:r>
        <w:rPr>
          <w:rFonts w:cs="Calibri"/>
          <w:sz w:val="24"/>
          <w:szCs w:val="24"/>
        </w:rPr>
        <w:t xml:space="preserve">ород </w:t>
      </w:r>
      <w:r w:rsidRPr="009E6255">
        <w:rPr>
          <w:rFonts w:cs="Calibri"/>
          <w:sz w:val="24"/>
          <w:szCs w:val="24"/>
        </w:rPr>
        <w:t xml:space="preserve">Дивногорск </w:t>
      </w:r>
    </w:p>
    <w:p w:rsidR="006429F6" w:rsidRPr="009E6255" w:rsidRDefault="006429F6" w:rsidP="006429F6">
      <w:pPr>
        <w:jc w:val="both"/>
        <w:rPr>
          <w:sz w:val="24"/>
          <w:szCs w:val="24"/>
        </w:rPr>
      </w:pPr>
    </w:p>
    <w:p w:rsidR="00FD26A4" w:rsidRPr="00924AF0" w:rsidRDefault="006429F6" w:rsidP="006429F6">
      <w:pPr>
        <w:autoSpaceDE w:val="0"/>
        <w:autoSpaceDN w:val="0"/>
        <w:adjustRightInd w:val="0"/>
        <w:ind w:firstLine="567"/>
        <w:jc w:val="both"/>
        <w:rPr>
          <w:rFonts w:cs="Calibri"/>
          <w:sz w:val="24"/>
          <w:szCs w:val="24"/>
        </w:rPr>
      </w:pPr>
      <w:r w:rsidRPr="00924AF0">
        <w:rPr>
          <w:rFonts w:cs="Calibri"/>
          <w:sz w:val="24"/>
          <w:szCs w:val="24"/>
        </w:rPr>
        <w:t xml:space="preserve">В соответствии с Федеральным Законом </w:t>
      </w:r>
      <w:r w:rsidR="00E85E0F" w:rsidRPr="00924AF0">
        <w:rPr>
          <w:sz w:val="24"/>
          <w:szCs w:val="24"/>
        </w:rPr>
        <w:t>от 12.01.1996 №8-ФЗ «О погребении и похоронном деле»</w:t>
      </w:r>
      <w:r w:rsidRPr="00924AF0">
        <w:rPr>
          <w:rFonts w:cs="Calibri"/>
          <w:sz w:val="24"/>
          <w:szCs w:val="24"/>
        </w:rPr>
        <w:t xml:space="preserve">, </w:t>
      </w:r>
      <w:r w:rsidR="00E85E0F" w:rsidRPr="00924AF0">
        <w:rPr>
          <w:rFonts w:cs="Calibri"/>
          <w:sz w:val="24"/>
          <w:szCs w:val="24"/>
        </w:rPr>
        <w:t>постановлением администрации города от 11.05.201</w:t>
      </w:r>
      <w:r w:rsidR="000A3385" w:rsidRPr="00924AF0">
        <w:rPr>
          <w:rFonts w:cs="Calibri"/>
          <w:sz w:val="24"/>
          <w:szCs w:val="24"/>
        </w:rPr>
        <w:t>1</w:t>
      </w:r>
      <w:r w:rsidR="00E85E0F" w:rsidRPr="00924AF0">
        <w:rPr>
          <w:rFonts w:cs="Calibri"/>
          <w:sz w:val="24"/>
          <w:szCs w:val="24"/>
        </w:rPr>
        <w:t xml:space="preserve"> №135п</w:t>
      </w:r>
      <w:r w:rsidR="005F6282" w:rsidRPr="00924AF0">
        <w:rPr>
          <w:rFonts w:cs="Calibri"/>
          <w:sz w:val="24"/>
          <w:szCs w:val="24"/>
        </w:rPr>
        <w:t xml:space="preserve"> </w:t>
      </w:r>
      <w:r w:rsidR="00E85E0F" w:rsidRPr="00924AF0">
        <w:rPr>
          <w:rFonts w:cs="Calibri"/>
          <w:sz w:val="24"/>
          <w:szCs w:val="24"/>
        </w:rPr>
        <w:t xml:space="preserve"> «Об утверждении Порядка содержани</w:t>
      </w:r>
      <w:r w:rsidR="000A3385" w:rsidRPr="00924AF0">
        <w:rPr>
          <w:rFonts w:cs="Calibri"/>
          <w:sz w:val="24"/>
          <w:szCs w:val="24"/>
        </w:rPr>
        <w:t xml:space="preserve">я мест захоронений в </w:t>
      </w:r>
      <w:r w:rsidR="00AA7DEC" w:rsidRPr="00924AF0">
        <w:rPr>
          <w:rFonts w:cs="Calibri"/>
          <w:sz w:val="24"/>
          <w:szCs w:val="24"/>
        </w:rPr>
        <w:t>городском округе</w:t>
      </w:r>
      <w:r w:rsidR="000A3385" w:rsidRPr="00924AF0">
        <w:rPr>
          <w:rFonts w:cs="Calibri"/>
          <w:sz w:val="24"/>
          <w:szCs w:val="24"/>
        </w:rPr>
        <w:t xml:space="preserve"> город Дивногорск»</w:t>
      </w:r>
      <w:r w:rsidR="007E3C76" w:rsidRPr="00924AF0">
        <w:rPr>
          <w:rFonts w:cs="Calibri"/>
          <w:sz w:val="24"/>
          <w:szCs w:val="24"/>
        </w:rPr>
        <w:t xml:space="preserve"> (в редакции от 28.09.2012 № 193п</w:t>
      </w:r>
      <w:r w:rsidR="00171ACD">
        <w:rPr>
          <w:rFonts w:cs="Calibri"/>
          <w:sz w:val="24"/>
          <w:szCs w:val="24"/>
        </w:rPr>
        <w:t>, в редакции от 25.04.2014 №93п</w:t>
      </w:r>
      <w:r w:rsidR="007E3C76" w:rsidRPr="00924AF0">
        <w:rPr>
          <w:rFonts w:cs="Calibri"/>
          <w:sz w:val="24"/>
          <w:szCs w:val="24"/>
        </w:rPr>
        <w:t>)</w:t>
      </w:r>
      <w:r w:rsidR="000A3385" w:rsidRPr="00924AF0">
        <w:rPr>
          <w:rFonts w:cs="Calibri"/>
          <w:sz w:val="24"/>
          <w:szCs w:val="24"/>
        </w:rPr>
        <w:t>,</w:t>
      </w:r>
      <w:r w:rsidR="005F6282" w:rsidRPr="00924AF0">
        <w:rPr>
          <w:rFonts w:cs="Calibri"/>
          <w:sz w:val="24"/>
          <w:szCs w:val="24"/>
        </w:rPr>
        <w:t xml:space="preserve"> </w:t>
      </w:r>
      <w:r w:rsidRPr="00924AF0">
        <w:rPr>
          <w:rFonts w:cs="Calibri"/>
          <w:sz w:val="24"/>
          <w:szCs w:val="24"/>
        </w:rPr>
        <w:t>руководствуясь статьями</w:t>
      </w:r>
      <w:r w:rsidR="005F6282" w:rsidRPr="00924AF0">
        <w:rPr>
          <w:rFonts w:cs="Calibri"/>
          <w:sz w:val="24"/>
          <w:szCs w:val="24"/>
        </w:rPr>
        <w:t xml:space="preserve"> </w:t>
      </w:r>
      <w:r w:rsidRPr="00924AF0">
        <w:rPr>
          <w:rFonts w:cs="Calibri"/>
          <w:sz w:val="24"/>
          <w:szCs w:val="24"/>
        </w:rPr>
        <w:t>7, 43 Устава города Дивногорска</w:t>
      </w:r>
      <w:r w:rsidR="00FD26A4" w:rsidRPr="00924AF0">
        <w:rPr>
          <w:rFonts w:cs="Calibri"/>
          <w:sz w:val="24"/>
          <w:szCs w:val="24"/>
        </w:rPr>
        <w:t>,</w:t>
      </w:r>
    </w:p>
    <w:p w:rsidR="006429F6" w:rsidRPr="00924AF0" w:rsidRDefault="006429F6" w:rsidP="006429F6">
      <w:pPr>
        <w:autoSpaceDE w:val="0"/>
        <w:autoSpaceDN w:val="0"/>
        <w:adjustRightInd w:val="0"/>
        <w:ind w:firstLine="540"/>
        <w:jc w:val="both"/>
        <w:rPr>
          <w:rFonts w:cs="Calibri"/>
          <w:sz w:val="24"/>
          <w:szCs w:val="24"/>
        </w:rPr>
      </w:pPr>
    </w:p>
    <w:p w:rsidR="006429F6" w:rsidRPr="00924AF0" w:rsidRDefault="00117E58" w:rsidP="00FD26A4">
      <w:pPr>
        <w:autoSpaceDE w:val="0"/>
        <w:autoSpaceDN w:val="0"/>
        <w:adjustRightInd w:val="0"/>
        <w:ind w:firstLine="540"/>
        <w:jc w:val="both"/>
        <w:rPr>
          <w:rFonts w:cs="Calibri"/>
          <w:color w:val="FF0000"/>
          <w:sz w:val="24"/>
          <w:szCs w:val="24"/>
        </w:rPr>
      </w:pPr>
      <w:r w:rsidRPr="00924AF0">
        <w:rPr>
          <w:rFonts w:cs="Calibri"/>
          <w:sz w:val="24"/>
          <w:szCs w:val="24"/>
        </w:rPr>
        <w:t>1. М</w:t>
      </w:r>
      <w:r w:rsidR="00624EEF" w:rsidRPr="00924AF0">
        <w:rPr>
          <w:rFonts w:cs="Calibri"/>
          <w:sz w:val="24"/>
          <w:szCs w:val="24"/>
        </w:rPr>
        <w:t>униципальному казённому учреждению «Городское хозяйство» города Дивногорска</w:t>
      </w:r>
      <w:r w:rsidR="006429F6" w:rsidRPr="00924AF0">
        <w:rPr>
          <w:rFonts w:cs="Calibri"/>
          <w:sz w:val="24"/>
          <w:szCs w:val="24"/>
        </w:rPr>
        <w:t xml:space="preserve"> </w:t>
      </w:r>
      <w:r w:rsidRPr="00924AF0">
        <w:rPr>
          <w:rFonts w:cs="Calibri"/>
          <w:sz w:val="24"/>
          <w:szCs w:val="24"/>
        </w:rPr>
        <w:t xml:space="preserve">провести </w:t>
      </w:r>
      <w:r w:rsidR="006429F6" w:rsidRPr="00924AF0">
        <w:rPr>
          <w:rFonts w:cs="Calibri"/>
          <w:sz w:val="24"/>
          <w:szCs w:val="24"/>
        </w:rPr>
        <w:t>открытый конкурс на право заключения договора</w:t>
      </w:r>
      <w:r w:rsidR="005F6282" w:rsidRPr="00924AF0">
        <w:rPr>
          <w:rFonts w:cs="Calibri"/>
          <w:sz w:val="24"/>
          <w:szCs w:val="24"/>
        </w:rPr>
        <w:t xml:space="preserve"> </w:t>
      </w:r>
      <w:r w:rsidR="00323AC8" w:rsidRPr="00924AF0">
        <w:rPr>
          <w:rFonts w:cs="Calibri"/>
          <w:sz w:val="24"/>
          <w:szCs w:val="24"/>
        </w:rPr>
        <w:t>оказания услуг</w:t>
      </w:r>
      <w:r w:rsidR="005F6282" w:rsidRPr="00924AF0">
        <w:rPr>
          <w:rFonts w:cs="Calibri"/>
          <w:sz w:val="24"/>
          <w:szCs w:val="24"/>
        </w:rPr>
        <w:t xml:space="preserve"> </w:t>
      </w:r>
      <w:r w:rsidR="000A3385" w:rsidRPr="00924AF0">
        <w:rPr>
          <w:rFonts w:cs="Calibri"/>
          <w:sz w:val="24"/>
          <w:szCs w:val="24"/>
        </w:rPr>
        <w:t xml:space="preserve">по погребению (выбор специализированной службы по вопросам похоронного дела) на территории </w:t>
      </w:r>
      <w:r w:rsidR="007E3C76" w:rsidRPr="00924AF0">
        <w:rPr>
          <w:rFonts w:cs="Calibri"/>
          <w:sz w:val="24"/>
          <w:szCs w:val="24"/>
        </w:rPr>
        <w:t>городского округа</w:t>
      </w:r>
      <w:r w:rsidR="000A3385" w:rsidRPr="00924AF0">
        <w:rPr>
          <w:rFonts w:cs="Calibri"/>
          <w:sz w:val="24"/>
          <w:szCs w:val="24"/>
        </w:rPr>
        <w:t xml:space="preserve"> город Дивного</w:t>
      </w:r>
      <w:proofErr w:type="gramStart"/>
      <w:r w:rsidR="000A3385" w:rsidRPr="00924AF0">
        <w:rPr>
          <w:rFonts w:cs="Calibri"/>
          <w:sz w:val="24"/>
          <w:szCs w:val="24"/>
        </w:rPr>
        <w:t>рск</w:t>
      </w:r>
      <w:r w:rsidRPr="00924AF0">
        <w:rPr>
          <w:rFonts w:cs="Calibri"/>
          <w:sz w:val="24"/>
          <w:szCs w:val="24"/>
        </w:rPr>
        <w:t xml:space="preserve"> в ср</w:t>
      </w:r>
      <w:proofErr w:type="gramEnd"/>
      <w:r w:rsidRPr="00924AF0">
        <w:rPr>
          <w:rFonts w:cs="Calibri"/>
          <w:sz w:val="24"/>
          <w:szCs w:val="24"/>
        </w:rPr>
        <w:t xml:space="preserve">ок до </w:t>
      </w:r>
      <w:r w:rsidR="00E15B0F">
        <w:rPr>
          <w:rFonts w:cs="Calibri"/>
          <w:sz w:val="24"/>
          <w:szCs w:val="24"/>
        </w:rPr>
        <w:t>15</w:t>
      </w:r>
      <w:r w:rsidR="00924AF0" w:rsidRPr="00924AF0">
        <w:rPr>
          <w:rFonts w:cs="Calibri"/>
          <w:sz w:val="24"/>
          <w:szCs w:val="24"/>
        </w:rPr>
        <w:t>.04.</w:t>
      </w:r>
      <w:r w:rsidR="00AA7DEC" w:rsidRPr="00924AF0">
        <w:rPr>
          <w:rFonts w:cs="Calibri"/>
          <w:sz w:val="24"/>
          <w:szCs w:val="24"/>
        </w:rPr>
        <w:t xml:space="preserve">2021 </w:t>
      </w:r>
      <w:r w:rsidRPr="00924AF0">
        <w:rPr>
          <w:rFonts w:cs="Calibri"/>
          <w:color w:val="000000" w:themeColor="text1"/>
          <w:sz w:val="24"/>
          <w:szCs w:val="24"/>
        </w:rPr>
        <w:t>года.</w:t>
      </w:r>
    </w:p>
    <w:p w:rsidR="006429F6" w:rsidRPr="00924AF0" w:rsidRDefault="006429F6" w:rsidP="00624EEF">
      <w:pPr>
        <w:autoSpaceDE w:val="0"/>
        <w:autoSpaceDN w:val="0"/>
        <w:adjustRightInd w:val="0"/>
        <w:ind w:firstLine="540"/>
        <w:jc w:val="both"/>
        <w:rPr>
          <w:rFonts w:cs="Calibri"/>
          <w:sz w:val="24"/>
          <w:szCs w:val="24"/>
        </w:rPr>
      </w:pPr>
      <w:r w:rsidRPr="00924AF0">
        <w:rPr>
          <w:rFonts w:cs="Calibri"/>
          <w:sz w:val="24"/>
          <w:szCs w:val="24"/>
        </w:rPr>
        <w:t xml:space="preserve">2. Утвердить </w:t>
      </w:r>
      <w:r w:rsidR="00117E58" w:rsidRPr="00924AF0">
        <w:rPr>
          <w:rFonts w:cs="Calibri"/>
          <w:sz w:val="24"/>
          <w:szCs w:val="24"/>
        </w:rPr>
        <w:t xml:space="preserve">конкурсную документацию по проведению </w:t>
      </w:r>
      <w:r w:rsidR="00ED77E6" w:rsidRPr="00924AF0">
        <w:rPr>
          <w:rFonts w:cs="Calibri"/>
          <w:sz w:val="24"/>
          <w:szCs w:val="24"/>
        </w:rPr>
        <w:t>открытого конкурса</w:t>
      </w:r>
      <w:r w:rsidR="005F6282" w:rsidRPr="00924AF0">
        <w:rPr>
          <w:rFonts w:cs="Calibri"/>
          <w:sz w:val="24"/>
          <w:szCs w:val="24"/>
        </w:rPr>
        <w:t xml:space="preserve"> </w:t>
      </w:r>
      <w:r w:rsidR="00ED77E6" w:rsidRPr="00924AF0">
        <w:rPr>
          <w:rFonts w:cs="Calibri"/>
          <w:sz w:val="24"/>
          <w:szCs w:val="24"/>
        </w:rPr>
        <w:t>на право заключения договора оказания услуг</w:t>
      </w:r>
      <w:r w:rsidR="005F6282" w:rsidRPr="00924AF0">
        <w:rPr>
          <w:rFonts w:cs="Calibri"/>
          <w:sz w:val="24"/>
          <w:szCs w:val="24"/>
        </w:rPr>
        <w:t xml:space="preserve"> </w:t>
      </w:r>
      <w:r w:rsidR="00ED77E6" w:rsidRPr="00924AF0">
        <w:rPr>
          <w:rFonts w:cs="Calibri"/>
          <w:sz w:val="24"/>
          <w:szCs w:val="24"/>
        </w:rPr>
        <w:t xml:space="preserve">по погребению (выбор специализированной службы по вопросам похоронного дела) на </w:t>
      </w:r>
      <w:r w:rsidR="00AA7DEC" w:rsidRPr="00924AF0">
        <w:rPr>
          <w:rFonts w:cs="Calibri"/>
          <w:sz w:val="24"/>
          <w:szCs w:val="24"/>
        </w:rPr>
        <w:t>территории городского округа город Дивногорск</w:t>
      </w:r>
      <w:r w:rsidR="00624EEF" w:rsidRPr="00924AF0">
        <w:rPr>
          <w:rFonts w:cs="Calibri"/>
          <w:sz w:val="24"/>
          <w:szCs w:val="24"/>
        </w:rPr>
        <w:t xml:space="preserve">, </w:t>
      </w:r>
      <w:r w:rsidR="00117E58" w:rsidRPr="00924AF0">
        <w:rPr>
          <w:rFonts w:cs="Calibri"/>
          <w:sz w:val="24"/>
          <w:szCs w:val="24"/>
        </w:rPr>
        <w:t>согласно приложению 1 к распоряжению.</w:t>
      </w:r>
    </w:p>
    <w:p w:rsidR="00117E58" w:rsidRPr="00924AF0" w:rsidRDefault="00117E58" w:rsidP="00624EEF">
      <w:pPr>
        <w:autoSpaceDE w:val="0"/>
        <w:autoSpaceDN w:val="0"/>
        <w:adjustRightInd w:val="0"/>
        <w:ind w:firstLine="540"/>
        <w:jc w:val="both"/>
        <w:rPr>
          <w:rFonts w:cs="Calibri"/>
          <w:sz w:val="24"/>
          <w:szCs w:val="24"/>
        </w:rPr>
      </w:pPr>
      <w:r w:rsidRPr="00924AF0">
        <w:rPr>
          <w:rFonts w:cs="Calibri"/>
          <w:sz w:val="24"/>
          <w:szCs w:val="24"/>
        </w:rPr>
        <w:t xml:space="preserve">3.  </w:t>
      </w:r>
      <w:r w:rsidR="000538AF" w:rsidRPr="00924AF0">
        <w:rPr>
          <w:rFonts w:cs="Calibri"/>
          <w:sz w:val="24"/>
          <w:szCs w:val="24"/>
        </w:rPr>
        <w:t xml:space="preserve"> </w:t>
      </w:r>
      <w:r w:rsidRPr="00924AF0">
        <w:rPr>
          <w:rFonts w:cs="Calibri"/>
          <w:sz w:val="24"/>
          <w:szCs w:val="24"/>
        </w:rPr>
        <w:t xml:space="preserve">Утвердить состав комиссии по проведению открытого конкурса на право заключения договора оказания услуг по погребению (выбор специализированной службы по вопросам похоронного дела) на </w:t>
      </w:r>
      <w:r w:rsidR="00AA7DEC" w:rsidRPr="00924AF0">
        <w:rPr>
          <w:rFonts w:cs="Calibri"/>
          <w:sz w:val="24"/>
          <w:szCs w:val="24"/>
        </w:rPr>
        <w:t>территории городского округа город Дивногорск</w:t>
      </w:r>
      <w:r w:rsidR="000538AF" w:rsidRPr="00924AF0">
        <w:rPr>
          <w:rFonts w:cs="Calibri"/>
          <w:sz w:val="24"/>
          <w:szCs w:val="24"/>
        </w:rPr>
        <w:t>, согласно приложению 2 к распоряжению.</w:t>
      </w:r>
    </w:p>
    <w:p w:rsidR="006429F6" w:rsidRPr="00924AF0" w:rsidRDefault="00923F67" w:rsidP="006429F6">
      <w:pPr>
        <w:autoSpaceDE w:val="0"/>
        <w:autoSpaceDN w:val="0"/>
        <w:adjustRightInd w:val="0"/>
        <w:ind w:firstLine="540"/>
        <w:jc w:val="both"/>
        <w:rPr>
          <w:rFonts w:cs="Calibri"/>
          <w:sz w:val="24"/>
          <w:szCs w:val="24"/>
        </w:rPr>
      </w:pPr>
      <w:r w:rsidRPr="00924AF0">
        <w:rPr>
          <w:rFonts w:cs="Calibri"/>
          <w:sz w:val="24"/>
          <w:szCs w:val="24"/>
        </w:rPr>
        <w:t>4</w:t>
      </w:r>
      <w:r w:rsidR="006429F6" w:rsidRPr="00924AF0">
        <w:rPr>
          <w:rFonts w:cs="Calibri"/>
          <w:sz w:val="24"/>
          <w:szCs w:val="24"/>
        </w:rPr>
        <w:t xml:space="preserve">. Опубликовать </w:t>
      </w:r>
      <w:r w:rsidR="002959F9" w:rsidRPr="00924AF0">
        <w:rPr>
          <w:rFonts w:cs="Calibri"/>
          <w:sz w:val="24"/>
          <w:szCs w:val="24"/>
        </w:rPr>
        <w:t>настояще</w:t>
      </w:r>
      <w:r w:rsidR="006429F6" w:rsidRPr="00924AF0">
        <w:rPr>
          <w:rFonts w:cs="Calibri"/>
          <w:sz w:val="24"/>
          <w:szCs w:val="24"/>
        </w:rPr>
        <w:t>е распоряжение в газете и разместить на официальном сайте администрации города в сети Интернет.</w:t>
      </w:r>
    </w:p>
    <w:p w:rsidR="006429F6" w:rsidRPr="00924AF0" w:rsidRDefault="00923F67" w:rsidP="006429F6">
      <w:pPr>
        <w:autoSpaceDE w:val="0"/>
        <w:autoSpaceDN w:val="0"/>
        <w:adjustRightInd w:val="0"/>
        <w:ind w:firstLine="540"/>
        <w:jc w:val="both"/>
        <w:rPr>
          <w:rFonts w:cs="Calibri"/>
          <w:sz w:val="24"/>
          <w:szCs w:val="24"/>
        </w:rPr>
      </w:pPr>
      <w:r w:rsidRPr="00924AF0">
        <w:rPr>
          <w:rFonts w:cs="Calibri"/>
          <w:sz w:val="24"/>
          <w:szCs w:val="24"/>
        </w:rPr>
        <w:t>5</w:t>
      </w:r>
      <w:r w:rsidR="006429F6" w:rsidRPr="00924AF0">
        <w:rPr>
          <w:rFonts w:cs="Calibri"/>
          <w:sz w:val="24"/>
          <w:szCs w:val="24"/>
        </w:rPr>
        <w:t xml:space="preserve">. </w:t>
      </w:r>
      <w:proofErr w:type="gramStart"/>
      <w:r w:rsidR="006429F6" w:rsidRPr="00924AF0">
        <w:rPr>
          <w:rFonts w:cs="Calibri"/>
          <w:sz w:val="24"/>
          <w:szCs w:val="24"/>
        </w:rPr>
        <w:t>Контроль за</w:t>
      </w:r>
      <w:proofErr w:type="gramEnd"/>
      <w:r w:rsidR="006429F6" w:rsidRPr="00924AF0">
        <w:rPr>
          <w:rFonts w:cs="Calibri"/>
          <w:sz w:val="24"/>
          <w:szCs w:val="24"/>
        </w:rPr>
        <w:t xml:space="preserve"> исполнением настоящего распоряжения возложить на заместителя Главы города </w:t>
      </w:r>
      <w:r w:rsidR="0045540A" w:rsidRPr="00924AF0">
        <w:rPr>
          <w:rFonts w:cs="Calibri"/>
          <w:sz w:val="24"/>
          <w:szCs w:val="24"/>
        </w:rPr>
        <w:t>Середу А.И.</w:t>
      </w:r>
    </w:p>
    <w:p w:rsidR="006429F6" w:rsidRPr="00924AF0" w:rsidRDefault="006429F6" w:rsidP="006429F6">
      <w:pPr>
        <w:autoSpaceDE w:val="0"/>
        <w:autoSpaceDN w:val="0"/>
        <w:adjustRightInd w:val="0"/>
        <w:ind w:firstLine="540"/>
        <w:jc w:val="both"/>
        <w:rPr>
          <w:rFonts w:cs="Calibri"/>
          <w:sz w:val="24"/>
          <w:szCs w:val="24"/>
        </w:rPr>
      </w:pPr>
    </w:p>
    <w:p w:rsidR="006429F6" w:rsidRPr="00924AF0" w:rsidRDefault="006429F6" w:rsidP="006429F6">
      <w:pPr>
        <w:jc w:val="both"/>
        <w:rPr>
          <w:sz w:val="24"/>
          <w:szCs w:val="24"/>
        </w:rPr>
      </w:pPr>
    </w:p>
    <w:p w:rsidR="006429F6" w:rsidRPr="00924AF0" w:rsidRDefault="006429F6" w:rsidP="006429F6">
      <w:pPr>
        <w:jc w:val="both"/>
        <w:rPr>
          <w:sz w:val="24"/>
          <w:szCs w:val="24"/>
        </w:rPr>
      </w:pPr>
      <w:r w:rsidRPr="00924AF0">
        <w:rPr>
          <w:sz w:val="24"/>
          <w:szCs w:val="24"/>
        </w:rPr>
        <w:t xml:space="preserve">Глава города                                          </w:t>
      </w:r>
      <w:r w:rsidRPr="00924AF0">
        <w:rPr>
          <w:sz w:val="24"/>
          <w:szCs w:val="24"/>
        </w:rPr>
        <w:tab/>
      </w:r>
      <w:r w:rsidRPr="00924AF0">
        <w:rPr>
          <w:sz w:val="24"/>
          <w:szCs w:val="24"/>
        </w:rPr>
        <w:tab/>
      </w:r>
      <w:r w:rsidR="005F6282" w:rsidRPr="00924AF0">
        <w:rPr>
          <w:sz w:val="24"/>
          <w:szCs w:val="24"/>
        </w:rPr>
        <w:t xml:space="preserve">                           </w:t>
      </w:r>
      <w:r w:rsidR="00924AF0">
        <w:rPr>
          <w:sz w:val="24"/>
          <w:szCs w:val="24"/>
        </w:rPr>
        <w:tab/>
      </w:r>
      <w:r w:rsidR="00924AF0">
        <w:rPr>
          <w:sz w:val="24"/>
          <w:szCs w:val="24"/>
        </w:rPr>
        <w:tab/>
      </w:r>
      <w:r w:rsidR="005F6282" w:rsidRPr="00924AF0">
        <w:rPr>
          <w:sz w:val="24"/>
          <w:szCs w:val="24"/>
        </w:rPr>
        <w:t xml:space="preserve">      </w:t>
      </w:r>
      <w:r w:rsidR="0045540A" w:rsidRPr="00924AF0">
        <w:rPr>
          <w:sz w:val="24"/>
          <w:szCs w:val="24"/>
        </w:rPr>
        <w:t>С.И. Егоров</w:t>
      </w:r>
    </w:p>
    <w:p w:rsidR="00ED77E6" w:rsidRPr="00924AF0" w:rsidRDefault="00ED77E6">
      <w:pPr>
        <w:spacing w:after="200" w:line="276" w:lineRule="auto"/>
        <w:rPr>
          <w:rFonts w:cs="Calibri"/>
          <w:sz w:val="24"/>
          <w:szCs w:val="24"/>
        </w:rPr>
      </w:pPr>
    </w:p>
    <w:p w:rsidR="00AA7DEC" w:rsidRPr="00924AF0" w:rsidRDefault="00AA7DEC">
      <w:pPr>
        <w:spacing w:after="200" w:line="276" w:lineRule="auto"/>
        <w:rPr>
          <w:rFonts w:cs="Calibri"/>
          <w:sz w:val="24"/>
          <w:szCs w:val="24"/>
        </w:rPr>
      </w:pPr>
      <w:r w:rsidRPr="00924AF0">
        <w:rPr>
          <w:rFonts w:cs="Calibri"/>
          <w:sz w:val="24"/>
          <w:szCs w:val="24"/>
        </w:rPr>
        <w:br w:type="page"/>
      </w:r>
    </w:p>
    <w:p w:rsidR="00ED77E6" w:rsidRPr="00924AF0" w:rsidRDefault="000538AF" w:rsidP="00924AF0">
      <w:pPr>
        <w:autoSpaceDE w:val="0"/>
        <w:autoSpaceDN w:val="0"/>
        <w:adjustRightInd w:val="0"/>
        <w:ind w:left="5245"/>
        <w:jc w:val="right"/>
        <w:outlineLvl w:val="0"/>
        <w:rPr>
          <w:sz w:val="24"/>
          <w:szCs w:val="24"/>
        </w:rPr>
      </w:pPr>
      <w:r w:rsidRPr="00924AF0">
        <w:rPr>
          <w:sz w:val="24"/>
          <w:szCs w:val="24"/>
        </w:rPr>
        <w:lastRenderedPageBreak/>
        <w:t>Приложение 1</w:t>
      </w:r>
      <w:r w:rsidR="00ED77E6" w:rsidRPr="00924AF0">
        <w:rPr>
          <w:sz w:val="24"/>
          <w:szCs w:val="24"/>
        </w:rPr>
        <w:t xml:space="preserve"> к распоряжению администрации города Дивногорска </w:t>
      </w:r>
    </w:p>
    <w:p w:rsidR="00ED77E6" w:rsidRPr="00924AF0" w:rsidRDefault="00B97C34" w:rsidP="00924AF0">
      <w:pPr>
        <w:autoSpaceDE w:val="0"/>
        <w:autoSpaceDN w:val="0"/>
        <w:adjustRightInd w:val="0"/>
        <w:ind w:left="5245"/>
        <w:jc w:val="right"/>
        <w:outlineLvl w:val="0"/>
        <w:rPr>
          <w:sz w:val="24"/>
          <w:szCs w:val="24"/>
        </w:rPr>
      </w:pPr>
      <w:r>
        <w:rPr>
          <w:sz w:val="24"/>
          <w:szCs w:val="24"/>
        </w:rPr>
        <w:t>о</w:t>
      </w:r>
      <w:r w:rsidR="007075FE" w:rsidRPr="00924AF0">
        <w:rPr>
          <w:sz w:val="24"/>
          <w:szCs w:val="24"/>
        </w:rPr>
        <w:t>т</w:t>
      </w:r>
      <w:r>
        <w:rPr>
          <w:sz w:val="24"/>
          <w:szCs w:val="24"/>
        </w:rPr>
        <w:t xml:space="preserve"> 02.03.2021</w:t>
      </w:r>
      <w:r w:rsidR="007075FE" w:rsidRPr="00924AF0">
        <w:rPr>
          <w:sz w:val="24"/>
          <w:szCs w:val="24"/>
        </w:rPr>
        <w:t xml:space="preserve"> </w:t>
      </w:r>
      <w:r w:rsidR="005F6282" w:rsidRPr="00924AF0">
        <w:rPr>
          <w:sz w:val="24"/>
          <w:szCs w:val="24"/>
        </w:rPr>
        <w:t xml:space="preserve">  №</w:t>
      </w:r>
      <w:r>
        <w:rPr>
          <w:sz w:val="24"/>
          <w:szCs w:val="24"/>
        </w:rPr>
        <w:t>229р</w:t>
      </w:r>
      <w:r w:rsidR="005F6282" w:rsidRPr="00924AF0">
        <w:rPr>
          <w:sz w:val="24"/>
          <w:szCs w:val="24"/>
        </w:rPr>
        <w:t xml:space="preserve"> </w:t>
      </w:r>
    </w:p>
    <w:p w:rsidR="00ED77E6" w:rsidRPr="00924AF0" w:rsidRDefault="00ED77E6" w:rsidP="00ED77E6">
      <w:pPr>
        <w:autoSpaceDE w:val="0"/>
        <w:autoSpaceDN w:val="0"/>
        <w:adjustRightInd w:val="0"/>
        <w:ind w:firstLine="540"/>
        <w:jc w:val="both"/>
        <w:rPr>
          <w:sz w:val="24"/>
          <w:szCs w:val="24"/>
        </w:rPr>
      </w:pPr>
    </w:p>
    <w:p w:rsidR="001069CD" w:rsidRPr="00924AF0" w:rsidRDefault="001069CD" w:rsidP="00ED77E6">
      <w:pPr>
        <w:autoSpaceDE w:val="0"/>
        <w:autoSpaceDN w:val="0"/>
        <w:adjustRightInd w:val="0"/>
        <w:ind w:firstLine="540"/>
        <w:jc w:val="both"/>
        <w:rPr>
          <w:sz w:val="24"/>
          <w:szCs w:val="24"/>
        </w:rPr>
      </w:pPr>
    </w:p>
    <w:p w:rsidR="00ED77E6" w:rsidRPr="00924AF0" w:rsidRDefault="000538AF" w:rsidP="00ED77E6">
      <w:pPr>
        <w:autoSpaceDE w:val="0"/>
        <w:autoSpaceDN w:val="0"/>
        <w:adjustRightInd w:val="0"/>
        <w:jc w:val="center"/>
        <w:rPr>
          <w:sz w:val="24"/>
          <w:szCs w:val="24"/>
        </w:rPr>
      </w:pPr>
      <w:r w:rsidRPr="00924AF0">
        <w:rPr>
          <w:sz w:val="24"/>
          <w:szCs w:val="24"/>
        </w:rPr>
        <w:t xml:space="preserve">Конкурсная документация </w:t>
      </w:r>
      <w:proofErr w:type="gramStart"/>
      <w:r w:rsidRPr="00924AF0">
        <w:rPr>
          <w:sz w:val="24"/>
          <w:szCs w:val="24"/>
        </w:rPr>
        <w:t>по</w:t>
      </w:r>
      <w:proofErr w:type="gramEnd"/>
    </w:p>
    <w:p w:rsidR="00ED77E6" w:rsidRPr="00924AF0" w:rsidRDefault="000538AF" w:rsidP="00ED77E6">
      <w:pPr>
        <w:autoSpaceDE w:val="0"/>
        <w:autoSpaceDN w:val="0"/>
        <w:adjustRightInd w:val="0"/>
        <w:jc w:val="center"/>
        <w:rPr>
          <w:sz w:val="24"/>
          <w:szCs w:val="24"/>
        </w:rPr>
      </w:pPr>
      <w:r w:rsidRPr="00924AF0">
        <w:rPr>
          <w:sz w:val="24"/>
          <w:szCs w:val="24"/>
        </w:rPr>
        <w:t>проведению</w:t>
      </w:r>
      <w:r w:rsidR="00ED77E6" w:rsidRPr="00924AF0">
        <w:rPr>
          <w:sz w:val="24"/>
          <w:szCs w:val="24"/>
        </w:rPr>
        <w:t xml:space="preserve"> открытого конкурса на право заключения договора оказания услуг по погребению (выбор специализированной службы по вопросам похоронного дела) на </w:t>
      </w:r>
      <w:r w:rsidR="00AA7DEC" w:rsidRPr="00924AF0">
        <w:rPr>
          <w:sz w:val="24"/>
          <w:szCs w:val="24"/>
        </w:rPr>
        <w:t>территории городского округа город Дивногорск</w:t>
      </w:r>
    </w:p>
    <w:p w:rsidR="00ED77E6" w:rsidRPr="00924AF0" w:rsidRDefault="00ED77E6" w:rsidP="00ED77E6">
      <w:pPr>
        <w:autoSpaceDE w:val="0"/>
        <w:autoSpaceDN w:val="0"/>
        <w:adjustRightInd w:val="0"/>
        <w:jc w:val="center"/>
        <w:rPr>
          <w:sz w:val="24"/>
          <w:szCs w:val="24"/>
        </w:rPr>
      </w:pPr>
    </w:p>
    <w:p w:rsidR="00ED77E6" w:rsidRPr="00924AF0" w:rsidRDefault="00ED77E6" w:rsidP="00ED77E6">
      <w:pPr>
        <w:autoSpaceDE w:val="0"/>
        <w:autoSpaceDN w:val="0"/>
        <w:adjustRightInd w:val="0"/>
        <w:jc w:val="center"/>
        <w:outlineLvl w:val="1"/>
        <w:rPr>
          <w:sz w:val="24"/>
          <w:szCs w:val="24"/>
        </w:rPr>
      </w:pPr>
      <w:r w:rsidRPr="00924AF0">
        <w:rPr>
          <w:sz w:val="24"/>
          <w:szCs w:val="24"/>
        </w:rPr>
        <w:t>I. ОБЩИЕ ПОЛОЖЕНИЯ</w:t>
      </w:r>
    </w:p>
    <w:p w:rsidR="00ED77E6" w:rsidRPr="00924AF0" w:rsidRDefault="00ED77E6" w:rsidP="00ED77E6">
      <w:pPr>
        <w:autoSpaceDE w:val="0"/>
        <w:autoSpaceDN w:val="0"/>
        <w:adjustRightInd w:val="0"/>
        <w:ind w:firstLine="540"/>
        <w:jc w:val="both"/>
        <w:rPr>
          <w:sz w:val="24"/>
          <w:szCs w:val="24"/>
        </w:rPr>
      </w:pPr>
    </w:p>
    <w:p w:rsidR="00ED77E6" w:rsidRPr="00924AF0" w:rsidRDefault="000538AF" w:rsidP="00ED77E6">
      <w:pPr>
        <w:autoSpaceDE w:val="0"/>
        <w:autoSpaceDN w:val="0"/>
        <w:adjustRightInd w:val="0"/>
        <w:ind w:firstLine="540"/>
        <w:jc w:val="both"/>
        <w:rPr>
          <w:sz w:val="24"/>
          <w:szCs w:val="24"/>
        </w:rPr>
      </w:pPr>
      <w:r w:rsidRPr="00924AF0">
        <w:rPr>
          <w:sz w:val="24"/>
          <w:szCs w:val="24"/>
        </w:rPr>
        <w:t>1.1. Настоящая конкурсная документация</w:t>
      </w:r>
      <w:r w:rsidR="00ED77E6" w:rsidRPr="00924AF0">
        <w:rPr>
          <w:sz w:val="24"/>
          <w:szCs w:val="24"/>
        </w:rPr>
        <w:t xml:space="preserve"> определяет порядок проведения открытого конкурса на право заключения договора оказания услуг по погребению (выбор специализированной службы по вопросам похоронного дела) на </w:t>
      </w:r>
      <w:r w:rsidR="00AA7DEC" w:rsidRPr="00924AF0">
        <w:rPr>
          <w:sz w:val="24"/>
          <w:szCs w:val="24"/>
        </w:rPr>
        <w:t>территории городского округа город Дивногорск</w:t>
      </w:r>
      <w:r w:rsidR="00ED77E6" w:rsidRPr="00924AF0">
        <w:rPr>
          <w:sz w:val="24"/>
          <w:szCs w:val="24"/>
        </w:rPr>
        <w:t xml:space="preserve"> </w:t>
      </w:r>
      <w:r w:rsidRPr="00924AF0">
        <w:rPr>
          <w:sz w:val="24"/>
          <w:szCs w:val="24"/>
        </w:rPr>
        <w:t>(далее - конкурс), подготовки конкурсной заявки и оформления документов, необходимых претендентам для участия в конкурсе.</w:t>
      </w:r>
    </w:p>
    <w:p w:rsidR="00ED77E6" w:rsidRPr="00924AF0" w:rsidRDefault="00ED77E6" w:rsidP="00ED77E6">
      <w:pPr>
        <w:autoSpaceDE w:val="0"/>
        <w:autoSpaceDN w:val="0"/>
        <w:adjustRightInd w:val="0"/>
        <w:ind w:firstLine="540"/>
        <w:jc w:val="both"/>
        <w:rPr>
          <w:sz w:val="24"/>
          <w:szCs w:val="24"/>
        </w:rPr>
      </w:pPr>
      <w:r w:rsidRPr="00924AF0">
        <w:rPr>
          <w:sz w:val="24"/>
          <w:szCs w:val="24"/>
        </w:rPr>
        <w:t xml:space="preserve">1.2. Целью </w:t>
      </w:r>
      <w:r w:rsidR="004D2001" w:rsidRPr="00924AF0">
        <w:rPr>
          <w:sz w:val="24"/>
          <w:szCs w:val="24"/>
        </w:rPr>
        <w:t xml:space="preserve">проведения открытого </w:t>
      </w:r>
      <w:r w:rsidRPr="00924AF0">
        <w:rPr>
          <w:sz w:val="24"/>
          <w:szCs w:val="24"/>
        </w:rPr>
        <w:t>конкурса является отбор хозяйствующего субъекта для наделения его статусом специализированной службы</w:t>
      </w:r>
      <w:r w:rsidR="00FB25C5" w:rsidRPr="00924AF0">
        <w:rPr>
          <w:sz w:val="24"/>
          <w:szCs w:val="24"/>
        </w:rPr>
        <w:t>, деятельность которой направлена на оказание ритуальных услуг в соответствии с требованиями ст.</w:t>
      </w:r>
      <w:r w:rsidR="006E35BF" w:rsidRPr="00924AF0">
        <w:rPr>
          <w:sz w:val="24"/>
          <w:szCs w:val="24"/>
        </w:rPr>
        <w:t xml:space="preserve"> </w:t>
      </w:r>
      <w:r w:rsidR="00FB25C5" w:rsidRPr="00924AF0">
        <w:rPr>
          <w:sz w:val="24"/>
          <w:szCs w:val="24"/>
        </w:rPr>
        <w:t>9, 12 Федерального закона от 12.01.1996 № 8-ФЗ «О погребении и похоронном деле»</w:t>
      </w:r>
      <w:r w:rsidRPr="00924AF0">
        <w:rPr>
          <w:sz w:val="24"/>
          <w:szCs w:val="24"/>
        </w:rPr>
        <w:t>.</w:t>
      </w:r>
    </w:p>
    <w:p w:rsidR="00ED77E6" w:rsidRPr="00924AF0" w:rsidRDefault="00ED77E6" w:rsidP="00ED77E6">
      <w:pPr>
        <w:autoSpaceDE w:val="0"/>
        <w:autoSpaceDN w:val="0"/>
        <w:adjustRightInd w:val="0"/>
        <w:ind w:firstLine="540"/>
        <w:jc w:val="both"/>
        <w:rPr>
          <w:sz w:val="24"/>
          <w:szCs w:val="24"/>
        </w:rPr>
      </w:pPr>
      <w:r w:rsidRPr="00924AF0">
        <w:rPr>
          <w:sz w:val="24"/>
          <w:szCs w:val="24"/>
        </w:rPr>
        <w:t>1.</w:t>
      </w:r>
      <w:r w:rsidR="001069CD" w:rsidRPr="00924AF0">
        <w:rPr>
          <w:sz w:val="24"/>
          <w:szCs w:val="24"/>
        </w:rPr>
        <w:t>3</w:t>
      </w:r>
      <w:r w:rsidRPr="00924AF0">
        <w:rPr>
          <w:sz w:val="24"/>
          <w:szCs w:val="24"/>
        </w:rPr>
        <w:t xml:space="preserve">. </w:t>
      </w:r>
      <w:r w:rsidR="00923F67" w:rsidRPr="00924AF0">
        <w:rPr>
          <w:rStyle w:val="s5"/>
          <w:color w:val="000000"/>
          <w:sz w:val="24"/>
          <w:szCs w:val="24"/>
        </w:rPr>
        <w:t>«Заказчик»</w:t>
      </w:r>
      <w:r w:rsidR="00923F67" w:rsidRPr="00924AF0">
        <w:rPr>
          <w:color w:val="000000"/>
          <w:sz w:val="24"/>
          <w:szCs w:val="24"/>
        </w:rPr>
        <w:t xml:space="preserve"> (далее - заказчик) - </w:t>
      </w:r>
      <w:r w:rsidRPr="00924AF0">
        <w:rPr>
          <w:sz w:val="24"/>
          <w:szCs w:val="24"/>
        </w:rPr>
        <w:t xml:space="preserve">администрация </w:t>
      </w:r>
      <w:r w:rsidR="0045540A" w:rsidRPr="00924AF0">
        <w:rPr>
          <w:sz w:val="24"/>
          <w:szCs w:val="24"/>
        </w:rPr>
        <w:t>городского округа</w:t>
      </w:r>
      <w:r w:rsidR="00923F67" w:rsidRPr="00924AF0">
        <w:rPr>
          <w:sz w:val="24"/>
          <w:szCs w:val="24"/>
        </w:rPr>
        <w:t xml:space="preserve"> город Дивногорск</w:t>
      </w:r>
      <w:r w:rsidRPr="00924AF0">
        <w:rPr>
          <w:sz w:val="24"/>
          <w:szCs w:val="24"/>
        </w:rPr>
        <w:t>.</w:t>
      </w:r>
    </w:p>
    <w:p w:rsidR="00E44D4F" w:rsidRPr="00924AF0" w:rsidRDefault="001069CD" w:rsidP="00ED77E6">
      <w:pPr>
        <w:autoSpaceDE w:val="0"/>
        <w:autoSpaceDN w:val="0"/>
        <w:adjustRightInd w:val="0"/>
        <w:ind w:firstLine="540"/>
        <w:jc w:val="both"/>
        <w:rPr>
          <w:sz w:val="24"/>
          <w:szCs w:val="24"/>
        </w:rPr>
      </w:pPr>
      <w:r w:rsidRPr="00924AF0">
        <w:rPr>
          <w:sz w:val="24"/>
          <w:szCs w:val="24"/>
        </w:rPr>
        <w:t>1.4</w:t>
      </w:r>
      <w:r w:rsidR="00E44D4F" w:rsidRPr="00924AF0">
        <w:rPr>
          <w:sz w:val="24"/>
          <w:szCs w:val="24"/>
        </w:rPr>
        <w:t xml:space="preserve">.  </w:t>
      </w:r>
      <w:proofErr w:type="gramStart"/>
      <w:r w:rsidR="00E44D4F" w:rsidRPr="00924AF0">
        <w:rPr>
          <w:sz w:val="24"/>
          <w:szCs w:val="24"/>
        </w:rPr>
        <w:t>«Участник конкурса»</w:t>
      </w:r>
      <w:r w:rsidR="00031A4B" w:rsidRPr="00924AF0">
        <w:rPr>
          <w:color w:val="000000"/>
          <w:sz w:val="24"/>
          <w:szCs w:val="24"/>
        </w:rPr>
        <w:t xml:space="preserve"> - определенный заказчиком на основании итогов рассмотрения заявок на участие в конкурсе претендент на участие в конкурсе (далее – претендент), которым может являться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претендующий осуществлять погребение умерших на </w:t>
      </w:r>
      <w:r w:rsidR="00AA7DEC" w:rsidRPr="00924AF0">
        <w:rPr>
          <w:sz w:val="24"/>
          <w:szCs w:val="24"/>
        </w:rPr>
        <w:t xml:space="preserve">территории городского округа город Дивногорск </w:t>
      </w:r>
      <w:r w:rsidR="00031A4B" w:rsidRPr="00924AF0">
        <w:rPr>
          <w:color w:val="000000"/>
          <w:sz w:val="24"/>
          <w:szCs w:val="24"/>
        </w:rPr>
        <w:t>в качестве специализированной службы по вопросам похоронного дела.</w:t>
      </w:r>
      <w:r w:rsidR="00E44D4F" w:rsidRPr="00924AF0">
        <w:rPr>
          <w:sz w:val="24"/>
          <w:szCs w:val="24"/>
        </w:rPr>
        <w:t xml:space="preserve"> </w:t>
      </w:r>
      <w:proofErr w:type="gramEnd"/>
    </w:p>
    <w:p w:rsidR="001069CD" w:rsidRPr="00924AF0" w:rsidRDefault="001069CD" w:rsidP="00ED77E6">
      <w:pPr>
        <w:autoSpaceDE w:val="0"/>
        <w:autoSpaceDN w:val="0"/>
        <w:adjustRightInd w:val="0"/>
        <w:ind w:firstLine="540"/>
        <w:jc w:val="both"/>
        <w:rPr>
          <w:sz w:val="24"/>
          <w:szCs w:val="24"/>
        </w:rPr>
      </w:pPr>
      <w:r w:rsidRPr="00924AF0">
        <w:rPr>
          <w:sz w:val="24"/>
          <w:szCs w:val="24"/>
        </w:rPr>
        <w:t xml:space="preserve">1.5. </w:t>
      </w:r>
      <w:r w:rsidRPr="00924AF0">
        <w:rPr>
          <w:rStyle w:val="s5"/>
          <w:color w:val="000000"/>
          <w:sz w:val="24"/>
          <w:szCs w:val="24"/>
        </w:rPr>
        <w:t>«Специализированная служба»</w:t>
      </w:r>
      <w:r w:rsidRPr="00924AF0">
        <w:rPr>
          <w:color w:val="000000"/>
          <w:sz w:val="24"/>
          <w:szCs w:val="24"/>
        </w:rPr>
        <w:t xml:space="preserve"> - организация по вопросам похоронного дела, уполномоченная заказчиком осуществлять погребение умерших на </w:t>
      </w:r>
      <w:r w:rsidR="00AA7DEC" w:rsidRPr="00924AF0">
        <w:rPr>
          <w:sz w:val="24"/>
          <w:szCs w:val="24"/>
        </w:rPr>
        <w:t xml:space="preserve">территории городского округа город Дивногорск </w:t>
      </w:r>
      <w:r w:rsidRPr="00924AF0">
        <w:rPr>
          <w:color w:val="000000"/>
          <w:sz w:val="24"/>
          <w:szCs w:val="24"/>
        </w:rPr>
        <w:t>на основании итогов проведения открытого конкурса.</w:t>
      </w:r>
    </w:p>
    <w:p w:rsidR="00ED77E6" w:rsidRPr="00924AF0" w:rsidRDefault="00ED77E6" w:rsidP="00ED77E6">
      <w:pPr>
        <w:autoSpaceDE w:val="0"/>
        <w:autoSpaceDN w:val="0"/>
        <w:adjustRightInd w:val="0"/>
        <w:ind w:firstLine="540"/>
        <w:jc w:val="both"/>
        <w:rPr>
          <w:sz w:val="24"/>
          <w:szCs w:val="24"/>
        </w:rPr>
      </w:pPr>
      <w:r w:rsidRPr="00924AF0">
        <w:rPr>
          <w:sz w:val="24"/>
          <w:szCs w:val="24"/>
        </w:rPr>
        <w:t>1.</w:t>
      </w:r>
      <w:r w:rsidR="001069CD" w:rsidRPr="00924AF0">
        <w:rPr>
          <w:sz w:val="24"/>
          <w:szCs w:val="24"/>
        </w:rPr>
        <w:t>6</w:t>
      </w:r>
      <w:r w:rsidRPr="00924AF0">
        <w:rPr>
          <w:sz w:val="24"/>
          <w:szCs w:val="24"/>
        </w:rPr>
        <w:t>. Организатору конкурса запрещается осуществлять координацию деятельности участников конкурса, которая приведёт или может привести к ограничению конкуренции или ущемлению интересов каких-либо участников конкурса.</w:t>
      </w:r>
    </w:p>
    <w:p w:rsidR="00ED77E6" w:rsidRPr="00924AF0" w:rsidRDefault="00ED77E6" w:rsidP="00ED77E6">
      <w:pPr>
        <w:autoSpaceDE w:val="0"/>
        <w:autoSpaceDN w:val="0"/>
        <w:adjustRightInd w:val="0"/>
        <w:jc w:val="center"/>
        <w:outlineLvl w:val="1"/>
        <w:rPr>
          <w:sz w:val="24"/>
          <w:szCs w:val="24"/>
        </w:rPr>
      </w:pPr>
      <w:r w:rsidRPr="00924AF0">
        <w:rPr>
          <w:sz w:val="24"/>
          <w:szCs w:val="24"/>
        </w:rPr>
        <w:t>II. ПРЕДМЕТ КОНКУРСА</w:t>
      </w:r>
    </w:p>
    <w:p w:rsidR="00ED77E6" w:rsidRPr="00924AF0" w:rsidRDefault="00ED77E6" w:rsidP="00ED77E6">
      <w:pPr>
        <w:autoSpaceDE w:val="0"/>
        <w:autoSpaceDN w:val="0"/>
        <w:adjustRightInd w:val="0"/>
        <w:ind w:firstLine="540"/>
        <w:jc w:val="both"/>
        <w:rPr>
          <w:sz w:val="24"/>
          <w:szCs w:val="24"/>
        </w:rPr>
      </w:pPr>
    </w:p>
    <w:p w:rsidR="00642935" w:rsidRPr="00924AF0" w:rsidRDefault="00ED77E6" w:rsidP="00642935">
      <w:pPr>
        <w:autoSpaceDE w:val="0"/>
        <w:autoSpaceDN w:val="0"/>
        <w:adjustRightInd w:val="0"/>
        <w:ind w:firstLine="540"/>
        <w:jc w:val="both"/>
        <w:rPr>
          <w:sz w:val="24"/>
          <w:szCs w:val="24"/>
        </w:rPr>
      </w:pPr>
      <w:r w:rsidRPr="00924AF0">
        <w:rPr>
          <w:sz w:val="24"/>
          <w:szCs w:val="24"/>
        </w:rPr>
        <w:t xml:space="preserve">2.1. </w:t>
      </w:r>
      <w:r w:rsidR="00642935" w:rsidRPr="00924AF0">
        <w:rPr>
          <w:color w:val="000000"/>
          <w:sz w:val="24"/>
          <w:szCs w:val="24"/>
        </w:rPr>
        <w:t xml:space="preserve">Конкурс проводится с целью отбора специализированной службы по вопросам похоронного дела по осуществлению погребения </w:t>
      </w:r>
      <w:proofErr w:type="gramStart"/>
      <w:r w:rsidR="00642935" w:rsidRPr="00924AF0">
        <w:rPr>
          <w:color w:val="000000"/>
          <w:sz w:val="24"/>
          <w:szCs w:val="24"/>
        </w:rPr>
        <w:t>умерших</w:t>
      </w:r>
      <w:proofErr w:type="gramEnd"/>
      <w:r w:rsidR="00642935" w:rsidRPr="00924AF0">
        <w:rPr>
          <w:color w:val="000000"/>
          <w:sz w:val="24"/>
          <w:szCs w:val="24"/>
        </w:rPr>
        <w:t xml:space="preserve"> на </w:t>
      </w:r>
      <w:r w:rsidR="00AA7DEC" w:rsidRPr="00924AF0">
        <w:rPr>
          <w:sz w:val="24"/>
          <w:szCs w:val="24"/>
        </w:rPr>
        <w:t>территории городского округа город Дивногорск</w:t>
      </w:r>
      <w:r w:rsidR="00642935" w:rsidRPr="00924AF0">
        <w:rPr>
          <w:sz w:val="24"/>
          <w:szCs w:val="24"/>
        </w:rPr>
        <w:t>.</w:t>
      </w:r>
    </w:p>
    <w:p w:rsidR="00ED77E6" w:rsidRPr="00924AF0" w:rsidRDefault="00ED77E6" w:rsidP="00D86E16">
      <w:pPr>
        <w:autoSpaceDE w:val="0"/>
        <w:autoSpaceDN w:val="0"/>
        <w:adjustRightInd w:val="0"/>
        <w:ind w:firstLine="540"/>
        <w:jc w:val="center"/>
        <w:rPr>
          <w:sz w:val="24"/>
          <w:szCs w:val="24"/>
        </w:rPr>
      </w:pPr>
      <w:r w:rsidRPr="00924AF0">
        <w:rPr>
          <w:sz w:val="24"/>
          <w:szCs w:val="24"/>
        </w:rPr>
        <w:t xml:space="preserve">III. </w:t>
      </w:r>
      <w:r w:rsidR="00642935" w:rsidRPr="00924AF0">
        <w:rPr>
          <w:sz w:val="24"/>
          <w:szCs w:val="24"/>
        </w:rPr>
        <w:t>ОРГАНИЗАЦИЯ КОНКУРСА</w:t>
      </w:r>
    </w:p>
    <w:p w:rsidR="00ED77E6" w:rsidRPr="00924AF0" w:rsidRDefault="00ED77E6" w:rsidP="00D86E16">
      <w:pPr>
        <w:autoSpaceDE w:val="0"/>
        <w:autoSpaceDN w:val="0"/>
        <w:adjustRightInd w:val="0"/>
        <w:ind w:firstLine="540"/>
        <w:jc w:val="both"/>
        <w:rPr>
          <w:sz w:val="24"/>
          <w:szCs w:val="24"/>
        </w:rPr>
      </w:pPr>
    </w:p>
    <w:p w:rsidR="00642935" w:rsidRPr="00924AF0" w:rsidRDefault="00642935" w:rsidP="00D86E16">
      <w:pPr>
        <w:pStyle w:val="p13"/>
        <w:spacing w:before="0" w:beforeAutospacing="0" w:after="0" w:afterAutospacing="0"/>
        <w:ind w:firstLine="540"/>
        <w:jc w:val="both"/>
        <w:rPr>
          <w:color w:val="000000"/>
        </w:rPr>
      </w:pPr>
      <w:r w:rsidRPr="00924AF0">
        <w:rPr>
          <w:color w:val="000000"/>
        </w:rPr>
        <w:t>3.1. Заказчик обеспечивает размещение конкурсной документации на официальном сайте.</w:t>
      </w:r>
    </w:p>
    <w:p w:rsidR="00642935" w:rsidRPr="00924AF0" w:rsidRDefault="00642935" w:rsidP="00D86E16">
      <w:pPr>
        <w:pStyle w:val="p13"/>
        <w:spacing w:before="0" w:beforeAutospacing="0" w:after="0" w:afterAutospacing="0"/>
        <w:ind w:firstLine="540"/>
        <w:jc w:val="both"/>
        <w:rPr>
          <w:color w:val="000000"/>
        </w:rPr>
      </w:pPr>
      <w:r w:rsidRPr="00924AF0">
        <w:rPr>
          <w:color w:val="000000"/>
        </w:rPr>
        <w:t xml:space="preserve">3.1.1. </w:t>
      </w:r>
      <w:proofErr w:type="gramStart"/>
      <w:r w:rsidRPr="00924AF0">
        <w:rPr>
          <w:color w:val="000000"/>
        </w:rPr>
        <w:t>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roofErr w:type="gramEnd"/>
    </w:p>
    <w:p w:rsidR="00642935" w:rsidRPr="00924AF0" w:rsidRDefault="00642935" w:rsidP="00D86E16">
      <w:pPr>
        <w:spacing w:line="276" w:lineRule="auto"/>
        <w:ind w:right="-285" w:firstLine="540"/>
        <w:jc w:val="both"/>
        <w:rPr>
          <w:color w:val="000000"/>
          <w:sz w:val="24"/>
          <w:szCs w:val="24"/>
        </w:rPr>
      </w:pPr>
      <w:r w:rsidRPr="00924AF0">
        <w:rPr>
          <w:color w:val="000000"/>
          <w:sz w:val="24"/>
          <w:szCs w:val="24"/>
        </w:rPr>
        <w:t>3.1.2. Официальным сайтом в сети «Интернет» для размещения информации о проведении конкурса является адрес</w:t>
      </w:r>
      <w:bookmarkStart w:id="0" w:name="ДанныеСайта"/>
      <w:r w:rsidRPr="00924AF0">
        <w:rPr>
          <w:color w:val="000000"/>
          <w:sz w:val="24"/>
          <w:szCs w:val="24"/>
        </w:rPr>
        <w:t>:</w:t>
      </w:r>
      <w:bookmarkEnd w:id="0"/>
      <w:r w:rsidRPr="00924AF0">
        <w:rPr>
          <w:rStyle w:val="s7"/>
          <w:color w:val="000000"/>
          <w:sz w:val="24"/>
          <w:szCs w:val="24"/>
        </w:rPr>
        <w:t xml:space="preserve"> </w:t>
      </w:r>
      <w:bookmarkStart w:id="1" w:name="sub_3400"/>
      <w:r w:rsidRPr="00924AF0">
        <w:rPr>
          <w:color w:val="000000"/>
          <w:sz w:val="24"/>
          <w:szCs w:val="24"/>
          <w:lang w:val="en-US"/>
        </w:rPr>
        <w:t>http</w:t>
      </w:r>
      <w:r w:rsidRPr="00924AF0">
        <w:rPr>
          <w:color w:val="000000"/>
          <w:sz w:val="24"/>
          <w:szCs w:val="24"/>
        </w:rPr>
        <w:t>://</w:t>
      </w:r>
      <w:r w:rsidRPr="00924AF0">
        <w:rPr>
          <w:color w:val="000000"/>
          <w:sz w:val="24"/>
          <w:szCs w:val="24"/>
          <w:lang w:val="en-US"/>
        </w:rPr>
        <w:t>www</w:t>
      </w:r>
      <w:r w:rsidRPr="00924AF0">
        <w:rPr>
          <w:color w:val="000000"/>
          <w:sz w:val="24"/>
          <w:szCs w:val="24"/>
        </w:rPr>
        <w:t>.</w:t>
      </w:r>
      <w:r w:rsidRPr="00924AF0">
        <w:rPr>
          <w:color w:val="000000"/>
          <w:sz w:val="24"/>
          <w:szCs w:val="24"/>
          <w:lang w:val="en-US"/>
        </w:rPr>
        <w:t>divnogorsk</w:t>
      </w:r>
      <w:r w:rsidRPr="00924AF0">
        <w:rPr>
          <w:color w:val="000000"/>
          <w:sz w:val="24"/>
          <w:szCs w:val="24"/>
        </w:rPr>
        <w:t>-</w:t>
      </w:r>
      <w:r w:rsidRPr="00924AF0">
        <w:rPr>
          <w:color w:val="000000"/>
          <w:sz w:val="24"/>
          <w:szCs w:val="24"/>
          <w:lang w:val="en-US"/>
        </w:rPr>
        <w:t>adm</w:t>
      </w:r>
      <w:r w:rsidRPr="00924AF0">
        <w:rPr>
          <w:color w:val="000000"/>
          <w:sz w:val="24"/>
          <w:szCs w:val="24"/>
        </w:rPr>
        <w:t>.</w:t>
      </w:r>
      <w:r w:rsidRPr="00924AF0">
        <w:rPr>
          <w:color w:val="000000"/>
          <w:sz w:val="24"/>
          <w:szCs w:val="24"/>
          <w:lang w:val="en-US"/>
        </w:rPr>
        <w:t>ru</w:t>
      </w:r>
    </w:p>
    <w:p w:rsidR="00642935" w:rsidRPr="00924AF0" w:rsidRDefault="00642935" w:rsidP="00D86E16">
      <w:pPr>
        <w:spacing w:line="276" w:lineRule="auto"/>
        <w:ind w:right="-285" w:firstLine="540"/>
        <w:jc w:val="both"/>
        <w:rPr>
          <w:color w:val="000000"/>
          <w:sz w:val="24"/>
          <w:szCs w:val="24"/>
        </w:rPr>
      </w:pPr>
      <w:r w:rsidRPr="00924AF0">
        <w:rPr>
          <w:rStyle w:val="s5"/>
          <w:color w:val="000000"/>
          <w:sz w:val="24"/>
          <w:szCs w:val="24"/>
        </w:rPr>
        <w:t>3.2. Порядок предоставления конкурсной документации:</w:t>
      </w:r>
      <w:bookmarkEnd w:id="1"/>
    </w:p>
    <w:p w:rsidR="00642935" w:rsidRPr="00924AF0" w:rsidRDefault="00642935" w:rsidP="00D86E16">
      <w:pPr>
        <w:pStyle w:val="p13"/>
        <w:spacing w:before="0" w:beforeAutospacing="0" w:after="0" w:afterAutospacing="0"/>
        <w:ind w:firstLine="540"/>
        <w:jc w:val="both"/>
        <w:rPr>
          <w:color w:val="000000"/>
        </w:rPr>
      </w:pPr>
      <w:r w:rsidRPr="00924AF0">
        <w:rPr>
          <w:color w:val="000000"/>
        </w:rPr>
        <w:lastRenderedPageBreak/>
        <w:t xml:space="preserve">3.2.1. </w:t>
      </w:r>
      <w:proofErr w:type="gramStart"/>
      <w:r w:rsidRPr="00924AF0">
        <w:rPr>
          <w:color w:val="000000"/>
        </w:rPr>
        <w:t xml:space="preserve">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том числе в форме электронного документа, </w:t>
      </w:r>
      <w:r w:rsidRPr="00924AF0">
        <w:rPr>
          <w:b/>
          <w:color w:val="000000"/>
        </w:rPr>
        <w:t>в течение двух рабочих дней</w:t>
      </w:r>
      <w:r w:rsidRPr="00924AF0">
        <w:rPr>
          <w:color w:val="000000"/>
        </w:rPr>
        <w:t xml:space="preserve"> предоставляет такому лицу конкурсную документацию в порядке, указанном в извещении о проведении открытого конкурса. </w:t>
      </w:r>
      <w:proofErr w:type="gramEnd"/>
    </w:p>
    <w:p w:rsidR="00642935" w:rsidRPr="00924AF0" w:rsidRDefault="00642935" w:rsidP="00D86E16">
      <w:pPr>
        <w:pStyle w:val="p17"/>
        <w:spacing w:before="0" w:beforeAutospacing="0" w:after="0" w:afterAutospacing="0"/>
        <w:ind w:firstLine="540"/>
        <w:jc w:val="both"/>
        <w:rPr>
          <w:color w:val="000000"/>
        </w:rPr>
      </w:pPr>
      <w:r w:rsidRPr="00924AF0">
        <w:rPr>
          <w:color w:val="000000"/>
        </w:rPr>
        <w:t>3.2.2.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этапе рассмотрения заявок.</w:t>
      </w:r>
    </w:p>
    <w:p w:rsidR="00642935" w:rsidRPr="00924AF0" w:rsidRDefault="00642935" w:rsidP="00D86E16">
      <w:pPr>
        <w:pStyle w:val="p13"/>
        <w:spacing w:before="0" w:beforeAutospacing="0" w:after="0" w:afterAutospacing="0"/>
        <w:ind w:firstLine="540"/>
        <w:jc w:val="both"/>
        <w:rPr>
          <w:color w:val="000000"/>
        </w:rPr>
      </w:pPr>
      <w:r w:rsidRPr="00924AF0">
        <w:rPr>
          <w:rStyle w:val="s5"/>
          <w:color w:val="000000"/>
        </w:rPr>
        <w:t>3.3. Разъяснение положений конкурсной документации</w:t>
      </w:r>
    </w:p>
    <w:p w:rsidR="00642935" w:rsidRPr="00924AF0" w:rsidRDefault="00642935" w:rsidP="00D86E16">
      <w:pPr>
        <w:pStyle w:val="p13"/>
        <w:spacing w:before="0" w:beforeAutospacing="0" w:after="0" w:afterAutospacing="0"/>
        <w:ind w:firstLine="540"/>
        <w:jc w:val="both"/>
        <w:rPr>
          <w:color w:val="000000"/>
        </w:rPr>
      </w:pPr>
      <w:r w:rsidRPr="00924AF0">
        <w:rPr>
          <w:color w:val="000000"/>
        </w:rPr>
        <w:t xml:space="preserve">3.3.1. Любой претендент вправе направить в письменной форме, в том числе в форме электронного документа, заказчику запрос о разъяснении положений конкурсной документации. </w:t>
      </w:r>
      <w:r w:rsidRPr="00924AF0">
        <w:rPr>
          <w:color w:val="000000"/>
          <w:u w:val="single"/>
        </w:rPr>
        <w:t>В течение двух рабочих дней</w:t>
      </w:r>
      <w:r w:rsidRPr="00924AF0">
        <w:rPr>
          <w:color w:val="000000"/>
        </w:rPr>
        <w:t xml:space="preserve">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w:t>
      </w:r>
      <w:proofErr w:type="gramStart"/>
      <w:r w:rsidRPr="00924AF0">
        <w:rPr>
          <w:color w:val="000000"/>
        </w:rPr>
        <w:t>позднее</w:t>
      </w:r>
      <w:proofErr w:type="gramEnd"/>
      <w:r w:rsidRPr="00924AF0">
        <w:rPr>
          <w:color w:val="000000"/>
        </w:rPr>
        <w:t xml:space="preserve"> чем за пять дней до дня окончания подачи заявок на участие в конкурсе.</w:t>
      </w:r>
    </w:p>
    <w:p w:rsidR="00642935" w:rsidRPr="00924AF0" w:rsidRDefault="00642935" w:rsidP="00D86E16">
      <w:pPr>
        <w:pStyle w:val="p17"/>
        <w:spacing w:before="0" w:beforeAutospacing="0" w:after="0" w:afterAutospacing="0"/>
        <w:ind w:firstLine="540"/>
        <w:jc w:val="both"/>
        <w:rPr>
          <w:color w:val="000000"/>
        </w:rPr>
      </w:pPr>
      <w:r w:rsidRPr="00924AF0">
        <w:rPr>
          <w:color w:val="000000"/>
        </w:rPr>
        <w:t>3.3.2. В течение одного дня со дня направления разъяснения положений конкурсной документации по запросу претендента, разъяснение должно быть размещено заказчиком на официальном сайте с указанием предмета запроса, но без указания претендента, от которого поступил запрос. Разъяснение положений конкурсной документации не должно изменять ее суть.</w:t>
      </w:r>
    </w:p>
    <w:p w:rsidR="00642935" w:rsidRPr="00924AF0" w:rsidRDefault="00642935" w:rsidP="00D86E16">
      <w:pPr>
        <w:pStyle w:val="p13"/>
        <w:spacing w:before="0" w:beforeAutospacing="0" w:after="0" w:afterAutospacing="0"/>
        <w:ind w:firstLine="540"/>
        <w:jc w:val="both"/>
        <w:rPr>
          <w:color w:val="000000"/>
        </w:rPr>
      </w:pPr>
      <w:r w:rsidRPr="00924AF0">
        <w:rPr>
          <w:rStyle w:val="s5"/>
          <w:color w:val="000000"/>
        </w:rPr>
        <w:t>3.4. Внесение изменений в извещение о проведении конкурса и в конкурсную документацию</w:t>
      </w:r>
      <w:r w:rsidR="00AA7DEC" w:rsidRPr="00924AF0">
        <w:rPr>
          <w:rStyle w:val="s5"/>
          <w:color w:val="000000"/>
        </w:rPr>
        <w:t>:</w:t>
      </w:r>
    </w:p>
    <w:p w:rsidR="00642935" w:rsidRPr="00924AF0" w:rsidRDefault="00642935" w:rsidP="00D86E16">
      <w:pPr>
        <w:pStyle w:val="p13"/>
        <w:spacing w:before="0" w:beforeAutospacing="0" w:after="0" w:afterAutospacing="0"/>
        <w:ind w:firstLine="540"/>
        <w:jc w:val="both"/>
        <w:rPr>
          <w:color w:val="000000"/>
        </w:rPr>
      </w:pPr>
      <w:r w:rsidRPr="00924AF0">
        <w:rPr>
          <w:color w:val="000000"/>
        </w:rPr>
        <w:t xml:space="preserve">3.4.1. Заказчик вправе принять решение о внесении изменений в извещение о проведении конкурса, конкурсную документацию </w:t>
      </w:r>
      <w:r w:rsidRPr="00924AF0">
        <w:rPr>
          <w:color w:val="000000"/>
          <w:u w:val="single"/>
        </w:rPr>
        <w:t>за два рабочих дня до даты окончания подачи</w:t>
      </w:r>
      <w:r w:rsidRPr="00924AF0">
        <w:rPr>
          <w:color w:val="000000"/>
        </w:rPr>
        <w:t xml:space="preserve"> заявок на участие в конкурсе. Такие изменения соответственно опубликовываются в официальном печатном издании и размещаются на официальном сайте заказчиком. При этом срок подачи заявок на участие в конкурсе продлевается так, чтобы со дня опубликования в официальном печатном издании и размещения на официальном сайте изменений, внесенных в извещение о проведении открытого конкурсе, до даты окончания подачи заявок на участие в конкурсе такой срок составлял не менее чем пятнадцать дней. </w:t>
      </w:r>
    </w:p>
    <w:p w:rsidR="00642935" w:rsidRPr="00924AF0" w:rsidRDefault="00642935" w:rsidP="00D86E16">
      <w:pPr>
        <w:pStyle w:val="p13"/>
        <w:spacing w:before="0" w:beforeAutospacing="0" w:after="0" w:afterAutospacing="0"/>
        <w:ind w:firstLine="540"/>
        <w:jc w:val="both"/>
        <w:rPr>
          <w:color w:val="000000"/>
        </w:rPr>
      </w:pPr>
      <w:r w:rsidRPr="00924AF0">
        <w:rPr>
          <w:color w:val="000000"/>
        </w:rPr>
        <w:t>3.4.2.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конкурную документацию. Заказчик не несет ответственности в случае неполучения такими претендентами соответствующей информации.</w:t>
      </w:r>
    </w:p>
    <w:p w:rsidR="00642935" w:rsidRPr="00924AF0" w:rsidRDefault="00642935" w:rsidP="00D86E16">
      <w:pPr>
        <w:pStyle w:val="p13"/>
        <w:spacing w:before="0" w:beforeAutospacing="0" w:after="0" w:afterAutospacing="0"/>
        <w:ind w:firstLine="540"/>
        <w:jc w:val="both"/>
        <w:rPr>
          <w:color w:val="000000"/>
        </w:rPr>
      </w:pPr>
      <w:r w:rsidRPr="00924AF0">
        <w:rPr>
          <w:rStyle w:val="s5"/>
          <w:color w:val="000000"/>
        </w:rPr>
        <w:t>3.5. Отказ от проведения конкурса</w:t>
      </w:r>
    </w:p>
    <w:p w:rsidR="00642935" w:rsidRPr="00924AF0" w:rsidRDefault="00642935" w:rsidP="00D86E16">
      <w:pPr>
        <w:pStyle w:val="p13"/>
        <w:spacing w:before="0" w:beforeAutospacing="0" w:after="0" w:afterAutospacing="0"/>
        <w:ind w:firstLine="540"/>
        <w:jc w:val="both"/>
        <w:rPr>
          <w:color w:val="000000"/>
        </w:rPr>
      </w:pPr>
      <w:r w:rsidRPr="00924AF0">
        <w:rPr>
          <w:color w:val="000000"/>
        </w:rPr>
        <w:t xml:space="preserve">3.5.1. Заказчик вправе отказаться </w:t>
      </w:r>
      <w:proofErr w:type="gramStart"/>
      <w:r w:rsidRPr="00924AF0">
        <w:rPr>
          <w:color w:val="000000"/>
        </w:rPr>
        <w:t>от проведения конкурса за два рабочих дня до даты окончания подачи заявок на участие в конкурсе</w:t>
      </w:r>
      <w:proofErr w:type="gramEnd"/>
      <w:r w:rsidRPr="00924AF0">
        <w:rPr>
          <w:color w:val="000000"/>
        </w:rPr>
        <w:t xml:space="preserve">. </w:t>
      </w:r>
    </w:p>
    <w:p w:rsidR="00642935" w:rsidRPr="00924AF0" w:rsidRDefault="00642935" w:rsidP="00D86E16">
      <w:pPr>
        <w:pStyle w:val="p13"/>
        <w:spacing w:before="0" w:beforeAutospacing="0" w:after="0" w:afterAutospacing="0"/>
        <w:ind w:firstLine="540"/>
        <w:jc w:val="both"/>
        <w:rPr>
          <w:color w:val="000000"/>
        </w:rPr>
      </w:pPr>
      <w:r w:rsidRPr="00924AF0">
        <w:rPr>
          <w:color w:val="000000"/>
        </w:rPr>
        <w:t>3.5.2. В случае принятия заказчиком решения об отказе от проведения конкурса, извещение об отказе от проведения открытого конкурса опубликовывается заказчиком в официальном печатном издании и размещается на официальном сайте. В течение двух рабочих дней со дня принятия указанного решения заказчик направляет соответствующие уведомления всем претендентам, подавшим заявки на участие в конкурсе.</w:t>
      </w:r>
    </w:p>
    <w:p w:rsidR="00ED77E6" w:rsidRPr="00924AF0" w:rsidRDefault="00ED77E6" w:rsidP="00D86E16">
      <w:pPr>
        <w:autoSpaceDE w:val="0"/>
        <w:autoSpaceDN w:val="0"/>
        <w:adjustRightInd w:val="0"/>
        <w:ind w:firstLine="540"/>
        <w:jc w:val="both"/>
        <w:rPr>
          <w:sz w:val="24"/>
          <w:szCs w:val="24"/>
        </w:rPr>
      </w:pPr>
    </w:p>
    <w:p w:rsidR="00ED77E6" w:rsidRPr="00924AF0" w:rsidRDefault="00ED77E6" w:rsidP="00D86E16">
      <w:pPr>
        <w:autoSpaceDE w:val="0"/>
        <w:autoSpaceDN w:val="0"/>
        <w:adjustRightInd w:val="0"/>
        <w:jc w:val="center"/>
        <w:outlineLvl w:val="1"/>
        <w:rPr>
          <w:sz w:val="24"/>
          <w:szCs w:val="24"/>
        </w:rPr>
      </w:pPr>
      <w:r w:rsidRPr="00924AF0">
        <w:rPr>
          <w:sz w:val="24"/>
          <w:szCs w:val="24"/>
        </w:rPr>
        <w:t xml:space="preserve">IV. </w:t>
      </w:r>
      <w:r w:rsidR="00AB0FDA" w:rsidRPr="00924AF0">
        <w:rPr>
          <w:sz w:val="24"/>
          <w:szCs w:val="24"/>
        </w:rPr>
        <w:t>ЗАЯВКА НА УЧАСТИЕ В КОНКУРСЕ</w:t>
      </w:r>
    </w:p>
    <w:p w:rsidR="00ED77E6" w:rsidRPr="00924AF0" w:rsidRDefault="00ED77E6" w:rsidP="00D86E16">
      <w:pPr>
        <w:autoSpaceDE w:val="0"/>
        <w:autoSpaceDN w:val="0"/>
        <w:adjustRightInd w:val="0"/>
        <w:ind w:firstLine="540"/>
        <w:jc w:val="both"/>
        <w:rPr>
          <w:sz w:val="24"/>
          <w:szCs w:val="24"/>
        </w:rPr>
      </w:pPr>
    </w:p>
    <w:p w:rsidR="00AB0FDA" w:rsidRPr="00924AF0" w:rsidRDefault="00AB0FDA" w:rsidP="00D86E16">
      <w:pPr>
        <w:pStyle w:val="p14"/>
        <w:spacing w:before="0" w:beforeAutospacing="0" w:after="0" w:afterAutospacing="0"/>
        <w:ind w:firstLine="708"/>
        <w:jc w:val="both"/>
        <w:rPr>
          <w:color w:val="000000"/>
        </w:rPr>
      </w:pPr>
      <w:r w:rsidRPr="00924AF0">
        <w:rPr>
          <w:color w:val="000000"/>
        </w:rPr>
        <w:lastRenderedPageBreak/>
        <w:t>4.1. Претендент на участие в конкурсе (далее – претендент) несет все расходы, связанные с подготовкой и подачей своей конкурсной заявки. Комиссия, заказчик не имеют обязательств по этим расходам, независимо от изменений в процессе проведения и результатов конкурса.</w:t>
      </w:r>
    </w:p>
    <w:p w:rsidR="00AB0FDA" w:rsidRPr="00924AF0" w:rsidRDefault="00AB0FDA" w:rsidP="00D86E16">
      <w:pPr>
        <w:pStyle w:val="p13"/>
        <w:spacing w:before="0" w:beforeAutospacing="0" w:after="0" w:afterAutospacing="0"/>
        <w:ind w:firstLine="708"/>
        <w:jc w:val="both"/>
        <w:rPr>
          <w:color w:val="000000"/>
        </w:rPr>
      </w:pPr>
      <w:bookmarkStart w:id="2" w:name="sub_3410"/>
      <w:r w:rsidRPr="00924AF0">
        <w:rPr>
          <w:color w:val="000000"/>
        </w:rPr>
        <w:t>4.2. Для участия в конкурсе претенденты представляют следующие документы:</w:t>
      </w:r>
      <w:bookmarkEnd w:id="2"/>
    </w:p>
    <w:p w:rsidR="00AB0FDA" w:rsidRPr="00924AF0" w:rsidRDefault="00AB0FDA" w:rsidP="00D86E16">
      <w:pPr>
        <w:pStyle w:val="p13"/>
        <w:spacing w:before="0" w:beforeAutospacing="0" w:after="0" w:afterAutospacing="0"/>
        <w:ind w:firstLine="708"/>
        <w:jc w:val="both"/>
        <w:rPr>
          <w:color w:val="000000"/>
        </w:rPr>
      </w:pPr>
      <w:bookmarkStart w:id="3" w:name="sub_3412"/>
      <w:r w:rsidRPr="00924AF0">
        <w:rPr>
          <w:color w:val="000000"/>
        </w:rPr>
        <w:t xml:space="preserve">4.2.1. Заявка на участие в конкурсе </w:t>
      </w:r>
      <w:r w:rsidRPr="00924AF0">
        <w:rPr>
          <w:rStyle w:val="s5"/>
          <w:color w:val="000000"/>
        </w:rPr>
        <w:t>(в соответствии с формой, установленной в разделе II настоящей документации).</w:t>
      </w:r>
      <w:bookmarkEnd w:id="3"/>
    </w:p>
    <w:p w:rsidR="00AB0FDA" w:rsidRPr="00924AF0" w:rsidRDefault="00AB0FDA" w:rsidP="00D86E16">
      <w:pPr>
        <w:pStyle w:val="p13"/>
        <w:spacing w:before="0" w:beforeAutospacing="0" w:after="0" w:afterAutospacing="0"/>
        <w:ind w:firstLine="708"/>
        <w:jc w:val="both"/>
        <w:rPr>
          <w:color w:val="000000"/>
        </w:rPr>
      </w:pPr>
      <w:r w:rsidRPr="00924AF0">
        <w:rPr>
          <w:color w:val="000000"/>
        </w:rPr>
        <w:t xml:space="preserve">4.2.2. Предложение о качестве услуг </w:t>
      </w:r>
      <w:r w:rsidRPr="00924AF0">
        <w:rPr>
          <w:rStyle w:val="s5"/>
          <w:color w:val="000000"/>
        </w:rPr>
        <w:t>(в соответствии с формой, установленной в разделе II настоящей документации).</w:t>
      </w:r>
    </w:p>
    <w:p w:rsidR="00AB0FDA" w:rsidRPr="00924AF0" w:rsidRDefault="00AB0FDA" w:rsidP="00D86E16">
      <w:pPr>
        <w:pStyle w:val="p13"/>
        <w:spacing w:before="0" w:beforeAutospacing="0" w:after="0" w:afterAutospacing="0"/>
        <w:ind w:firstLine="708"/>
        <w:jc w:val="both"/>
        <w:rPr>
          <w:color w:val="000000"/>
        </w:rPr>
      </w:pPr>
      <w:bookmarkStart w:id="4" w:name="sub_3420"/>
      <w:r w:rsidRPr="00924AF0">
        <w:rPr>
          <w:color w:val="000000"/>
        </w:rPr>
        <w:t xml:space="preserve">4.2.3. </w:t>
      </w:r>
      <w:proofErr w:type="gramStart"/>
      <w:r w:rsidRPr="00924AF0">
        <w:rPr>
          <w:color w:val="000000"/>
        </w:rPr>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w:t>
      </w:r>
      <w:proofErr w:type="gramEnd"/>
      <w:r w:rsidRPr="00924AF0">
        <w:rPr>
          <w:color w:val="000000"/>
        </w:rPr>
        <w:t xml:space="preserve"> </w:t>
      </w:r>
      <w:proofErr w:type="gramStart"/>
      <w:r w:rsidRPr="00924AF0">
        <w:rPr>
          <w:color w:val="000000"/>
        </w:rPr>
        <w:t>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bookmarkEnd w:id="4"/>
      <w:proofErr w:type="gramEnd"/>
    </w:p>
    <w:p w:rsidR="00AB0FDA" w:rsidRPr="00924AF0" w:rsidRDefault="00AB0FDA" w:rsidP="00D86E16">
      <w:pPr>
        <w:pStyle w:val="p14"/>
        <w:spacing w:before="0" w:beforeAutospacing="0" w:after="0" w:afterAutospacing="0"/>
        <w:ind w:firstLine="708"/>
        <w:jc w:val="both"/>
        <w:rPr>
          <w:color w:val="000000"/>
        </w:rPr>
      </w:pPr>
      <w:r w:rsidRPr="00924AF0">
        <w:rPr>
          <w:color w:val="000000"/>
        </w:rPr>
        <w:t xml:space="preserve">4.2.4. </w:t>
      </w:r>
      <w:proofErr w:type="gramStart"/>
      <w:r w:rsidRPr="00924AF0">
        <w:rPr>
          <w:color w:val="00000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sidRPr="00924AF0">
        <w:rPr>
          <w:color w:val="000000"/>
        </w:rPr>
        <w:t xml:space="preserve"> В случае</w:t>
      </w:r>
      <w:proofErr w:type="gramStart"/>
      <w:r w:rsidRPr="00924AF0">
        <w:rPr>
          <w:color w:val="000000"/>
        </w:rPr>
        <w:t>,</w:t>
      </w:r>
      <w:proofErr w:type="gramEnd"/>
      <w:r w:rsidRPr="00924AF0">
        <w:rPr>
          <w:color w:val="000000"/>
        </w:rPr>
        <w:t xml:space="preserve">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924AF0">
        <w:rPr>
          <w:color w:val="000000"/>
        </w:rPr>
        <w:t>,</w:t>
      </w:r>
      <w:proofErr w:type="gramEnd"/>
      <w:r w:rsidRPr="00924AF0">
        <w:rPr>
          <w:color w:val="000000"/>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AB0FDA" w:rsidRPr="00924AF0" w:rsidRDefault="00AB0FDA" w:rsidP="00D86E16">
      <w:pPr>
        <w:pStyle w:val="p14"/>
        <w:spacing w:before="0" w:beforeAutospacing="0" w:after="0" w:afterAutospacing="0"/>
        <w:ind w:firstLine="708"/>
        <w:jc w:val="both"/>
        <w:rPr>
          <w:color w:val="000000"/>
        </w:rPr>
      </w:pPr>
      <w:r w:rsidRPr="00924AF0">
        <w:rPr>
          <w:color w:val="000000"/>
        </w:rPr>
        <w:t>4.2.5. Копии учредительных документов претендента (для юридических лиц).</w:t>
      </w:r>
    </w:p>
    <w:p w:rsidR="00AB0FDA" w:rsidRPr="00924AF0" w:rsidRDefault="00AB0FDA" w:rsidP="00D86E16">
      <w:pPr>
        <w:pStyle w:val="p14"/>
        <w:spacing w:before="0" w:beforeAutospacing="0" w:after="0" w:afterAutospacing="0"/>
        <w:ind w:firstLine="708"/>
        <w:jc w:val="both"/>
        <w:rPr>
          <w:color w:val="000000"/>
        </w:rPr>
      </w:pPr>
      <w:r w:rsidRPr="00924AF0">
        <w:rPr>
          <w:color w:val="000000"/>
        </w:rPr>
        <w:t>4.3. 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скреплена печатью претендента и подписана претендентом или уполномоченным лицом претендента. В случае отсутствия печати делается отметка «печати не имею».</w:t>
      </w:r>
    </w:p>
    <w:p w:rsidR="00AB0FDA" w:rsidRPr="00924AF0" w:rsidRDefault="00AB0FDA" w:rsidP="00D86E16">
      <w:pPr>
        <w:pStyle w:val="p14"/>
        <w:spacing w:before="0" w:beforeAutospacing="0" w:after="0" w:afterAutospacing="0"/>
        <w:ind w:firstLine="708"/>
        <w:jc w:val="both"/>
        <w:rPr>
          <w:color w:val="000000"/>
        </w:rPr>
      </w:pPr>
      <w:r w:rsidRPr="00924AF0">
        <w:rPr>
          <w:color w:val="000000"/>
        </w:rPr>
        <w:t>4.4.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AB0FDA" w:rsidRPr="00924AF0" w:rsidRDefault="00AB0FDA" w:rsidP="00D86E16">
      <w:pPr>
        <w:pStyle w:val="p13"/>
        <w:spacing w:before="0" w:beforeAutospacing="0" w:after="0" w:afterAutospacing="0"/>
        <w:ind w:firstLine="708"/>
        <w:jc w:val="both"/>
        <w:rPr>
          <w:color w:val="000000"/>
        </w:rPr>
      </w:pPr>
      <w:r w:rsidRPr="00924AF0">
        <w:rPr>
          <w:color w:val="000000"/>
        </w:rPr>
        <w:t>4.5. Каждый претендент может подать только одну заявку на участие в конкурсе. В случае</w:t>
      </w:r>
      <w:proofErr w:type="gramStart"/>
      <w:r w:rsidRPr="00924AF0">
        <w:rPr>
          <w:color w:val="000000"/>
        </w:rPr>
        <w:t>,</w:t>
      </w:r>
      <w:proofErr w:type="gramEnd"/>
      <w:r w:rsidRPr="00924AF0">
        <w:rPr>
          <w:color w:val="000000"/>
        </w:rPr>
        <w:t xml:space="preserve"> если претендент подает более одной заявки, все конкурсные заявки с его участием отклоняются независимо от характера проведения и результатов конкурса. </w:t>
      </w:r>
    </w:p>
    <w:p w:rsidR="00AB0FDA" w:rsidRPr="00924AF0" w:rsidRDefault="00AB0FDA" w:rsidP="00D86E16">
      <w:pPr>
        <w:pStyle w:val="p13"/>
        <w:spacing w:before="0" w:beforeAutospacing="0" w:after="0" w:afterAutospacing="0"/>
        <w:ind w:firstLine="708"/>
        <w:jc w:val="both"/>
        <w:rPr>
          <w:color w:val="000000"/>
        </w:rPr>
      </w:pPr>
      <w:r w:rsidRPr="00924AF0">
        <w:rPr>
          <w:color w:val="000000"/>
        </w:rPr>
        <w:t>4.6. 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конкурсными заявками:</w:t>
      </w:r>
    </w:p>
    <w:p w:rsidR="00AB0FDA" w:rsidRPr="00924AF0" w:rsidRDefault="00AB0FDA" w:rsidP="00D86E16">
      <w:pPr>
        <w:pStyle w:val="p13"/>
        <w:spacing w:before="0" w:beforeAutospacing="0" w:after="0" w:afterAutospacing="0"/>
        <w:jc w:val="both"/>
        <w:rPr>
          <w:color w:val="000000"/>
        </w:rPr>
      </w:pPr>
      <w:r w:rsidRPr="00924AF0">
        <w:rPr>
          <w:color w:val="000000"/>
        </w:rPr>
        <w:t>- заявка на участие в конкурсе подается в письменной форме в конверте;</w:t>
      </w:r>
    </w:p>
    <w:p w:rsidR="00AB0FDA" w:rsidRPr="00924AF0" w:rsidRDefault="00AB0FDA" w:rsidP="00D86E16">
      <w:pPr>
        <w:pStyle w:val="p13"/>
        <w:spacing w:before="0" w:beforeAutospacing="0" w:after="0" w:afterAutospacing="0"/>
        <w:jc w:val="both"/>
        <w:rPr>
          <w:color w:val="000000"/>
        </w:rPr>
      </w:pPr>
      <w:r w:rsidRPr="00924AF0">
        <w:rPr>
          <w:color w:val="000000"/>
        </w:rPr>
        <w:t>- на конверте указывается наименование открытого конкурса, на участие в котором подается данная заявка;</w:t>
      </w:r>
    </w:p>
    <w:p w:rsidR="00AB0FDA" w:rsidRPr="00924AF0" w:rsidRDefault="00AB0FDA" w:rsidP="00D86E16">
      <w:pPr>
        <w:pStyle w:val="p13"/>
        <w:spacing w:before="0" w:beforeAutospacing="0" w:after="0" w:afterAutospacing="0"/>
        <w:jc w:val="both"/>
        <w:rPr>
          <w:color w:val="000000"/>
        </w:rPr>
      </w:pPr>
      <w:r w:rsidRPr="00924AF0">
        <w:rPr>
          <w:color w:val="000000"/>
        </w:rPr>
        <w:lastRenderedPageBreak/>
        <w:t>-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ED77E6" w:rsidRPr="00924AF0" w:rsidRDefault="00ED77E6" w:rsidP="00D86E16">
      <w:pPr>
        <w:autoSpaceDE w:val="0"/>
        <w:autoSpaceDN w:val="0"/>
        <w:adjustRightInd w:val="0"/>
        <w:ind w:firstLine="540"/>
        <w:jc w:val="both"/>
        <w:rPr>
          <w:sz w:val="24"/>
          <w:szCs w:val="24"/>
        </w:rPr>
      </w:pPr>
    </w:p>
    <w:p w:rsidR="00ED77E6" w:rsidRPr="00924AF0" w:rsidRDefault="00ED77E6" w:rsidP="00ED77E6">
      <w:pPr>
        <w:autoSpaceDE w:val="0"/>
        <w:autoSpaceDN w:val="0"/>
        <w:adjustRightInd w:val="0"/>
        <w:jc w:val="center"/>
        <w:outlineLvl w:val="1"/>
        <w:rPr>
          <w:sz w:val="24"/>
          <w:szCs w:val="24"/>
        </w:rPr>
      </w:pPr>
      <w:r w:rsidRPr="00924AF0">
        <w:rPr>
          <w:sz w:val="24"/>
          <w:szCs w:val="24"/>
        </w:rPr>
        <w:t xml:space="preserve">V. </w:t>
      </w:r>
      <w:r w:rsidR="00AB0FDA" w:rsidRPr="00924AF0">
        <w:rPr>
          <w:sz w:val="24"/>
          <w:szCs w:val="24"/>
        </w:rPr>
        <w:t>СРОК ПОДАЧИ ЗАЯВОК НА УЧАСТИЕ В КОНКУРСЕ</w:t>
      </w:r>
    </w:p>
    <w:p w:rsidR="00ED77E6" w:rsidRPr="00924AF0" w:rsidRDefault="00ED77E6" w:rsidP="00ED77E6">
      <w:pPr>
        <w:autoSpaceDE w:val="0"/>
        <w:autoSpaceDN w:val="0"/>
        <w:adjustRightInd w:val="0"/>
        <w:ind w:firstLine="540"/>
        <w:jc w:val="both"/>
        <w:rPr>
          <w:sz w:val="24"/>
          <w:szCs w:val="24"/>
        </w:rPr>
      </w:pPr>
    </w:p>
    <w:p w:rsidR="00AB0FDA" w:rsidRPr="00924AF0" w:rsidRDefault="00AB0FDA" w:rsidP="00D86E16">
      <w:pPr>
        <w:pStyle w:val="p13"/>
        <w:spacing w:before="0" w:beforeAutospacing="0" w:after="0" w:afterAutospacing="0"/>
        <w:ind w:firstLine="708"/>
        <w:jc w:val="both"/>
        <w:rPr>
          <w:color w:val="000000"/>
        </w:rPr>
      </w:pPr>
      <w:bookmarkStart w:id="5" w:name="sub_3430"/>
      <w:r w:rsidRPr="00924AF0">
        <w:rPr>
          <w:color w:val="000000"/>
        </w:rPr>
        <w:t xml:space="preserve">5.1. Срок и место подачи заявок на участие в конкурсе указан в извещении о проведении открытого конкурса. </w:t>
      </w:r>
      <w:bookmarkEnd w:id="5"/>
    </w:p>
    <w:p w:rsidR="00AB0FDA" w:rsidRPr="00924AF0" w:rsidRDefault="00AB0FDA" w:rsidP="00D86E16">
      <w:pPr>
        <w:pStyle w:val="p13"/>
        <w:spacing w:before="0" w:beforeAutospacing="0" w:after="0" w:afterAutospacing="0"/>
        <w:ind w:firstLine="708"/>
        <w:jc w:val="both"/>
        <w:rPr>
          <w:color w:val="000000"/>
        </w:rPr>
      </w:pPr>
      <w:r w:rsidRPr="00924AF0">
        <w:rPr>
          <w:rStyle w:val="s2"/>
          <w:color w:val="000000"/>
        </w:rPr>
        <w:t>5.2. Все конкурсные заявки, полученные после окончания срока подачи заявок на участие в конкурсе, будут признаны не поступившими в срок. Эти заявки вскрываются и в тот же день возвращаются претендентам.</w:t>
      </w:r>
    </w:p>
    <w:p w:rsidR="00AB0FDA" w:rsidRPr="00924AF0" w:rsidRDefault="00AB0FDA" w:rsidP="00D86E16">
      <w:pPr>
        <w:pStyle w:val="p13"/>
        <w:spacing w:before="0" w:beforeAutospacing="0" w:after="0" w:afterAutospacing="0"/>
        <w:ind w:firstLine="708"/>
        <w:jc w:val="both"/>
        <w:rPr>
          <w:color w:val="000000"/>
        </w:rPr>
      </w:pPr>
      <w:r w:rsidRPr="00924AF0">
        <w:rPr>
          <w:color w:val="000000"/>
        </w:rPr>
        <w:t>5.3. Претендент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до истечения окончательного срока подачи заявок на участие в конкурсе, составлено в письменном виде и оформлено в соответствии с требованиями, предъявляемыми к заявкам на участие в конкурсе, настоящей документацией.</w:t>
      </w:r>
    </w:p>
    <w:p w:rsidR="00ED77E6" w:rsidRPr="00924AF0" w:rsidRDefault="00ED77E6" w:rsidP="00ED77E6">
      <w:pPr>
        <w:autoSpaceDE w:val="0"/>
        <w:autoSpaceDN w:val="0"/>
        <w:adjustRightInd w:val="0"/>
        <w:ind w:firstLine="540"/>
        <w:jc w:val="both"/>
        <w:rPr>
          <w:sz w:val="24"/>
          <w:szCs w:val="24"/>
        </w:rPr>
      </w:pPr>
    </w:p>
    <w:p w:rsidR="00ED77E6" w:rsidRPr="00924AF0" w:rsidRDefault="00ED77E6" w:rsidP="009B0B1C">
      <w:pPr>
        <w:autoSpaceDE w:val="0"/>
        <w:autoSpaceDN w:val="0"/>
        <w:adjustRightInd w:val="0"/>
        <w:jc w:val="center"/>
        <w:outlineLvl w:val="1"/>
        <w:rPr>
          <w:sz w:val="24"/>
          <w:szCs w:val="24"/>
        </w:rPr>
      </w:pPr>
      <w:r w:rsidRPr="00924AF0">
        <w:rPr>
          <w:sz w:val="24"/>
          <w:szCs w:val="24"/>
        </w:rPr>
        <w:t xml:space="preserve">VI. </w:t>
      </w:r>
      <w:r w:rsidR="009B0B1C" w:rsidRPr="00924AF0">
        <w:rPr>
          <w:sz w:val="24"/>
          <w:szCs w:val="24"/>
        </w:rPr>
        <w:t>ТРЕБОВАНИЯ К ПРЕТЕНДЕНТАМ НА УЧАСТИЕ В КОНКУРСЕ</w:t>
      </w:r>
    </w:p>
    <w:p w:rsidR="00ED77E6" w:rsidRPr="00924AF0" w:rsidRDefault="00ED77E6" w:rsidP="00ED77E6">
      <w:pPr>
        <w:autoSpaceDE w:val="0"/>
        <w:autoSpaceDN w:val="0"/>
        <w:adjustRightInd w:val="0"/>
        <w:ind w:firstLine="540"/>
        <w:jc w:val="both"/>
        <w:rPr>
          <w:sz w:val="24"/>
          <w:szCs w:val="24"/>
        </w:rPr>
      </w:pPr>
    </w:p>
    <w:p w:rsidR="009B0B1C" w:rsidRPr="00924AF0" w:rsidRDefault="009B0B1C" w:rsidP="00D86E16">
      <w:pPr>
        <w:pStyle w:val="p13"/>
        <w:spacing w:before="0" w:beforeAutospacing="0" w:after="0" w:afterAutospacing="0"/>
        <w:ind w:firstLine="708"/>
        <w:jc w:val="both"/>
        <w:rPr>
          <w:color w:val="000000"/>
        </w:rPr>
      </w:pPr>
      <w:r w:rsidRPr="00924AF0">
        <w:rPr>
          <w:color w:val="000000"/>
        </w:rPr>
        <w:t>6.1. К претендентам на участие в конкурсе устанавливаются следующие требования:</w:t>
      </w:r>
    </w:p>
    <w:p w:rsidR="009B0B1C" w:rsidRPr="00924AF0" w:rsidRDefault="009B0B1C" w:rsidP="00D86E16">
      <w:pPr>
        <w:pStyle w:val="p13"/>
        <w:spacing w:before="0" w:beforeAutospacing="0" w:after="0" w:afterAutospacing="0"/>
        <w:ind w:firstLine="708"/>
        <w:jc w:val="both"/>
        <w:rPr>
          <w:color w:val="000000"/>
        </w:rPr>
      </w:pPr>
      <w:r w:rsidRPr="00924AF0">
        <w:rPr>
          <w:color w:val="000000"/>
        </w:rPr>
        <w:t>6.1.1. Соответствие претендентов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9B0B1C" w:rsidRPr="00924AF0" w:rsidRDefault="009B0B1C" w:rsidP="00D86E16">
      <w:pPr>
        <w:pStyle w:val="p13"/>
        <w:spacing w:before="0" w:beforeAutospacing="0" w:after="0" w:afterAutospacing="0"/>
        <w:ind w:firstLine="708"/>
        <w:jc w:val="both"/>
        <w:rPr>
          <w:color w:val="000000"/>
        </w:rPr>
      </w:pPr>
      <w:r w:rsidRPr="00924AF0">
        <w:rPr>
          <w:color w:val="000000"/>
        </w:rPr>
        <w:t>6.1.2. Непроведение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9B0B1C" w:rsidRPr="00924AF0" w:rsidRDefault="009B0B1C" w:rsidP="00D86E16">
      <w:pPr>
        <w:pStyle w:val="p13"/>
        <w:spacing w:before="0" w:beforeAutospacing="0" w:after="0" w:afterAutospacing="0"/>
        <w:ind w:firstLine="708"/>
        <w:jc w:val="both"/>
        <w:rPr>
          <w:color w:val="000000"/>
        </w:rPr>
      </w:pPr>
      <w:r w:rsidRPr="00924AF0">
        <w:rPr>
          <w:color w:val="000000"/>
        </w:rPr>
        <w:t>6.1.3. Неприостановление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конкурсе.</w:t>
      </w:r>
    </w:p>
    <w:p w:rsidR="009B0B1C" w:rsidRPr="00924AF0" w:rsidRDefault="009B0B1C" w:rsidP="00D86E16">
      <w:pPr>
        <w:pStyle w:val="p13"/>
        <w:spacing w:before="0" w:beforeAutospacing="0" w:after="0" w:afterAutospacing="0"/>
        <w:ind w:firstLine="708"/>
        <w:jc w:val="both"/>
        <w:rPr>
          <w:color w:val="000000"/>
        </w:rPr>
      </w:pPr>
      <w:r w:rsidRPr="00924AF0">
        <w:rPr>
          <w:color w:val="000000"/>
        </w:rPr>
        <w:t xml:space="preserve">6.1.4.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9B0B1C" w:rsidRPr="00924AF0" w:rsidRDefault="009B0B1C" w:rsidP="00D86E16">
      <w:pPr>
        <w:pStyle w:val="p13"/>
        <w:spacing w:before="0" w:beforeAutospacing="0" w:after="0" w:afterAutospacing="0"/>
        <w:ind w:firstLine="708"/>
        <w:jc w:val="both"/>
        <w:rPr>
          <w:color w:val="000000"/>
        </w:rPr>
      </w:pPr>
      <w:r w:rsidRPr="00924AF0">
        <w:rPr>
          <w:color w:val="000000"/>
        </w:rPr>
        <w:t>6.1.5. Т</w:t>
      </w:r>
      <w:r w:rsidR="00702569" w:rsidRPr="00924AF0">
        <w:rPr>
          <w:color w:val="000000"/>
        </w:rPr>
        <w:t>ребования, указанные в пунктах 6.1.1. - 6</w:t>
      </w:r>
      <w:r w:rsidRPr="00924AF0">
        <w:rPr>
          <w:color w:val="000000"/>
        </w:rPr>
        <w:t>.1.4., предъявляются ко всем претендентам.</w:t>
      </w:r>
    </w:p>
    <w:p w:rsidR="00C913E6" w:rsidRPr="00924AF0" w:rsidRDefault="009B0B1C" w:rsidP="00D86E16">
      <w:pPr>
        <w:autoSpaceDE w:val="0"/>
        <w:autoSpaceDN w:val="0"/>
        <w:adjustRightInd w:val="0"/>
        <w:ind w:firstLine="708"/>
        <w:jc w:val="both"/>
        <w:rPr>
          <w:sz w:val="24"/>
          <w:szCs w:val="24"/>
        </w:rPr>
      </w:pPr>
      <w:r w:rsidRPr="00924AF0">
        <w:rPr>
          <w:color w:val="000000"/>
          <w:sz w:val="24"/>
          <w:szCs w:val="24"/>
        </w:rPr>
        <w:t>6.1.6. Заказчик, комиссия вправе проверять соответствие претендентов указанным требованиям, а также вправе возлагать на претендентов обязанность подтверждать соответствие данным требованиям.</w:t>
      </w:r>
    </w:p>
    <w:p w:rsidR="00C913E6" w:rsidRPr="00924AF0" w:rsidRDefault="00C913E6" w:rsidP="00ED77E6">
      <w:pPr>
        <w:autoSpaceDE w:val="0"/>
        <w:autoSpaceDN w:val="0"/>
        <w:adjustRightInd w:val="0"/>
        <w:jc w:val="center"/>
        <w:outlineLvl w:val="1"/>
        <w:rPr>
          <w:sz w:val="24"/>
          <w:szCs w:val="24"/>
        </w:rPr>
      </w:pPr>
    </w:p>
    <w:p w:rsidR="00ED77E6" w:rsidRPr="00924AF0" w:rsidRDefault="00ED77E6" w:rsidP="00ED77E6">
      <w:pPr>
        <w:autoSpaceDE w:val="0"/>
        <w:autoSpaceDN w:val="0"/>
        <w:adjustRightInd w:val="0"/>
        <w:jc w:val="center"/>
        <w:outlineLvl w:val="1"/>
        <w:rPr>
          <w:sz w:val="24"/>
          <w:szCs w:val="24"/>
        </w:rPr>
      </w:pPr>
      <w:r w:rsidRPr="00924AF0">
        <w:rPr>
          <w:sz w:val="24"/>
          <w:szCs w:val="24"/>
        </w:rPr>
        <w:t xml:space="preserve">VII. </w:t>
      </w:r>
      <w:r w:rsidR="009B0B1C" w:rsidRPr="00924AF0">
        <w:rPr>
          <w:sz w:val="24"/>
          <w:szCs w:val="24"/>
        </w:rPr>
        <w:t>УСЛОВИЯ ДОПУСКА К УЧАСТИЮ В КОНКУРСЕ</w:t>
      </w:r>
    </w:p>
    <w:p w:rsidR="00ED77E6" w:rsidRPr="00924AF0" w:rsidRDefault="00ED77E6" w:rsidP="00ED77E6">
      <w:pPr>
        <w:autoSpaceDE w:val="0"/>
        <w:autoSpaceDN w:val="0"/>
        <w:adjustRightInd w:val="0"/>
        <w:ind w:firstLine="540"/>
        <w:jc w:val="both"/>
        <w:rPr>
          <w:sz w:val="24"/>
          <w:szCs w:val="24"/>
        </w:rPr>
      </w:pPr>
    </w:p>
    <w:p w:rsidR="009B0B1C" w:rsidRPr="00924AF0" w:rsidRDefault="009B0B1C" w:rsidP="00D86E16">
      <w:pPr>
        <w:pStyle w:val="p13"/>
        <w:spacing w:before="0" w:beforeAutospacing="0" w:after="0" w:afterAutospacing="0"/>
        <w:ind w:firstLine="708"/>
        <w:jc w:val="both"/>
        <w:rPr>
          <w:color w:val="000000"/>
        </w:rPr>
      </w:pPr>
      <w:r w:rsidRPr="00924AF0">
        <w:rPr>
          <w:color w:val="000000"/>
        </w:rPr>
        <w:t xml:space="preserve">7.1. </w:t>
      </w:r>
      <w:proofErr w:type="gramStart"/>
      <w:r w:rsidRPr="00924AF0">
        <w:rPr>
          <w:color w:val="000000"/>
        </w:rPr>
        <w:t>При рассмотрении заявок на участие в конкурсе претендент на участие в конкурсе</w:t>
      </w:r>
      <w:proofErr w:type="gramEnd"/>
      <w:r w:rsidRPr="00924AF0">
        <w:rPr>
          <w:color w:val="000000"/>
        </w:rPr>
        <w:t xml:space="preserve"> не допускается конкурсной комиссией к участию в конкурсе в случае:</w:t>
      </w:r>
    </w:p>
    <w:p w:rsidR="009B0B1C" w:rsidRPr="00924AF0" w:rsidRDefault="009B0B1C" w:rsidP="00D86E16">
      <w:pPr>
        <w:pStyle w:val="p13"/>
        <w:spacing w:before="0" w:beforeAutospacing="0" w:after="0" w:afterAutospacing="0"/>
        <w:ind w:firstLine="708"/>
        <w:jc w:val="both"/>
        <w:rPr>
          <w:color w:val="000000"/>
        </w:rPr>
      </w:pPr>
      <w:r w:rsidRPr="00924AF0">
        <w:rPr>
          <w:color w:val="000000"/>
        </w:rPr>
        <w:t>7.1.1. Непредставления документов, определенных частью 5.2.1.-5.2.5. настоящей документации, либо наличия в таких документах недостоверных сведений о претенденте или об услугах, на оказание которых проводится конкурс.</w:t>
      </w:r>
    </w:p>
    <w:p w:rsidR="009B0B1C" w:rsidRPr="00924AF0" w:rsidRDefault="009B0B1C" w:rsidP="00D86E16">
      <w:pPr>
        <w:pStyle w:val="p13"/>
        <w:spacing w:before="0" w:beforeAutospacing="0" w:after="0" w:afterAutospacing="0"/>
        <w:ind w:firstLine="708"/>
        <w:jc w:val="both"/>
        <w:rPr>
          <w:color w:val="000000"/>
        </w:rPr>
      </w:pPr>
      <w:r w:rsidRPr="00924AF0">
        <w:rPr>
          <w:color w:val="000000"/>
        </w:rPr>
        <w:t>7.1.2. Несоответствия требованиям, установленным пунктами 7.1.1. - 7.1.4. настоящей документации.</w:t>
      </w:r>
    </w:p>
    <w:p w:rsidR="009B0B1C" w:rsidRPr="00924AF0" w:rsidRDefault="009B0B1C" w:rsidP="00D86E16">
      <w:pPr>
        <w:pStyle w:val="p13"/>
        <w:spacing w:before="0" w:beforeAutospacing="0" w:after="0" w:afterAutospacing="0"/>
        <w:ind w:firstLine="708"/>
        <w:jc w:val="both"/>
        <w:rPr>
          <w:color w:val="000000"/>
        </w:rPr>
      </w:pPr>
      <w:r w:rsidRPr="00924AF0">
        <w:rPr>
          <w:color w:val="000000"/>
        </w:rPr>
        <w:t>7.1.3. Несоответствия заявки на участие в конкурсе требованиям конкурсной документации.</w:t>
      </w:r>
    </w:p>
    <w:p w:rsidR="009B0B1C" w:rsidRPr="00924AF0" w:rsidRDefault="009B0B1C" w:rsidP="00D86E16">
      <w:pPr>
        <w:pStyle w:val="p19"/>
        <w:spacing w:before="0" w:beforeAutospacing="0" w:after="0" w:afterAutospacing="0"/>
        <w:ind w:firstLine="708"/>
        <w:jc w:val="both"/>
        <w:rPr>
          <w:color w:val="000000"/>
        </w:rPr>
      </w:pPr>
      <w:r w:rsidRPr="00924AF0">
        <w:rPr>
          <w:color w:val="000000"/>
        </w:rPr>
        <w:t xml:space="preserve">7.1.4. </w:t>
      </w:r>
      <w:proofErr w:type="gramStart"/>
      <w:r w:rsidRPr="00924AF0">
        <w:rPr>
          <w:color w:val="000000"/>
        </w:rPr>
        <w:t xml:space="preserve">В случае установления недостоверности сведений, содержащихся в документах, представленных претендентом в соответствии с условиями настоящей конкурсной </w:t>
      </w:r>
      <w:r w:rsidRPr="00924AF0">
        <w:rPr>
          <w:color w:val="000000"/>
        </w:rPr>
        <w:lastRenderedPageBreak/>
        <w:t>документации, установления факта проведения ликвидации претендента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 предусмотренном Кодексом Российской Федерации об административных правонарушениях, факта наличия у такого</w:t>
      </w:r>
      <w:proofErr w:type="gramEnd"/>
      <w:r w:rsidRPr="00924AF0">
        <w:rPr>
          <w:color w:val="000000"/>
        </w:rPr>
        <w:t xml:space="preserve">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заказчик, конкурсная комиссия обязаны отстранить такого претендента от участия в конкурсе на любом этапе его проведения.</w:t>
      </w:r>
    </w:p>
    <w:p w:rsidR="009B0B1C" w:rsidRPr="00924AF0" w:rsidRDefault="009B0B1C" w:rsidP="00D86E16">
      <w:pPr>
        <w:spacing w:after="200" w:line="276" w:lineRule="auto"/>
        <w:jc w:val="both"/>
        <w:rPr>
          <w:sz w:val="24"/>
          <w:szCs w:val="24"/>
        </w:rPr>
      </w:pPr>
    </w:p>
    <w:p w:rsidR="00ED77E6" w:rsidRPr="00924AF0" w:rsidRDefault="009B0B1C" w:rsidP="009B0B1C">
      <w:pPr>
        <w:spacing w:after="200" w:line="276" w:lineRule="auto"/>
        <w:jc w:val="center"/>
        <w:rPr>
          <w:sz w:val="24"/>
          <w:szCs w:val="24"/>
        </w:rPr>
      </w:pPr>
      <w:r w:rsidRPr="00924AF0">
        <w:rPr>
          <w:sz w:val="24"/>
          <w:szCs w:val="24"/>
          <w:lang w:val="en-US"/>
        </w:rPr>
        <w:t>VIII</w:t>
      </w:r>
      <w:r w:rsidRPr="00924AF0">
        <w:rPr>
          <w:sz w:val="24"/>
          <w:szCs w:val="24"/>
        </w:rPr>
        <w:t>. ВСКРЫТИЕ КОНВЕРТОВ И РАССМОТРЕНИЕ ЗАЯВОК НА УЧАСТИЕ В КОНКУРСЕ</w:t>
      </w:r>
    </w:p>
    <w:p w:rsidR="009B0B1C" w:rsidRPr="00924AF0" w:rsidRDefault="009B0B1C" w:rsidP="00D86E16">
      <w:pPr>
        <w:pStyle w:val="p13"/>
        <w:spacing w:before="0" w:beforeAutospacing="0" w:after="0" w:afterAutospacing="0"/>
        <w:ind w:firstLine="708"/>
        <w:jc w:val="both"/>
        <w:rPr>
          <w:color w:val="000000"/>
        </w:rPr>
      </w:pPr>
      <w:r w:rsidRPr="00924AF0">
        <w:rPr>
          <w:color w:val="000000"/>
        </w:rPr>
        <w:t>8.1.</w:t>
      </w:r>
      <w:r w:rsidRPr="00924AF0">
        <w:rPr>
          <w:rStyle w:val="s5"/>
          <w:color w:val="000000"/>
        </w:rPr>
        <w:t xml:space="preserve"> </w:t>
      </w:r>
      <w:r w:rsidRPr="00924AF0">
        <w:rPr>
          <w:color w:val="000000"/>
        </w:rPr>
        <w:t>Место, дата и время, порядок вскрытия конвертов и рассмотрения заявок на участие в конкурсе указаны в извещении о проведении открытого конкурса.</w:t>
      </w:r>
    </w:p>
    <w:p w:rsidR="009B0B1C" w:rsidRPr="00924AF0" w:rsidRDefault="009B0B1C" w:rsidP="00D86E16">
      <w:pPr>
        <w:pStyle w:val="p14"/>
        <w:spacing w:before="0" w:beforeAutospacing="0" w:after="0" w:afterAutospacing="0"/>
        <w:ind w:firstLine="708"/>
        <w:jc w:val="both"/>
        <w:rPr>
          <w:color w:val="000000"/>
        </w:rPr>
      </w:pPr>
      <w:r w:rsidRPr="00924AF0">
        <w:rPr>
          <w:color w:val="000000"/>
        </w:rPr>
        <w:t>8.1.1. При вскрытии конвертов с конкурсными заявками объявляются наименование (для юридического лица), фамилия, имя, отчество (для физического лица) и почтовый адрес каждого претендента; наличие сведений и документов, предусмотренных конкурсной документацией; условия исполнения обязанностей специализированной службы, указанные в заявках и являющиеся критерием оценки заявок на участие в конкурсе.</w:t>
      </w:r>
    </w:p>
    <w:p w:rsidR="009B0B1C" w:rsidRPr="00924AF0" w:rsidRDefault="009B0B1C" w:rsidP="00D86E16">
      <w:pPr>
        <w:pStyle w:val="p13"/>
        <w:spacing w:before="0" w:beforeAutospacing="0" w:after="0" w:afterAutospacing="0"/>
        <w:ind w:firstLine="708"/>
        <w:jc w:val="both"/>
        <w:rPr>
          <w:color w:val="000000"/>
        </w:rPr>
      </w:pPr>
      <w:r w:rsidRPr="00924AF0">
        <w:rPr>
          <w:color w:val="000000"/>
        </w:rPr>
        <w:t>8.1.2. Комиссия рассматривает заявки на участие в конкурсе на соответствие требованиям, установленным настоящей документацией, и соответствие претендентов требованиям, установленным пунктами 7.1.1. - 7.1.4</w:t>
      </w:r>
    </w:p>
    <w:p w:rsidR="009B0B1C" w:rsidRPr="00924AF0" w:rsidRDefault="009B0B1C" w:rsidP="00D86E16">
      <w:pPr>
        <w:pStyle w:val="p13"/>
        <w:spacing w:before="0" w:beforeAutospacing="0" w:after="0" w:afterAutospacing="0"/>
        <w:ind w:firstLine="708"/>
        <w:jc w:val="both"/>
        <w:rPr>
          <w:color w:val="000000"/>
        </w:rPr>
      </w:pPr>
      <w:r w:rsidRPr="00924AF0">
        <w:rPr>
          <w:color w:val="000000"/>
        </w:rPr>
        <w:t>8.1.3. Комиссия вправе потребовать от претендентов разъяснения положений своей заявки на участие в конкурсе. Ответ на просьбу о разъяснении должен быть в письменной форме, при этом не должно поступать никаких просьб, предложений или разрешений на изменение конкурсной заявки. Разъяснения претендентов не могут изменять содержание заявок. Отказ претендента представить комиссии разъяснения положений своей заявки на участие в конкурсе является основанием для ее отклонения.</w:t>
      </w:r>
    </w:p>
    <w:p w:rsidR="009B0B1C" w:rsidRPr="00924AF0" w:rsidRDefault="009B0B1C" w:rsidP="00D86E16">
      <w:pPr>
        <w:pStyle w:val="p13"/>
        <w:spacing w:before="0" w:beforeAutospacing="0" w:after="0" w:afterAutospacing="0"/>
        <w:ind w:firstLine="708"/>
        <w:jc w:val="both"/>
        <w:rPr>
          <w:color w:val="000000"/>
        </w:rPr>
      </w:pPr>
      <w:bookmarkStart w:id="6" w:name="sub_3550"/>
      <w:r w:rsidRPr="00924AF0">
        <w:rPr>
          <w:color w:val="000000"/>
        </w:rPr>
        <w:t xml:space="preserve">8.1.4. </w:t>
      </w:r>
      <w:proofErr w:type="gramStart"/>
      <w:r w:rsidRPr="00924AF0">
        <w:rPr>
          <w:color w:val="000000"/>
        </w:rPr>
        <w:t>На основании результатов рассмотрения заявок на участие в конкурсе комиссией принимается решение о допуске к участию в конкурсе претендента и признании его участником конкурса или об отказе в допуске такого претендента к участию в конкурсе в порядке и по основаниям, которые предусмотрены настоящей конкурсной документацией, а также оформляется протокол вскрытия конвертов и рассмотрения заявок на участие в конкурсе, который ведется</w:t>
      </w:r>
      <w:proofErr w:type="gramEnd"/>
      <w:r w:rsidRPr="00924AF0">
        <w:rPr>
          <w:color w:val="000000"/>
        </w:rPr>
        <w:t xml:space="preserve"> комиссией и подписывается всеми присутствующими на заседании членами комиссии и заказчиком в день окончания рассмотрения заявок на участие в конкурсе. </w:t>
      </w:r>
      <w:bookmarkEnd w:id="6"/>
    </w:p>
    <w:p w:rsidR="009B0B1C" w:rsidRPr="00924AF0" w:rsidRDefault="009B0B1C" w:rsidP="00D86E16">
      <w:pPr>
        <w:pStyle w:val="p13"/>
        <w:spacing w:before="0" w:beforeAutospacing="0" w:after="0" w:afterAutospacing="0"/>
        <w:ind w:firstLine="708"/>
        <w:jc w:val="both"/>
        <w:rPr>
          <w:color w:val="000000"/>
        </w:rPr>
      </w:pPr>
      <w:r w:rsidRPr="00924AF0">
        <w:rPr>
          <w:color w:val="000000"/>
        </w:rPr>
        <w:t xml:space="preserve">8.1.5.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участника к участию в конкурсе с обоснованием такого решения. Указанный протокол в день окончания рассмотрения заявок на участие в конкурсе подписывается всеми присутствующими членами комиссии и заказчиком, и размещается на официальном сайте. </w:t>
      </w:r>
      <w:bookmarkStart w:id="7" w:name="sub_273"/>
      <w:bookmarkEnd w:id="7"/>
    </w:p>
    <w:p w:rsidR="009B0B1C" w:rsidRPr="00924AF0" w:rsidRDefault="009B0B1C" w:rsidP="00D86E16">
      <w:pPr>
        <w:pStyle w:val="p13"/>
        <w:spacing w:before="0" w:beforeAutospacing="0" w:after="0" w:afterAutospacing="0"/>
        <w:ind w:firstLine="708"/>
        <w:jc w:val="both"/>
        <w:rPr>
          <w:color w:val="000000"/>
        </w:rPr>
      </w:pPr>
      <w:bookmarkStart w:id="8" w:name="sub_274"/>
      <w:r w:rsidRPr="00924AF0">
        <w:rPr>
          <w:color w:val="000000"/>
        </w:rPr>
        <w:t>8.1.6. В случае</w:t>
      </w:r>
      <w:proofErr w:type="gramStart"/>
      <w:r w:rsidRPr="00924AF0">
        <w:rPr>
          <w:color w:val="000000"/>
        </w:rPr>
        <w:t>,</w:t>
      </w:r>
      <w:proofErr w:type="gramEnd"/>
      <w:r w:rsidRPr="00924AF0">
        <w:rPr>
          <w:color w:val="000000"/>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 </w:t>
      </w:r>
      <w:bookmarkEnd w:id="8"/>
    </w:p>
    <w:p w:rsidR="009B0B1C" w:rsidRPr="00924AF0" w:rsidRDefault="009B0B1C" w:rsidP="00D86E16">
      <w:pPr>
        <w:pStyle w:val="p13"/>
        <w:spacing w:before="0" w:beforeAutospacing="0" w:after="0" w:afterAutospacing="0"/>
        <w:ind w:firstLine="708"/>
        <w:jc w:val="both"/>
        <w:rPr>
          <w:color w:val="000000"/>
        </w:rPr>
      </w:pPr>
      <w:r w:rsidRPr="00924AF0">
        <w:rPr>
          <w:color w:val="000000"/>
        </w:rPr>
        <w:t>8.1.7. В случае</w:t>
      </w:r>
      <w:proofErr w:type="gramStart"/>
      <w:r w:rsidRPr="00924AF0">
        <w:rPr>
          <w:color w:val="000000"/>
        </w:rPr>
        <w:t>,</w:t>
      </w:r>
      <w:proofErr w:type="gramEnd"/>
      <w:r w:rsidRPr="00924AF0">
        <w:rPr>
          <w:color w:val="000000"/>
        </w:rPr>
        <w:t xml:space="preserve"> 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заказчик в течение десяти дней со дня подписания протокола вскрытия конвертов и рассмотрения заявок на участие в конкурсе, присваивает указанному участнику конкурса статус специализированной службы по вопросам похоронного дела по осуществлению погребения </w:t>
      </w:r>
      <w:r w:rsidRPr="00924AF0">
        <w:rPr>
          <w:color w:val="000000"/>
        </w:rPr>
        <w:lastRenderedPageBreak/>
        <w:t xml:space="preserve">умерших на территории </w:t>
      </w:r>
      <w:r w:rsidR="00365A29" w:rsidRPr="00924AF0">
        <w:rPr>
          <w:color w:val="000000"/>
        </w:rPr>
        <w:t>городского округа</w:t>
      </w:r>
      <w:r w:rsidR="006864B5" w:rsidRPr="00924AF0">
        <w:rPr>
          <w:color w:val="000000"/>
        </w:rPr>
        <w:t xml:space="preserve"> город Дивногорск</w:t>
      </w:r>
      <w:r w:rsidRPr="00924AF0">
        <w:rPr>
          <w:color w:val="000000"/>
        </w:rPr>
        <w:t xml:space="preserve">. Такой участник не вправе отказаться от исполнения возложенных на него обязанностей. </w:t>
      </w:r>
    </w:p>
    <w:p w:rsidR="009B0B1C" w:rsidRPr="00924AF0" w:rsidRDefault="006864B5" w:rsidP="00D86E16">
      <w:pPr>
        <w:pStyle w:val="p14"/>
        <w:spacing w:before="0" w:beforeAutospacing="0" w:after="0" w:afterAutospacing="0"/>
        <w:ind w:firstLine="540"/>
        <w:jc w:val="both"/>
        <w:rPr>
          <w:color w:val="000000"/>
        </w:rPr>
      </w:pPr>
      <w:r w:rsidRPr="00924AF0">
        <w:rPr>
          <w:color w:val="000000"/>
        </w:rPr>
        <w:t>8</w:t>
      </w:r>
      <w:r w:rsidR="009B0B1C" w:rsidRPr="00924AF0">
        <w:rPr>
          <w:color w:val="000000"/>
        </w:rPr>
        <w:t xml:space="preserve">.1.8. </w:t>
      </w:r>
      <w:proofErr w:type="gramStart"/>
      <w:r w:rsidR="009B0B1C" w:rsidRPr="00924AF0">
        <w:rPr>
          <w:color w:val="000000"/>
        </w:rPr>
        <w:t xml:space="preserve">В случаях, если конкурс признан несостоявшимся и статус специализированной службы по вопросам похоронного дела по осуществлению погребения умерших на территории </w:t>
      </w:r>
      <w:r w:rsidR="00365A29" w:rsidRPr="00924AF0">
        <w:rPr>
          <w:color w:val="000000"/>
        </w:rPr>
        <w:t>городского округа</w:t>
      </w:r>
      <w:r w:rsidR="009B0B1C" w:rsidRPr="00924AF0">
        <w:rPr>
          <w:color w:val="000000"/>
        </w:rPr>
        <w:t xml:space="preserve"> </w:t>
      </w:r>
      <w:r w:rsidRPr="00924AF0">
        <w:rPr>
          <w:color w:val="000000"/>
        </w:rPr>
        <w:t xml:space="preserve">город Дивногорск </w:t>
      </w:r>
      <w:r w:rsidR="009B0B1C" w:rsidRPr="00924AF0">
        <w:rPr>
          <w:color w:val="000000"/>
        </w:rPr>
        <w:t>не присвоен единственному участнику конкурса или претенденту, который подал единственную заявку на участие в конкурсе (при наличии таких претендентов), заказчик вправе объявить о проведении повторного конкурса либо принять решение о присвоении статуса специализированной службы по вопросам</w:t>
      </w:r>
      <w:proofErr w:type="gramEnd"/>
      <w:r w:rsidR="009B0B1C" w:rsidRPr="00924AF0">
        <w:rPr>
          <w:color w:val="000000"/>
        </w:rPr>
        <w:t xml:space="preserve"> похоронного дела по осуществлению погребения </w:t>
      </w:r>
      <w:proofErr w:type="gramStart"/>
      <w:r w:rsidR="009B0B1C" w:rsidRPr="00924AF0">
        <w:rPr>
          <w:color w:val="000000"/>
        </w:rPr>
        <w:t>умерших</w:t>
      </w:r>
      <w:proofErr w:type="gramEnd"/>
      <w:r w:rsidR="009B0B1C" w:rsidRPr="00924AF0">
        <w:rPr>
          <w:color w:val="000000"/>
        </w:rPr>
        <w:t xml:space="preserve"> на территории муниципального образования </w:t>
      </w:r>
      <w:r w:rsidRPr="00924AF0">
        <w:rPr>
          <w:color w:val="000000"/>
        </w:rPr>
        <w:t>город Дивногорск</w:t>
      </w:r>
      <w:r w:rsidR="009B0B1C" w:rsidRPr="00924AF0">
        <w:rPr>
          <w:color w:val="000000"/>
        </w:rPr>
        <w:t xml:space="preserve"> у единственного исполнителя с его письменного согласия. При этом указанный статус присваивается единственному исполнителю на условиях, предусмотренных конкурсной документацией. </w:t>
      </w:r>
    </w:p>
    <w:p w:rsidR="00C7317E" w:rsidRDefault="00C7317E" w:rsidP="008E70C4">
      <w:pPr>
        <w:spacing w:after="200" w:line="276" w:lineRule="auto"/>
        <w:jc w:val="center"/>
        <w:rPr>
          <w:sz w:val="24"/>
          <w:szCs w:val="24"/>
        </w:rPr>
      </w:pPr>
    </w:p>
    <w:p w:rsidR="008E70C4" w:rsidRPr="00924AF0" w:rsidRDefault="008E70C4" w:rsidP="008E70C4">
      <w:pPr>
        <w:spacing w:after="200" w:line="276" w:lineRule="auto"/>
        <w:jc w:val="center"/>
        <w:rPr>
          <w:sz w:val="24"/>
          <w:szCs w:val="24"/>
        </w:rPr>
      </w:pPr>
      <w:r w:rsidRPr="00924AF0">
        <w:rPr>
          <w:sz w:val="24"/>
          <w:szCs w:val="24"/>
          <w:lang w:val="en-US"/>
        </w:rPr>
        <w:t>IX</w:t>
      </w:r>
      <w:r w:rsidRPr="00924AF0">
        <w:rPr>
          <w:sz w:val="24"/>
          <w:szCs w:val="24"/>
        </w:rPr>
        <w:t>. ОЦЕНКА И СОПОСТАВЛЕНИЕ ЗАЯВОК НА УЧАСТИЕ В КОНКУРСЕ</w:t>
      </w:r>
    </w:p>
    <w:p w:rsidR="008120FE" w:rsidRPr="00924AF0" w:rsidRDefault="008120FE" w:rsidP="00C7317E">
      <w:pPr>
        <w:pStyle w:val="p13"/>
        <w:spacing w:before="0" w:beforeAutospacing="0" w:after="0" w:afterAutospacing="0"/>
        <w:ind w:firstLine="708"/>
        <w:jc w:val="both"/>
        <w:rPr>
          <w:color w:val="000000"/>
        </w:rPr>
      </w:pPr>
      <w:r w:rsidRPr="00924AF0">
        <w:rPr>
          <w:color w:val="000000"/>
        </w:rPr>
        <w:t>9.1. Срок оценки и сопоставления заявок на участие в конкурсе, поданных участниками конкурса, и допущенных к участию в конкурсе, указан в извещении о проведении открытого конкурса.</w:t>
      </w:r>
    </w:p>
    <w:p w:rsidR="00C7317E" w:rsidRDefault="008120FE" w:rsidP="00C7317E">
      <w:pPr>
        <w:pStyle w:val="p13"/>
        <w:spacing w:before="0" w:beforeAutospacing="0" w:after="0" w:afterAutospacing="0"/>
        <w:ind w:firstLine="708"/>
        <w:jc w:val="both"/>
        <w:rPr>
          <w:color w:val="000000"/>
        </w:rPr>
      </w:pPr>
      <w:bookmarkStart w:id="9" w:name="sub_3590"/>
      <w:r w:rsidRPr="00924AF0">
        <w:rPr>
          <w:color w:val="000000"/>
        </w:rPr>
        <w:t xml:space="preserve">9.1.1. Комиссия осуществляет оценку и сопоставление заявок на участие в конкурсе, поданных участниками конкурса на основании критериев и в порядке, установленном </w:t>
      </w:r>
      <w:r w:rsidRPr="00924AF0">
        <w:rPr>
          <w:rStyle w:val="s5"/>
          <w:color w:val="000000"/>
        </w:rPr>
        <w:t>в разделе III настоящей документации.</w:t>
      </w:r>
      <w:r w:rsidRPr="00924AF0">
        <w:rPr>
          <w:rStyle w:val="s8"/>
          <w:color w:val="000000"/>
        </w:rPr>
        <w:t xml:space="preserve"> </w:t>
      </w:r>
      <w:proofErr w:type="gramStart"/>
      <w:r w:rsidRPr="00924AF0">
        <w:rPr>
          <w:color w:val="000000"/>
        </w:rPr>
        <w:t>На основании результатов расчета итогового балла каждой заявке на участие в конкурсе относительно других по мере уменьшения степени выгодности содержащихся в них условий</w:t>
      </w:r>
      <w:proofErr w:type="gramEnd"/>
      <w:r w:rsidRPr="00924AF0">
        <w:rPr>
          <w:color w:val="000000"/>
        </w:rPr>
        <w:t xml:space="preserve"> исполнения обязанностей специализированной службы присваивается порядковый номер. Заявке на участие в конкурсе, набравшей наибольший итоговый балл, присваивается первый номер.</w:t>
      </w:r>
      <w:bookmarkEnd w:id="9"/>
    </w:p>
    <w:p w:rsidR="00C7317E" w:rsidRDefault="008120FE" w:rsidP="00C7317E">
      <w:pPr>
        <w:pStyle w:val="p13"/>
        <w:spacing w:after="0" w:afterAutospacing="0"/>
        <w:ind w:firstLine="708"/>
        <w:jc w:val="both"/>
        <w:rPr>
          <w:color w:val="000000"/>
        </w:rPr>
      </w:pPr>
      <w:r w:rsidRPr="00924AF0">
        <w:rPr>
          <w:color w:val="000000"/>
        </w:rPr>
        <w:t>9.1.2. В случае если в нескольких заявках на участие в конкурсе содержатся одинаковые условия исполнения обязанностей специализированной службы, меньший порядковый номер присваивается заявке на участие в конкурсе, которая поступила ранее других.</w:t>
      </w:r>
    </w:p>
    <w:p w:rsidR="008120FE" w:rsidRPr="00924AF0" w:rsidRDefault="008120FE" w:rsidP="00C7317E">
      <w:pPr>
        <w:pStyle w:val="p13"/>
        <w:spacing w:before="0" w:beforeAutospacing="0" w:after="0" w:afterAutospacing="0"/>
        <w:ind w:firstLine="708"/>
        <w:jc w:val="both"/>
        <w:rPr>
          <w:color w:val="000000"/>
        </w:rPr>
      </w:pPr>
      <w:r w:rsidRPr="00924AF0">
        <w:rPr>
          <w:color w:val="000000"/>
        </w:rPr>
        <w:t>9.2. Каждый член комиссии оценивает в баллах каждую заявку участника конкурса по каждому критерию в пределах значения, установленного конкурсной документацией.</w:t>
      </w:r>
    </w:p>
    <w:p w:rsidR="008120FE" w:rsidRPr="00924AF0" w:rsidRDefault="00702569" w:rsidP="00C7317E">
      <w:pPr>
        <w:pStyle w:val="p13"/>
        <w:spacing w:after="0" w:afterAutospacing="0"/>
        <w:ind w:firstLine="708"/>
        <w:jc w:val="both"/>
        <w:rPr>
          <w:color w:val="000000"/>
        </w:rPr>
      </w:pPr>
      <w:r w:rsidRPr="00924AF0">
        <w:rPr>
          <w:color w:val="000000"/>
        </w:rPr>
        <w:t>9</w:t>
      </w:r>
      <w:r w:rsidR="008120FE" w:rsidRPr="00924AF0">
        <w:rPr>
          <w:color w:val="000000"/>
        </w:rPr>
        <w:t>.2.1. В случае непредставления претендентами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8120FE" w:rsidRPr="00924AF0" w:rsidRDefault="00702569" w:rsidP="00C7317E">
      <w:pPr>
        <w:pStyle w:val="p13"/>
        <w:spacing w:before="0" w:beforeAutospacing="0" w:after="0" w:afterAutospacing="0"/>
        <w:ind w:firstLine="708"/>
        <w:jc w:val="both"/>
        <w:rPr>
          <w:color w:val="000000"/>
        </w:rPr>
      </w:pPr>
      <w:r w:rsidRPr="00924AF0">
        <w:rPr>
          <w:color w:val="000000"/>
        </w:rPr>
        <w:t>9</w:t>
      </w:r>
      <w:r w:rsidR="008120FE" w:rsidRPr="00924AF0">
        <w:rPr>
          <w:color w:val="000000"/>
        </w:rPr>
        <w:t>.2.2. Победителем конкурса признается тот участник конкурса, заявке которого присвоен первый номер.</w:t>
      </w:r>
    </w:p>
    <w:p w:rsidR="008120FE" w:rsidRPr="00924AF0" w:rsidRDefault="00702569" w:rsidP="00C7317E">
      <w:pPr>
        <w:pStyle w:val="p13"/>
        <w:spacing w:before="0" w:beforeAutospacing="0" w:after="0" w:afterAutospacing="0"/>
        <w:ind w:firstLine="708"/>
        <w:jc w:val="both"/>
        <w:rPr>
          <w:color w:val="000000"/>
        </w:rPr>
      </w:pPr>
      <w:r w:rsidRPr="00924AF0">
        <w:rPr>
          <w:color w:val="000000"/>
        </w:rPr>
        <w:t>9</w:t>
      </w:r>
      <w:r w:rsidR="008120FE" w:rsidRPr="00924AF0">
        <w:rPr>
          <w:color w:val="000000"/>
        </w:rPr>
        <w:t xml:space="preserve">.3. Комиссия ведет протокол оценки и сопоставления заявок на участие в конкурсе, который в день его подписания заказчиком и членами комиссии размещается на официальном сайте. </w:t>
      </w:r>
    </w:p>
    <w:p w:rsidR="008120FE" w:rsidRPr="00924AF0" w:rsidRDefault="00702569" w:rsidP="00D86E16">
      <w:pPr>
        <w:pStyle w:val="p13"/>
        <w:ind w:firstLine="708"/>
        <w:jc w:val="both"/>
        <w:rPr>
          <w:color w:val="000000"/>
        </w:rPr>
      </w:pPr>
      <w:r w:rsidRPr="00924AF0">
        <w:rPr>
          <w:color w:val="000000"/>
        </w:rPr>
        <w:t>9</w:t>
      </w:r>
      <w:r w:rsidR="008120FE" w:rsidRPr="00924AF0">
        <w:rPr>
          <w:color w:val="000000"/>
        </w:rPr>
        <w:t>.4. Любой участник конкурса после размещения на официальном сайте протокола оценки и сопоставления заявок на участие в конкурсе вправе направить в письменной форме запрос о разъяснении результатов конкурса. В течение пяти рабочих дней со дня поступления такого запроса комиссия представляет участнику конкурса в письменной форме соответствующие разъяснения.</w:t>
      </w:r>
    </w:p>
    <w:p w:rsidR="00702569" w:rsidRPr="00924AF0" w:rsidRDefault="00702569" w:rsidP="00702569">
      <w:pPr>
        <w:spacing w:after="200" w:line="276" w:lineRule="auto"/>
        <w:jc w:val="center"/>
        <w:rPr>
          <w:sz w:val="24"/>
          <w:szCs w:val="24"/>
        </w:rPr>
      </w:pPr>
      <w:r w:rsidRPr="00924AF0">
        <w:rPr>
          <w:sz w:val="24"/>
          <w:szCs w:val="24"/>
          <w:lang w:val="en-US"/>
        </w:rPr>
        <w:t>X</w:t>
      </w:r>
      <w:r w:rsidRPr="00924AF0">
        <w:rPr>
          <w:sz w:val="24"/>
          <w:szCs w:val="24"/>
        </w:rPr>
        <w:t>. ПРИСВОЕНИЕ СТАТУСА СПЕЦИАЛИЗИРОВАННОЙ СЛУЖБЫ</w:t>
      </w:r>
    </w:p>
    <w:p w:rsidR="00702569" w:rsidRPr="00924AF0" w:rsidRDefault="00702569" w:rsidP="00D86E16">
      <w:pPr>
        <w:pStyle w:val="p13"/>
        <w:ind w:firstLine="708"/>
        <w:jc w:val="both"/>
        <w:rPr>
          <w:color w:val="000000"/>
        </w:rPr>
      </w:pPr>
      <w:r w:rsidRPr="00924AF0">
        <w:rPr>
          <w:color w:val="000000"/>
        </w:rPr>
        <w:t xml:space="preserve">10.1. Заказчик в течение десяти дней со дня подписания протокола оценки и сопоставления заявок на участие в конкурсе присваивает победителю конкурса статус </w:t>
      </w:r>
      <w:r w:rsidRPr="00924AF0">
        <w:rPr>
          <w:color w:val="000000"/>
        </w:rPr>
        <w:lastRenderedPageBreak/>
        <w:t xml:space="preserve">специализированной службы по вопросам похоронного дела по осуществлению погребения умерших на территории </w:t>
      </w:r>
      <w:r w:rsidR="00365A29" w:rsidRPr="00924AF0">
        <w:rPr>
          <w:color w:val="000000"/>
        </w:rPr>
        <w:t>городского округа</w:t>
      </w:r>
      <w:r w:rsidRPr="00924AF0">
        <w:rPr>
          <w:color w:val="000000"/>
        </w:rPr>
        <w:t xml:space="preserve"> город Дивногорск и заключает договор на оказание услуг.</w:t>
      </w:r>
    </w:p>
    <w:p w:rsidR="00702569" w:rsidRPr="00924AF0" w:rsidRDefault="00702569" w:rsidP="00D86E16">
      <w:pPr>
        <w:pStyle w:val="p14"/>
        <w:ind w:firstLine="708"/>
        <w:jc w:val="both"/>
        <w:rPr>
          <w:color w:val="000000"/>
        </w:rPr>
      </w:pPr>
      <w:r w:rsidRPr="00924AF0">
        <w:rPr>
          <w:color w:val="000000"/>
        </w:rPr>
        <w:t>10.2. Заказчик передает победителю конкурса один экземпляр протокола и копию нормативного акта Администрации</w:t>
      </w:r>
      <w:r w:rsidRPr="00924AF0">
        <w:t xml:space="preserve"> </w:t>
      </w:r>
      <w:r w:rsidRPr="00924AF0">
        <w:rPr>
          <w:color w:val="000000"/>
        </w:rPr>
        <w:t xml:space="preserve">города Дивногорска о присвоении победителю конкурса статуса специализированной службы по вопросам похоронного дела по осуществлению погребения </w:t>
      </w:r>
      <w:proofErr w:type="gramStart"/>
      <w:r w:rsidRPr="00924AF0">
        <w:rPr>
          <w:color w:val="000000"/>
        </w:rPr>
        <w:t>умерших</w:t>
      </w:r>
      <w:proofErr w:type="gramEnd"/>
      <w:r w:rsidRPr="00924AF0">
        <w:rPr>
          <w:color w:val="000000"/>
        </w:rPr>
        <w:t xml:space="preserve"> на территории муниципального образования город Дивногорск.</w:t>
      </w:r>
    </w:p>
    <w:p w:rsidR="009B0B1C" w:rsidRPr="00924AF0" w:rsidRDefault="009B0B1C" w:rsidP="00D86E16">
      <w:pPr>
        <w:spacing w:after="200" w:line="276" w:lineRule="auto"/>
        <w:jc w:val="both"/>
        <w:rPr>
          <w:sz w:val="24"/>
          <w:szCs w:val="24"/>
        </w:rPr>
      </w:pPr>
    </w:p>
    <w:p w:rsidR="004E77A4" w:rsidRPr="00924AF0" w:rsidRDefault="004E77A4" w:rsidP="00702569">
      <w:pPr>
        <w:spacing w:after="200" w:line="276" w:lineRule="auto"/>
        <w:jc w:val="center"/>
        <w:rPr>
          <w:sz w:val="24"/>
          <w:szCs w:val="24"/>
        </w:rPr>
      </w:pPr>
    </w:p>
    <w:p w:rsidR="004E77A4" w:rsidRPr="00924AF0" w:rsidRDefault="004E77A4" w:rsidP="00702569">
      <w:pPr>
        <w:spacing w:after="200" w:line="276" w:lineRule="auto"/>
        <w:jc w:val="center"/>
        <w:rPr>
          <w:sz w:val="24"/>
          <w:szCs w:val="24"/>
        </w:rPr>
      </w:pPr>
    </w:p>
    <w:p w:rsidR="004E77A4" w:rsidRPr="00924AF0" w:rsidRDefault="004E77A4" w:rsidP="00702569">
      <w:pPr>
        <w:spacing w:after="200" w:line="276" w:lineRule="auto"/>
        <w:jc w:val="center"/>
        <w:rPr>
          <w:sz w:val="24"/>
          <w:szCs w:val="24"/>
        </w:rPr>
      </w:pPr>
    </w:p>
    <w:p w:rsidR="004E77A4" w:rsidRPr="00924AF0" w:rsidRDefault="004E77A4" w:rsidP="00702569">
      <w:pPr>
        <w:spacing w:after="200" w:line="276" w:lineRule="auto"/>
        <w:jc w:val="center"/>
        <w:rPr>
          <w:sz w:val="24"/>
          <w:szCs w:val="24"/>
        </w:rPr>
      </w:pPr>
    </w:p>
    <w:p w:rsidR="004E77A4" w:rsidRPr="00924AF0" w:rsidRDefault="004E77A4" w:rsidP="00702569">
      <w:pPr>
        <w:spacing w:after="200" w:line="276" w:lineRule="auto"/>
        <w:jc w:val="center"/>
        <w:rPr>
          <w:sz w:val="24"/>
          <w:szCs w:val="24"/>
        </w:rPr>
      </w:pPr>
    </w:p>
    <w:p w:rsidR="004E77A4" w:rsidRPr="00924AF0" w:rsidRDefault="004E77A4" w:rsidP="004E77A4">
      <w:pPr>
        <w:spacing w:after="200" w:line="276" w:lineRule="auto"/>
        <w:rPr>
          <w:sz w:val="24"/>
          <w:szCs w:val="24"/>
        </w:rPr>
      </w:pPr>
    </w:p>
    <w:p w:rsidR="004E77A4" w:rsidRPr="00924AF0" w:rsidRDefault="004E77A4" w:rsidP="00702569">
      <w:pPr>
        <w:spacing w:after="200" w:line="276" w:lineRule="auto"/>
        <w:jc w:val="center"/>
        <w:rPr>
          <w:sz w:val="24"/>
          <w:szCs w:val="24"/>
        </w:rPr>
      </w:pPr>
    </w:p>
    <w:p w:rsidR="00365A29" w:rsidRPr="00924AF0" w:rsidRDefault="00365A29">
      <w:pPr>
        <w:spacing w:after="200" w:line="276" w:lineRule="auto"/>
        <w:rPr>
          <w:sz w:val="24"/>
          <w:szCs w:val="24"/>
        </w:rPr>
      </w:pPr>
      <w:r w:rsidRPr="00924AF0">
        <w:rPr>
          <w:sz w:val="24"/>
          <w:szCs w:val="24"/>
        </w:rPr>
        <w:br w:type="page"/>
      </w:r>
    </w:p>
    <w:p w:rsidR="004E77A4" w:rsidRPr="00924AF0" w:rsidRDefault="004E77A4" w:rsidP="00924AF0">
      <w:pPr>
        <w:autoSpaceDE w:val="0"/>
        <w:autoSpaceDN w:val="0"/>
        <w:adjustRightInd w:val="0"/>
        <w:ind w:left="4248"/>
        <w:jc w:val="right"/>
        <w:outlineLvl w:val="0"/>
        <w:rPr>
          <w:sz w:val="24"/>
          <w:szCs w:val="24"/>
        </w:rPr>
      </w:pPr>
      <w:r w:rsidRPr="00924AF0">
        <w:rPr>
          <w:sz w:val="24"/>
          <w:szCs w:val="24"/>
        </w:rPr>
        <w:lastRenderedPageBreak/>
        <w:t>Приложение 2</w:t>
      </w:r>
    </w:p>
    <w:p w:rsidR="004E77A4" w:rsidRPr="00924AF0" w:rsidRDefault="004E77A4" w:rsidP="00924AF0">
      <w:pPr>
        <w:autoSpaceDE w:val="0"/>
        <w:autoSpaceDN w:val="0"/>
        <w:adjustRightInd w:val="0"/>
        <w:ind w:left="3540" w:firstLine="708"/>
        <w:jc w:val="right"/>
        <w:rPr>
          <w:sz w:val="24"/>
          <w:szCs w:val="24"/>
        </w:rPr>
      </w:pPr>
      <w:r w:rsidRPr="00924AF0">
        <w:rPr>
          <w:sz w:val="24"/>
          <w:szCs w:val="24"/>
        </w:rPr>
        <w:t>к распоряжению администрации города</w:t>
      </w:r>
    </w:p>
    <w:p w:rsidR="004E77A4" w:rsidRPr="00924AF0" w:rsidRDefault="004E77A4" w:rsidP="00924AF0">
      <w:pPr>
        <w:autoSpaceDE w:val="0"/>
        <w:autoSpaceDN w:val="0"/>
        <w:adjustRightInd w:val="0"/>
        <w:ind w:left="3540" w:firstLine="708"/>
        <w:jc w:val="right"/>
        <w:rPr>
          <w:sz w:val="24"/>
          <w:szCs w:val="24"/>
        </w:rPr>
      </w:pPr>
      <w:bookmarkStart w:id="10" w:name="_GoBack"/>
      <w:r w:rsidRPr="00924AF0">
        <w:rPr>
          <w:sz w:val="24"/>
          <w:szCs w:val="24"/>
        </w:rPr>
        <w:t>от</w:t>
      </w:r>
      <w:r w:rsidR="00B97C34">
        <w:rPr>
          <w:sz w:val="24"/>
          <w:szCs w:val="24"/>
        </w:rPr>
        <w:t xml:space="preserve"> 02.03.2021 </w:t>
      </w:r>
      <w:r w:rsidRPr="00924AF0">
        <w:rPr>
          <w:sz w:val="24"/>
          <w:szCs w:val="24"/>
        </w:rPr>
        <w:t xml:space="preserve"> №</w:t>
      </w:r>
      <w:r w:rsidR="00B97C34">
        <w:rPr>
          <w:sz w:val="24"/>
          <w:szCs w:val="24"/>
        </w:rPr>
        <w:t>229р</w:t>
      </w:r>
      <w:r w:rsidRPr="00924AF0">
        <w:rPr>
          <w:sz w:val="24"/>
          <w:szCs w:val="24"/>
        </w:rPr>
        <w:t xml:space="preserve"> </w:t>
      </w:r>
      <w:bookmarkEnd w:id="10"/>
    </w:p>
    <w:p w:rsidR="004E77A4" w:rsidRPr="00924AF0" w:rsidRDefault="004E77A4" w:rsidP="004E77A4">
      <w:pPr>
        <w:autoSpaceDE w:val="0"/>
        <w:autoSpaceDN w:val="0"/>
        <w:adjustRightInd w:val="0"/>
        <w:ind w:firstLine="540"/>
        <w:jc w:val="both"/>
        <w:rPr>
          <w:sz w:val="24"/>
          <w:szCs w:val="24"/>
        </w:rPr>
      </w:pPr>
    </w:p>
    <w:p w:rsidR="004E77A4" w:rsidRPr="00924AF0" w:rsidRDefault="004E77A4" w:rsidP="004E77A4">
      <w:pPr>
        <w:autoSpaceDE w:val="0"/>
        <w:autoSpaceDN w:val="0"/>
        <w:adjustRightInd w:val="0"/>
        <w:jc w:val="center"/>
        <w:rPr>
          <w:b/>
          <w:sz w:val="24"/>
          <w:szCs w:val="24"/>
        </w:rPr>
      </w:pPr>
      <w:r w:rsidRPr="00924AF0">
        <w:rPr>
          <w:b/>
          <w:sz w:val="24"/>
          <w:szCs w:val="24"/>
        </w:rPr>
        <w:t xml:space="preserve">Комиссия по проведению открытого конкурса на право заключения договора оказания услуг по погребению (выбор специализированной службы по вопросам похоронного дела) на территории </w:t>
      </w:r>
      <w:r w:rsidR="00365A29" w:rsidRPr="00924AF0">
        <w:rPr>
          <w:b/>
          <w:color w:val="000000"/>
          <w:sz w:val="24"/>
          <w:szCs w:val="24"/>
        </w:rPr>
        <w:t xml:space="preserve">городского округа </w:t>
      </w:r>
      <w:r w:rsidRPr="00924AF0">
        <w:rPr>
          <w:b/>
          <w:sz w:val="24"/>
          <w:szCs w:val="24"/>
        </w:rPr>
        <w:t>город Дивногорск</w:t>
      </w:r>
    </w:p>
    <w:p w:rsidR="004E77A4" w:rsidRPr="00924AF0" w:rsidRDefault="004E77A4" w:rsidP="004E77A4">
      <w:pPr>
        <w:autoSpaceDE w:val="0"/>
        <w:autoSpaceDN w:val="0"/>
        <w:adjustRightInd w:val="0"/>
        <w:ind w:firstLine="540"/>
        <w:jc w:val="both"/>
        <w:rPr>
          <w:sz w:val="24"/>
          <w:szCs w:val="24"/>
        </w:rPr>
      </w:pPr>
    </w:p>
    <w:p w:rsidR="004E77A4" w:rsidRPr="00924AF0" w:rsidRDefault="004E77A4" w:rsidP="00D86E16">
      <w:pPr>
        <w:pStyle w:val="ConsPlusNonformat"/>
        <w:widowControl/>
        <w:jc w:val="both"/>
        <w:rPr>
          <w:rFonts w:ascii="Times New Roman" w:hAnsi="Times New Roman" w:cs="Times New Roman"/>
          <w:sz w:val="24"/>
          <w:szCs w:val="24"/>
        </w:rPr>
      </w:pPr>
      <w:r w:rsidRPr="00924AF0">
        <w:rPr>
          <w:rFonts w:ascii="Times New Roman" w:hAnsi="Times New Roman" w:cs="Times New Roman"/>
          <w:sz w:val="24"/>
          <w:szCs w:val="24"/>
        </w:rPr>
        <w:t xml:space="preserve">1. </w:t>
      </w:r>
      <w:r w:rsidR="00365A29" w:rsidRPr="00924AF0">
        <w:rPr>
          <w:rFonts w:ascii="Times New Roman" w:hAnsi="Times New Roman" w:cs="Times New Roman"/>
          <w:sz w:val="24"/>
          <w:szCs w:val="24"/>
        </w:rPr>
        <w:t>Середа А.И.</w:t>
      </w:r>
      <w:r w:rsidRPr="00924AF0">
        <w:rPr>
          <w:rFonts w:ascii="Times New Roman" w:hAnsi="Times New Roman" w:cs="Times New Roman"/>
          <w:sz w:val="24"/>
          <w:szCs w:val="24"/>
        </w:rPr>
        <w:t xml:space="preserve">  </w:t>
      </w:r>
      <w:r w:rsidRPr="00924AF0">
        <w:rPr>
          <w:rFonts w:ascii="Times New Roman" w:hAnsi="Times New Roman" w:cs="Times New Roman"/>
          <w:b/>
          <w:sz w:val="24"/>
          <w:szCs w:val="24"/>
        </w:rPr>
        <w:t>-</w:t>
      </w:r>
      <w:r w:rsidRPr="00924AF0">
        <w:rPr>
          <w:rFonts w:ascii="Times New Roman" w:hAnsi="Times New Roman" w:cs="Times New Roman"/>
          <w:sz w:val="24"/>
          <w:szCs w:val="24"/>
        </w:rPr>
        <w:t xml:space="preserve">  заместитель   Главы  города, председатель комиссии</w:t>
      </w:r>
      <w:r w:rsidRPr="00924AF0">
        <w:rPr>
          <w:rFonts w:ascii="Times New Roman" w:hAnsi="Times New Roman" w:cs="Times New Roman"/>
          <w:sz w:val="24"/>
          <w:szCs w:val="24"/>
        </w:rPr>
        <w:tab/>
      </w:r>
    </w:p>
    <w:p w:rsidR="004E77A4" w:rsidRPr="00924AF0" w:rsidRDefault="004E77A4" w:rsidP="00D86E16">
      <w:pPr>
        <w:pStyle w:val="ConsPlusNonformat"/>
        <w:widowControl/>
        <w:jc w:val="both"/>
        <w:rPr>
          <w:rFonts w:ascii="Times New Roman" w:hAnsi="Times New Roman" w:cs="Times New Roman"/>
          <w:sz w:val="24"/>
          <w:szCs w:val="24"/>
        </w:rPr>
      </w:pPr>
      <w:r w:rsidRPr="00924AF0">
        <w:rPr>
          <w:rFonts w:ascii="Times New Roman" w:hAnsi="Times New Roman" w:cs="Times New Roman"/>
          <w:sz w:val="24"/>
          <w:szCs w:val="24"/>
        </w:rPr>
        <w:t xml:space="preserve">2. </w:t>
      </w:r>
      <w:r w:rsidR="00365A29" w:rsidRPr="00924AF0">
        <w:rPr>
          <w:rFonts w:ascii="Times New Roman" w:hAnsi="Times New Roman" w:cs="Times New Roman"/>
          <w:sz w:val="24"/>
          <w:szCs w:val="24"/>
        </w:rPr>
        <w:t>Шнайдер</w:t>
      </w:r>
      <w:r w:rsidRPr="00924AF0">
        <w:rPr>
          <w:rFonts w:ascii="Times New Roman" w:hAnsi="Times New Roman" w:cs="Times New Roman"/>
          <w:sz w:val="24"/>
          <w:szCs w:val="24"/>
        </w:rPr>
        <w:t xml:space="preserve"> Р.М. </w:t>
      </w:r>
      <w:r w:rsidRPr="00924AF0">
        <w:rPr>
          <w:rFonts w:ascii="Times New Roman" w:hAnsi="Times New Roman" w:cs="Times New Roman"/>
          <w:b/>
          <w:sz w:val="24"/>
          <w:szCs w:val="24"/>
        </w:rPr>
        <w:t>-</w:t>
      </w:r>
      <w:r w:rsidRPr="00924AF0">
        <w:rPr>
          <w:rFonts w:ascii="Times New Roman" w:hAnsi="Times New Roman" w:cs="Times New Roman"/>
          <w:sz w:val="24"/>
          <w:szCs w:val="24"/>
        </w:rPr>
        <w:t xml:space="preserve"> директор муниципального казенного учреждения «Городское хозяйство» города Дивногорска, заместитель председателя комиссии</w:t>
      </w:r>
    </w:p>
    <w:p w:rsidR="004E77A4" w:rsidRPr="00924AF0" w:rsidRDefault="004E77A4" w:rsidP="00D86E16">
      <w:pPr>
        <w:pStyle w:val="ConsPlusNonformat"/>
        <w:widowControl/>
        <w:jc w:val="both"/>
        <w:rPr>
          <w:rFonts w:ascii="Times New Roman" w:hAnsi="Times New Roman" w:cs="Times New Roman"/>
          <w:sz w:val="24"/>
          <w:szCs w:val="24"/>
        </w:rPr>
      </w:pPr>
      <w:r w:rsidRPr="00924AF0">
        <w:rPr>
          <w:rFonts w:ascii="Times New Roman" w:hAnsi="Times New Roman" w:cs="Times New Roman"/>
          <w:sz w:val="24"/>
          <w:szCs w:val="24"/>
        </w:rPr>
        <w:t>Члены комиссии:</w:t>
      </w:r>
    </w:p>
    <w:p w:rsidR="004E77A4" w:rsidRPr="00924AF0" w:rsidRDefault="00C7317E" w:rsidP="00D86E1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w:t>
      </w:r>
      <w:r w:rsidR="004E77A4" w:rsidRPr="00924AF0">
        <w:rPr>
          <w:rFonts w:ascii="Times New Roman" w:hAnsi="Times New Roman" w:cs="Times New Roman"/>
          <w:sz w:val="24"/>
          <w:szCs w:val="24"/>
        </w:rPr>
        <w:t xml:space="preserve">. </w:t>
      </w:r>
      <w:proofErr w:type="gramStart"/>
      <w:r w:rsidR="00365A29" w:rsidRPr="00924AF0">
        <w:rPr>
          <w:rFonts w:ascii="Times New Roman" w:hAnsi="Times New Roman" w:cs="Times New Roman"/>
          <w:sz w:val="24"/>
          <w:szCs w:val="24"/>
        </w:rPr>
        <w:t>Сизых</w:t>
      </w:r>
      <w:proofErr w:type="gramEnd"/>
      <w:r w:rsidR="00365A29" w:rsidRPr="00924AF0">
        <w:rPr>
          <w:rFonts w:ascii="Times New Roman" w:hAnsi="Times New Roman" w:cs="Times New Roman"/>
          <w:sz w:val="24"/>
          <w:szCs w:val="24"/>
        </w:rPr>
        <w:t xml:space="preserve"> Е.Н.</w:t>
      </w:r>
      <w:r w:rsidR="004E77A4" w:rsidRPr="00924AF0">
        <w:rPr>
          <w:rFonts w:ascii="Times New Roman" w:hAnsi="Times New Roman" w:cs="Times New Roman"/>
          <w:sz w:val="24"/>
          <w:szCs w:val="24"/>
        </w:rPr>
        <w:t xml:space="preserve"> – экономист</w:t>
      </w:r>
      <w:r w:rsidR="00365A29" w:rsidRPr="00924AF0">
        <w:rPr>
          <w:rFonts w:ascii="Times New Roman" w:hAnsi="Times New Roman" w:cs="Times New Roman"/>
          <w:sz w:val="24"/>
          <w:szCs w:val="24"/>
        </w:rPr>
        <w:t xml:space="preserve"> </w:t>
      </w:r>
      <w:r w:rsidR="004E77A4" w:rsidRPr="00924AF0">
        <w:rPr>
          <w:rFonts w:ascii="Times New Roman" w:hAnsi="Times New Roman" w:cs="Times New Roman"/>
          <w:sz w:val="24"/>
          <w:szCs w:val="24"/>
        </w:rPr>
        <w:t>муниципального казённого учреждения «Городское хозяйство» города Дивногорска</w:t>
      </w:r>
    </w:p>
    <w:p w:rsidR="004E77A4" w:rsidRPr="00924AF0" w:rsidRDefault="00365A29" w:rsidP="00D86E16">
      <w:pPr>
        <w:pStyle w:val="ConsPlusNonformat"/>
        <w:widowControl/>
        <w:jc w:val="both"/>
        <w:rPr>
          <w:rFonts w:ascii="Times New Roman" w:hAnsi="Times New Roman" w:cs="Times New Roman"/>
          <w:sz w:val="24"/>
          <w:szCs w:val="24"/>
        </w:rPr>
      </w:pPr>
      <w:r w:rsidRPr="00924AF0">
        <w:rPr>
          <w:rFonts w:ascii="Times New Roman" w:hAnsi="Times New Roman" w:cs="Times New Roman"/>
          <w:sz w:val="24"/>
          <w:szCs w:val="24"/>
        </w:rPr>
        <w:t>5</w:t>
      </w:r>
      <w:r w:rsidR="004E77A4" w:rsidRPr="00924AF0">
        <w:rPr>
          <w:rFonts w:ascii="Times New Roman" w:hAnsi="Times New Roman" w:cs="Times New Roman"/>
          <w:sz w:val="24"/>
          <w:szCs w:val="24"/>
        </w:rPr>
        <w:t xml:space="preserve">. </w:t>
      </w:r>
      <w:r w:rsidRPr="00924AF0">
        <w:rPr>
          <w:rFonts w:ascii="Times New Roman" w:hAnsi="Times New Roman" w:cs="Times New Roman"/>
          <w:sz w:val="24"/>
          <w:szCs w:val="24"/>
        </w:rPr>
        <w:t>Демко Н</w:t>
      </w:r>
      <w:r w:rsidR="004E77A4" w:rsidRPr="00924AF0">
        <w:rPr>
          <w:rFonts w:ascii="Times New Roman" w:hAnsi="Times New Roman" w:cs="Times New Roman"/>
          <w:sz w:val="24"/>
          <w:szCs w:val="24"/>
        </w:rPr>
        <w:t>.</w:t>
      </w:r>
      <w:r w:rsidRPr="00924AF0">
        <w:rPr>
          <w:rFonts w:ascii="Times New Roman" w:hAnsi="Times New Roman" w:cs="Times New Roman"/>
          <w:sz w:val="24"/>
          <w:szCs w:val="24"/>
        </w:rPr>
        <w:t>А.</w:t>
      </w:r>
      <w:r w:rsidR="004E77A4" w:rsidRPr="00924AF0">
        <w:rPr>
          <w:rFonts w:ascii="Times New Roman" w:hAnsi="Times New Roman" w:cs="Times New Roman"/>
          <w:sz w:val="24"/>
          <w:szCs w:val="24"/>
        </w:rPr>
        <w:t xml:space="preserve"> </w:t>
      </w:r>
      <w:r w:rsidR="004E77A4" w:rsidRPr="00924AF0">
        <w:rPr>
          <w:rFonts w:ascii="Times New Roman" w:hAnsi="Times New Roman" w:cs="Times New Roman"/>
          <w:b/>
          <w:sz w:val="24"/>
          <w:szCs w:val="24"/>
        </w:rPr>
        <w:t>-</w:t>
      </w:r>
      <w:r w:rsidR="004E77A4" w:rsidRPr="00924AF0">
        <w:rPr>
          <w:rFonts w:ascii="Times New Roman" w:hAnsi="Times New Roman" w:cs="Times New Roman"/>
          <w:sz w:val="24"/>
          <w:szCs w:val="24"/>
        </w:rPr>
        <w:t xml:space="preserve"> юрисконсульт муниципального казённого учреждения «Городское хозяйство» города Дивногорска, секретарь комиссии</w:t>
      </w:r>
    </w:p>
    <w:p w:rsidR="004E77A4" w:rsidRPr="00924AF0" w:rsidRDefault="00365A29" w:rsidP="00D86E16">
      <w:pPr>
        <w:pStyle w:val="ConsPlusNonformat"/>
        <w:widowControl/>
        <w:jc w:val="both"/>
        <w:rPr>
          <w:rFonts w:ascii="Times New Roman" w:hAnsi="Times New Roman" w:cs="Times New Roman"/>
          <w:sz w:val="24"/>
          <w:szCs w:val="24"/>
        </w:rPr>
      </w:pPr>
      <w:r w:rsidRPr="00924AF0">
        <w:rPr>
          <w:rFonts w:ascii="Times New Roman" w:hAnsi="Times New Roman" w:cs="Times New Roman"/>
          <w:sz w:val="24"/>
          <w:szCs w:val="24"/>
        </w:rPr>
        <w:t>6</w:t>
      </w:r>
      <w:r w:rsidR="004E77A4" w:rsidRPr="00924AF0">
        <w:rPr>
          <w:rFonts w:ascii="Times New Roman" w:hAnsi="Times New Roman" w:cs="Times New Roman"/>
          <w:sz w:val="24"/>
          <w:szCs w:val="24"/>
        </w:rPr>
        <w:t xml:space="preserve">. Фридрих А.А. </w:t>
      </w:r>
      <w:r w:rsidR="004E77A4" w:rsidRPr="00924AF0">
        <w:rPr>
          <w:rFonts w:ascii="Times New Roman" w:hAnsi="Times New Roman" w:cs="Times New Roman"/>
          <w:b/>
          <w:sz w:val="24"/>
          <w:szCs w:val="24"/>
        </w:rPr>
        <w:t>-</w:t>
      </w:r>
      <w:r w:rsidR="004E77A4" w:rsidRPr="00924AF0">
        <w:rPr>
          <w:rFonts w:ascii="Times New Roman" w:hAnsi="Times New Roman" w:cs="Times New Roman"/>
          <w:sz w:val="24"/>
          <w:szCs w:val="24"/>
        </w:rPr>
        <w:t xml:space="preserve"> председатель постоянной комиссии по городскому хозяйству и градостроительству Дивногорского городского Совета депутатов (по согласованию)</w:t>
      </w:r>
    </w:p>
    <w:p w:rsidR="004E77A4" w:rsidRPr="00924AF0" w:rsidRDefault="004E77A4" w:rsidP="00D86E16">
      <w:pPr>
        <w:spacing w:after="200" w:line="276" w:lineRule="auto"/>
        <w:jc w:val="both"/>
        <w:rPr>
          <w:sz w:val="24"/>
          <w:szCs w:val="24"/>
        </w:rPr>
      </w:pPr>
      <w:r w:rsidRPr="00924AF0">
        <w:rPr>
          <w:sz w:val="24"/>
          <w:szCs w:val="24"/>
        </w:rPr>
        <w:br w:type="page"/>
      </w:r>
    </w:p>
    <w:p w:rsidR="009B0B1C" w:rsidRPr="00924AF0" w:rsidRDefault="00702569" w:rsidP="00702569">
      <w:pPr>
        <w:spacing w:after="200" w:line="276" w:lineRule="auto"/>
        <w:jc w:val="center"/>
        <w:rPr>
          <w:sz w:val="24"/>
          <w:szCs w:val="24"/>
        </w:rPr>
      </w:pPr>
      <w:r w:rsidRPr="00924AF0">
        <w:rPr>
          <w:sz w:val="24"/>
          <w:szCs w:val="24"/>
        </w:rPr>
        <w:lastRenderedPageBreak/>
        <w:t>ОБРАЗЦЫ  ФОРМ  И ДОКУМЕНТОВ, ПРЕДСТАВЛЯЕМЫХ ДЛЯ УЧАСТИЯ В КОНКУРСЕ.</w:t>
      </w:r>
    </w:p>
    <w:p w:rsidR="00702569" w:rsidRPr="00924AF0" w:rsidRDefault="00702569" w:rsidP="00956F3C">
      <w:pPr>
        <w:pStyle w:val="p9"/>
        <w:jc w:val="center"/>
        <w:rPr>
          <w:b/>
          <w:color w:val="000000"/>
        </w:rPr>
      </w:pPr>
      <w:r w:rsidRPr="00924AF0">
        <w:rPr>
          <w:rStyle w:val="s5"/>
          <w:b/>
          <w:color w:val="000000"/>
        </w:rPr>
        <w:t>1. Форма описи документов, представляемых для участия в конкурсе.</w:t>
      </w:r>
    </w:p>
    <w:p w:rsidR="00702569" w:rsidRPr="00924AF0" w:rsidRDefault="00702569" w:rsidP="00D86E16">
      <w:pPr>
        <w:pStyle w:val="p22"/>
        <w:jc w:val="both"/>
        <w:rPr>
          <w:color w:val="000000"/>
        </w:rPr>
      </w:pPr>
      <w:bookmarkStart w:id="11" w:name="_Toc119343910"/>
      <w:r w:rsidRPr="00924AF0">
        <w:rPr>
          <w:color w:val="000000"/>
        </w:rPr>
        <w:t>ОПИСЬ ДОКУМЕНТОВ</w:t>
      </w:r>
      <w:bookmarkEnd w:id="11"/>
    </w:p>
    <w:p w:rsidR="00702569" w:rsidRPr="00924AF0" w:rsidRDefault="00702569" w:rsidP="00D86E16">
      <w:pPr>
        <w:pStyle w:val="p22"/>
        <w:jc w:val="both"/>
        <w:rPr>
          <w:color w:val="000000"/>
        </w:rPr>
      </w:pPr>
      <w:r w:rsidRPr="00924AF0">
        <w:rPr>
          <w:color w:val="000000"/>
        </w:rPr>
        <w:t>______________________________________ (наименование или Ф.И.О. претендента)</w:t>
      </w:r>
    </w:p>
    <w:p w:rsidR="00702569" w:rsidRPr="00924AF0" w:rsidRDefault="00702569" w:rsidP="00D86E16">
      <w:pPr>
        <w:pStyle w:val="p23"/>
        <w:jc w:val="both"/>
        <w:rPr>
          <w:color w:val="000000"/>
        </w:rPr>
      </w:pPr>
      <w:r w:rsidRPr="00924AF0">
        <w:rPr>
          <w:color w:val="000000"/>
        </w:rPr>
        <w:t xml:space="preserve">Для участия в конкурсе по отбору специализированной службы по вопросам похоронного дела по осуществлению погребения на территории </w:t>
      </w:r>
      <w:r w:rsidR="00365A29" w:rsidRPr="00924AF0">
        <w:rPr>
          <w:color w:val="000000"/>
        </w:rPr>
        <w:t xml:space="preserve">городского округа </w:t>
      </w:r>
      <w:r w:rsidR="004E77A4" w:rsidRPr="00924AF0">
        <w:rPr>
          <w:color w:val="000000"/>
        </w:rPr>
        <w:t>город Дивногорск</w:t>
      </w:r>
      <w:proofErr w:type="gramStart"/>
      <w:r w:rsidRPr="00924AF0">
        <w:rPr>
          <w:color w:val="000000"/>
        </w:rPr>
        <w:t xml:space="preserve"> ,</w:t>
      </w:r>
      <w:proofErr w:type="gramEnd"/>
      <w:r w:rsidRPr="00924AF0">
        <w:rPr>
          <w:color w:val="000000"/>
        </w:rPr>
        <w:t xml:space="preserve"> направляет следующие документы:</w:t>
      </w:r>
    </w:p>
    <w:p w:rsidR="00B34679" w:rsidRPr="00924AF0" w:rsidRDefault="00B34679" w:rsidP="00D86E16">
      <w:pPr>
        <w:pStyle w:val="p23"/>
        <w:jc w:val="both"/>
        <w:rPr>
          <w:color w:val="000000"/>
        </w:rPr>
      </w:pPr>
      <w:r w:rsidRPr="00924AF0">
        <w:rPr>
          <w:color w:val="000000"/>
        </w:rPr>
        <w:t xml:space="preserve">№ </w:t>
      </w:r>
      <w:proofErr w:type="gramStart"/>
      <w:r w:rsidRPr="00924AF0">
        <w:rPr>
          <w:color w:val="000000"/>
        </w:rPr>
        <w:t>п</w:t>
      </w:r>
      <w:proofErr w:type="gramEnd"/>
      <w:r w:rsidRPr="00924AF0">
        <w:rPr>
          <w:color w:val="000000"/>
        </w:rPr>
        <w:t>/п   Наименование                                                                   Кол-во страниц</w:t>
      </w:r>
    </w:p>
    <w:p w:rsidR="00B34679" w:rsidRPr="00924AF0" w:rsidRDefault="00B34679" w:rsidP="00D86E16">
      <w:pPr>
        <w:pStyle w:val="p23"/>
        <w:numPr>
          <w:ilvl w:val="0"/>
          <w:numId w:val="2"/>
        </w:numPr>
        <w:ind w:left="284" w:firstLine="76"/>
        <w:jc w:val="both"/>
        <w:rPr>
          <w:color w:val="000000"/>
        </w:rPr>
      </w:pPr>
      <w:r w:rsidRPr="00924AF0">
        <w:rPr>
          <w:color w:val="000000"/>
        </w:rPr>
        <w:t>Заявка на участие в конкурсе</w:t>
      </w:r>
    </w:p>
    <w:p w:rsidR="00B34679" w:rsidRPr="00924AF0" w:rsidRDefault="00B34679" w:rsidP="00D86E16">
      <w:pPr>
        <w:pStyle w:val="p23"/>
        <w:numPr>
          <w:ilvl w:val="0"/>
          <w:numId w:val="2"/>
        </w:numPr>
        <w:jc w:val="both"/>
        <w:rPr>
          <w:color w:val="000000"/>
        </w:rPr>
      </w:pPr>
      <w:r w:rsidRPr="00924AF0">
        <w:rPr>
          <w:color w:val="000000"/>
        </w:rPr>
        <w:t>Предложение о качестве услуг</w:t>
      </w:r>
    </w:p>
    <w:p w:rsidR="00B34679" w:rsidRPr="00924AF0" w:rsidRDefault="00B34679" w:rsidP="00D86E16">
      <w:pPr>
        <w:pStyle w:val="p23"/>
        <w:numPr>
          <w:ilvl w:val="0"/>
          <w:numId w:val="2"/>
        </w:numPr>
        <w:jc w:val="both"/>
        <w:rPr>
          <w:color w:val="000000"/>
        </w:rPr>
      </w:pPr>
      <w:r w:rsidRPr="00924AF0">
        <w:rPr>
          <w:color w:val="000000"/>
        </w:rPr>
        <w:t>Выписка из единого государственного реестра юридических лиц или нотариально заверенная копия такой выписки (для юридических лиц), должна быть получена не ранее чем за шесть месяцев до дня размещения на официальном сайте извещения о проведении открытого конкурса</w:t>
      </w:r>
    </w:p>
    <w:p w:rsidR="00B34679" w:rsidRPr="00924AF0" w:rsidRDefault="00B34679" w:rsidP="00D86E16">
      <w:pPr>
        <w:pStyle w:val="p23"/>
        <w:numPr>
          <w:ilvl w:val="0"/>
          <w:numId w:val="2"/>
        </w:numPr>
        <w:jc w:val="both"/>
        <w:rPr>
          <w:color w:val="000000"/>
        </w:rPr>
      </w:pPr>
      <w:r w:rsidRPr="00924AF0">
        <w:rPr>
          <w:color w:val="000000"/>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B34679" w:rsidRPr="00924AF0" w:rsidRDefault="00B34679" w:rsidP="00D86E16">
      <w:pPr>
        <w:pStyle w:val="p23"/>
        <w:numPr>
          <w:ilvl w:val="0"/>
          <w:numId w:val="2"/>
        </w:numPr>
        <w:jc w:val="both"/>
        <w:rPr>
          <w:color w:val="000000"/>
        </w:rPr>
      </w:pPr>
      <w:proofErr w:type="gramStart"/>
      <w:r w:rsidRPr="00924AF0">
        <w:rPr>
          <w:color w:val="000000"/>
        </w:rPr>
        <w:t>Документ, подтверждающий</w:t>
      </w:r>
      <w:r w:rsidR="00397BC7" w:rsidRPr="00924AF0">
        <w:rPr>
          <w:color w:val="000000"/>
        </w:rPr>
        <w:t xml:space="preserve">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p>
    <w:p w:rsidR="00397BC7" w:rsidRPr="00924AF0" w:rsidRDefault="00397BC7" w:rsidP="00D86E16">
      <w:pPr>
        <w:pStyle w:val="p23"/>
        <w:numPr>
          <w:ilvl w:val="0"/>
          <w:numId w:val="2"/>
        </w:numPr>
        <w:jc w:val="both"/>
        <w:rPr>
          <w:color w:val="000000"/>
        </w:rPr>
      </w:pPr>
      <w:r w:rsidRPr="00924AF0">
        <w:rPr>
          <w:color w:val="000000"/>
        </w:rPr>
        <w:t>Копии учредительных документов претендента (для юридических лиц)</w:t>
      </w:r>
    </w:p>
    <w:p w:rsidR="00397BC7" w:rsidRPr="00924AF0" w:rsidRDefault="00397BC7" w:rsidP="00D86E16">
      <w:pPr>
        <w:pStyle w:val="p23"/>
        <w:numPr>
          <w:ilvl w:val="0"/>
          <w:numId w:val="2"/>
        </w:numPr>
        <w:jc w:val="both"/>
        <w:rPr>
          <w:color w:val="000000"/>
        </w:rPr>
      </w:pPr>
      <w:r w:rsidRPr="00924AF0">
        <w:rPr>
          <w:color w:val="000000"/>
        </w:rPr>
        <w:t>Документы в соответствие с пунктами 6.1.1 – 6.1.4 конкурсной документации (п. 6.1.4 – справку налогового органа по месту регистрации начинающего предпринимателя об исполнении налогоплательщиком обязанности по уплате налогов, сборов, страховых взносов, пеней и налоговых санкций по состоянию не ранее 30 дней до даты подачи заявки)</w:t>
      </w:r>
    </w:p>
    <w:p w:rsidR="00702569" w:rsidRPr="00924AF0" w:rsidRDefault="00702569" w:rsidP="00702569">
      <w:pPr>
        <w:pStyle w:val="p21"/>
        <w:rPr>
          <w:color w:val="000000"/>
        </w:rPr>
      </w:pPr>
      <w:r w:rsidRPr="00924AF0">
        <w:rPr>
          <w:color w:val="000000"/>
        </w:rPr>
        <w:t>Руководитель (уполномоченное лицо)</w:t>
      </w:r>
    </w:p>
    <w:p w:rsidR="00924AF0" w:rsidRDefault="00702569" w:rsidP="00924AF0">
      <w:pPr>
        <w:pStyle w:val="p21"/>
        <w:spacing w:before="0" w:beforeAutospacing="0" w:after="0" w:afterAutospacing="0"/>
        <w:rPr>
          <w:color w:val="000000"/>
        </w:rPr>
      </w:pPr>
      <w:r w:rsidRPr="00924AF0">
        <w:rPr>
          <w:color w:val="000000"/>
        </w:rPr>
        <w:t>участника размещения заказа _______________________ (Ф.И.О.)</w:t>
      </w:r>
    </w:p>
    <w:p w:rsidR="00702569" w:rsidRPr="00924AF0" w:rsidRDefault="00924AF0" w:rsidP="00924AF0">
      <w:pPr>
        <w:pStyle w:val="p21"/>
        <w:spacing w:before="0" w:beforeAutospacing="0" w:after="0" w:afterAutospacing="0"/>
        <w:rPr>
          <w:color w:val="000000"/>
        </w:rPr>
      </w:pPr>
      <w:r>
        <w:rPr>
          <w:color w:val="000000"/>
        </w:rPr>
        <w:tab/>
      </w:r>
      <w:r>
        <w:rPr>
          <w:color w:val="000000"/>
        </w:rPr>
        <w:tab/>
      </w:r>
      <w:r>
        <w:rPr>
          <w:color w:val="000000"/>
        </w:rPr>
        <w:tab/>
      </w:r>
      <w:r>
        <w:rPr>
          <w:color w:val="000000"/>
        </w:rPr>
        <w:tab/>
      </w:r>
      <w:r>
        <w:rPr>
          <w:color w:val="000000"/>
        </w:rPr>
        <w:tab/>
        <w:t xml:space="preserve">М.П. </w:t>
      </w:r>
      <w:r w:rsidR="00702569" w:rsidRPr="00924AF0">
        <w:rPr>
          <w:color w:val="000000"/>
        </w:rPr>
        <w:t xml:space="preserve">(подпись) </w:t>
      </w:r>
    </w:p>
    <w:p w:rsidR="00956F3C" w:rsidRPr="00924AF0" w:rsidRDefault="00956F3C" w:rsidP="00956F3C">
      <w:pPr>
        <w:pStyle w:val="p25"/>
        <w:jc w:val="center"/>
        <w:rPr>
          <w:b/>
          <w:color w:val="000000"/>
        </w:rPr>
      </w:pPr>
      <w:r w:rsidRPr="00924AF0">
        <w:rPr>
          <w:rStyle w:val="s5"/>
          <w:b/>
          <w:color w:val="000000"/>
        </w:rPr>
        <w:t>2. Форма заявки на участие в конкурсе</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3825"/>
        <w:gridCol w:w="5591"/>
      </w:tblGrid>
      <w:tr w:rsidR="00956F3C" w:rsidRPr="00924AF0" w:rsidTr="00F27921">
        <w:trPr>
          <w:tblCellSpacing w:w="15" w:type="dxa"/>
          <w:jc w:val="center"/>
        </w:trPr>
        <w:tc>
          <w:tcPr>
            <w:tcW w:w="0" w:type="auto"/>
            <w:vAlign w:val="center"/>
          </w:tcPr>
          <w:p w:rsidR="00956F3C" w:rsidRPr="00924AF0" w:rsidRDefault="00956F3C" w:rsidP="00F27921">
            <w:pPr>
              <w:pStyle w:val="p9"/>
              <w:rPr>
                <w:color w:val="000000"/>
              </w:rPr>
            </w:pPr>
            <w:r w:rsidRPr="00924AF0">
              <w:rPr>
                <w:color w:val="000000"/>
              </w:rPr>
              <w:t xml:space="preserve">На бланке исходящей документации </w:t>
            </w:r>
          </w:p>
          <w:p w:rsidR="00956F3C" w:rsidRPr="00924AF0" w:rsidRDefault="00956F3C" w:rsidP="00F27921">
            <w:pPr>
              <w:pStyle w:val="p9"/>
              <w:rPr>
                <w:color w:val="000000"/>
              </w:rPr>
            </w:pPr>
            <w:r w:rsidRPr="00924AF0">
              <w:rPr>
                <w:color w:val="000000"/>
              </w:rPr>
              <w:t>Дата, исх. номер</w:t>
            </w:r>
          </w:p>
        </w:tc>
        <w:tc>
          <w:tcPr>
            <w:tcW w:w="0" w:type="auto"/>
            <w:vAlign w:val="center"/>
          </w:tcPr>
          <w:p w:rsidR="00956F3C" w:rsidRPr="00924AF0" w:rsidRDefault="00956F3C" w:rsidP="00F27921">
            <w:pPr>
              <w:pStyle w:val="p26"/>
              <w:rPr>
                <w:color w:val="000000"/>
              </w:rPr>
            </w:pPr>
            <w:r w:rsidRPr="00924AF0">
              <w:rPr>
                <w:rStyle w:val="s5"/>
                <w:color w:val="000000"/>
              </w:rPr>
              <w:t xml:space="preserve">Муниципальному заказчику </w:t>
            </w:r>
          </w:p>
          <w:p w:rsidR="00956F3C" w:rsidRPr="00924AF0" w:rsidRDefault="00956F3C" w:rsidP="00956F3C">
            <w:pPr>
              <w:pStyle w:val="p26"/>
              <w:rPr>
                <w:color w:val="000000"/>
              </w:rPr>
            </w:pPr>
            <w:r w:rsidRPr="00924AF0">
              <w:rPr>
                <w:rStyle w:val="s5"/>
                <w:color w:val="000000"/>
              </w:rPr>
              <w:t xml:space="preserve">Администрации </w:t>
            </w:r>
            <w:r w:rsidR="00365A29" w:rsidRPr="00924AF0">
              <w:rPr>
                <w:color w:val="000000"/>
              </w:rPr>
              <w:t xml:space="preserve">городского округа </w:t>
            </w:r>
            <w:r w:rsidRPr="00924AF0">
              <w:rPr>
                <w:rStyle w:val="s5"/>
                <w:color w:val="000000"/>
              </w:rPr>
              <w:t xml:space="preserve">город Дивногорск </w:t>
            </w:r>
          </w:p>
        </w:tc>
      </w:tr>
    </w:tbl>
    <w:p w:rsidR="00956F3C" w:rsidRPr="00924AF0" w:rsidRDefault="00956F3C" w:rsidP="00956F3C">
      <w:pPr>
        <w:pStyle w:val="p8"/>
        <w:jc w:val="center"/>
        <w:rPr>
          <w:color w:val="000000"/>
        </w:rPr>
      </w:pPr>
      <w:r w:rsidRPr="00924AF0">
        <w:rPr>
          <w:rStyle w:val="s5"/>
          <w:color w:val="000000"/>
        </w:rPr>
        <w:t>ЗАЯВКА НА УЧАСТИЕ В КОНКУРСЕ</w:t>
      </w:r>
    </w:p>
    <w:p w:rsidR="00956F3C" w:rsidRPr="00924AF0" w:rsidRDefault="00956F3C" w:rsidP="00C7317E">
      <w:pPr>
        <w:pStyle w:val="p19"/>
        <w:spacing w:before="0" w:beforeAutospacing="0" w:after="0" w:afterAutospacing="0"/>
        <w:jc w:val="both"/>
        <w:rPr>
          <w:color w:val="000000"/>
        </w:rPr>
      </w:pPr>
      <w:r w:rsidRPr="00924AF0">
        <w:rPr>
          <w:color w:val="000000"/>
        </w:rPr>
        <w:t xml:space="preserve">1. </w:t>
      </w:r>
      <w:proofErr w:type="gramStart"/>
      <w:r w:rsidRPr="00924AF0">
        <w:rPr>
          <w:color w:val="000000"/>
        </w:rPr>
        <w:t xml:space="preserve">Изучив конкурсную документацию и извещение открытого конкурса по отбору специализированной службы по вопросам похоронного дела по осуществлению погребения умерших на территории муниципального образования город Дивногорск, а также применимое к данному конкурсу законодательство и нормативно-правовые акты _______ (наименование претендента) в лице, ________ (наименование должности, Ф.И.О. руководителя, </w:t>
      </w:r>
      <w:r w:rsidRPr="00924AF0">
        <w:rPr>
          <w:color w:val="000000"/>
        </w:rPr>
        <w:lastRenderedPageBreak/>
        <w:t>уполномоченного лица для юридического лица) сообщает о согласии участвовать в конкурсе на условиях, установленных конкурсной документацией, а</w:t>
      </w:r>
      <w:proofErr w:type="gramEnd"/>
      <w:r w:rsidRPr="00924AF0">
        <w:rPr>
          <w:color w:val="000000"/>
        </w:rPr>
        <w:t xml:space="preserve"> также в извещение о проведении открытого конкурса.</w:t>
      </w:r>
    </w:p>
    <w:p w:rsidR="00956F3C" w:rsidRPr="00924AF0" w:rsidRDefault="00956F3C" w:rsidP="00C7317E">
      <w:pPr>
        <w:pStyle w:val="p19"/>
        <w:spacing w:before="0" w:beforeAutospacing="0" w:after="0" w:afterAutospacing="0"/>
        <w:jc w:val="both"/>
        <w:rPr>
          <w:color w:val="000000"/>
        </w:rPr>
      </w:pPr>
      <w:r w:rsidRPr="00924AF0">
        <w:rPr>
          <w:color w:val="000000"/>
        </w:rPr>
        <w:t xml:space="preserve">2. </w:t>
      </w:r>
      <w:bookmarkStart w:id="12" w:name="_Toc121292706"/>
      <w:bookmarkStart w:id="13" w:name="_Toc127782226"/>
      <w:bookmarkEnd w:id="12"/>
      <w:proofErr w:type="gramStart"/>
      <w:r w:rsidRPr="00924AF0">
        <w:rPr>
          <w:color w:val="000000"/>
        </w:rPr>
        <w:t>Сообщаем, что мы (я) ___________ (наименование организации, Ф.И.О. индивидуального предпринимателя), не находимся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bookmarkEnd w:id="13"/>
      <w:proofErr w:type="gramEnd"/>
    </w:p>
    <w:p w:rsidR="00C7317E" w:rsidRDefault="00956F3C" w:rsidP="00D86E16">
      <w:pPr>
        <w:pStyle w:val="p19"/>
        <w:jc w:val="both"/>
        <w:rPr>
          <w:color w:val="000000"/>
        </w:rPr>
      </w:pPr>
      <w:r w:rsidRPr="00924AF0">
        <w:rPr>
          <w:color w:val="000000"/>
        </w:rPr>
        <w:t xml:space="preserve">3. Сообщаем, что у нас (меня) __________ (наименование организации-участника, индивидуального предпринимателя)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956F3C" w:rsidRPr="00924AF0" w:rsidRDefault="00956F3C" w:rsidP="00D86E16">
      <w:pPr>
        <w:pStyle w:val="p19"/>
        <w:jc w:val="both"/>
        <w:rPr>
          <w:color w:val="000000"/>
        </w:rPr>
      </w:pPr>
      <w:r w:rsidRPr="00924AF0">
        <w:rPr>
          <w:color w:val="000000"/>
        </w:rPr>
        <w:t xml:space="preserve">4. </w:t>
      </w:r>
      <w:proofErr w:type="gramStart"/>
      <w:r w:rsidRPr="00924AF0">
        <w:rPr>
          <w:color w:val="000000"/>
        </w:rPr>
        <w:t>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956F3C" w:rsidRPr="00924AF0" w:rsidRDefault="00956F3C" w:rsidP="00D86E16">
      <w:pPr>
        <w:pStyle w:val="p27"/>
        <w:jc w:val="both"/>
        <w:rPr>
          <w:color w:val="000000"/>
        </w:rPr>
      </w:pPr>
      <w:r w:rsidRPr="00924AF0">
        <w:rPr>
          <w:color w:val="000000"/>
        </w:rPr>
        <w:t>5. Настоящая заявка  действительна в течение всего срока проведения процедуры конкурса и до его завершения.</w:t>
      </w:r>
    </w:p>
    <w:p w:rsidR="00956F3C" w:rsidRPr="00924AF0" w:rsidRDefault="00956F3C" w:rsidP="00D86E16">
      <w:pPr>
        <w:pStyle w:val="p19"/>
        <w:jc w:val="both"/>
        <w:rPr>
          <w:color w:val="000000"/>
        </w:rPr>
      </w:pPr>
      <w:r w:rsidRPr="00924AF0">
        <w:rPr>
          <w:color w:val="000000"/>
        </w:rPr>
        <w:t>6. Наши: - полное и сокращенное фирменные наименования (наименования);</w:t>
      </w:r>
    </w:p>
    <w:p w:rsidR="00956F3C" w:rsidRPr="00924AF0" w:rsidRDefault="00956F3C" w:rsidP="00D86E16">
      <w:pPr>
        <w:pStyle w:val="p19"/>
        <w:jc w:val="both"/>
        <w:rPr>
          <w:color w:val="000000"/>
        </w:rPr>
      </w:pPr>
      <w:r w:rsidRPr="00924AF0">
        <w:rPr>
          <w:color w:val="000000"/>
        </w:rPr>
        <w:t>- организационно-правовая форма;</w:t>
      </w:r>
    </w:p>
    <w:p w:rsidR="00956F3C" w:rsidRPr="00924AF0" w:rsidRDefault="00956F3C" w:rsidP="00D86E16">
      <w:pPr>
        <w:pStyle w:val="p19"/>
        <w:jc w:val="both"/>
        <w:rPr>
          <w:color w:val="000000"/>
        </w:rPr>
      </w:pPr>
      <w:r w:rsidRPr="00924AF0">
        <w:rPr>
          <w:color w:val="000000"/>
        </w:rPr>
        <w:t>- юридический и фактический адреса (ф.и.о., паспортные данные, сведения о месте жительства (для физического лица);</w:t>
      </w:r>
    </w:p>
    <w:p w:rsidR="00956F3C" w:rsidRPr="00924AF0" w:rsidRDefault="00956F3C" w:rsidP="00D86E16">
      <w:pPr>
        <w:pStyle w:val="p19"/>
        <w:jc w:val="both"/>
        <w:rPr>
          <w:color w:val="000000"/>
        </w:rPr>
      </w:pPr>
      <w:r w:rsidRPr="00924AF0">
        <w:rPr>
          <w:color w:val="000000"/>
        </w:rPr>
        <w:t>- телефон __________, факс _____________, адрес электронной почты _______;</w:t>
      </w:r>
    </w:p>
    <w:p w:rsidR="00956F3C" w:rsidRPr="00924AF0" w:rsidRDefault="00956F3C" w:rsidP="00D86E16">
      <w:pPr>
        <w:pStyle w:val="p28"/>
        <w:jc w:val="both"/>
        <w:rPr>
          <w:color w:val="000000"/>
        </w:rPr>
      </w:pPr>
      <w:r w:rsidRPr="00924AF0">
        <w:rPr>
          <w:color w:val="000000"/>
        </w:rPr>
        <w:t>- банковские реквизиты ________________________________________.</w:t>
      </w:r>
    </w:p>
    <w:p w:rsidR="00956F3C" w:rsidRPr="00924AF0" w:rsidRDefault="00956F3C" w:rsidP="00D86E16">
      <w:pPr>
        <w:pStyle w:val="p19"/>
        <w:jc w:val="both"/>
        <w:rPr>
          <w:color w:val="000000"/>
        </w:rPr>
      </w:pPr>
      <w:r w:rsidRPr="00924AF0">
        <w:rPr>
          <w:color w:val="000000"/>
        </w:rPr>
        <w:t xml:space="preserve">7.  Сообщаем, что для оперативного уведомления нас по вопросам организационного характера и взаимодействия с уполномоченным органом нами </w:t>
      </w:r>
      <w:proofErr w:type="gramStart"/>
      <w:r w:rsidRPr="00924AF0">
        <w:rPr>
          <w:color w:val="000000"/>
        </w:rPr>
        <w:t>уполномочен</w:t>
      </w:r>
      <w:proofErr w:type="gramEnd"/>
      <w:r w:rsidRPr="00924AF0">
        <w:rPr>
          <w:color w:val="000000"/>
        </w:rPr>
        <w:t xml:space="preserve"> ______________ (контактная информация уполномоченного лица). Все сведения о проведении конкурса просим сообщать указанному уполномоченному лицу.</w:t>
      </w:r>
    </w:p>
    <w:p w:rsidR="00956F3C" w:rsidRPr="00924AF0" w:rsidRDefault="00956F3C" w:rsidP="00D86E16">
      <w:pPr>
        <w:pStyle w:val="p19"/>
        <w:jc w:val="both"/>
        <w:rPr>
          <w:color w:val="000000"/>
        </w:rPr>
      </w:pPr>
      <w:r w:rsidRPr="00924AF0">
        <w:rPr>
          <w:color w:val="000000"/>
        </w:rPr>
        <w:t>8. Юридический и фактический адреса/место жительства, телефон, факс: _________ банковские реквизиты: ______________________________</w:t>
      </w:r>
    </w:p>
    <w:p w:rsidR="00956F3C" w:rsidRPr="00924AF0" w:rsidRDefault="00956F3C" w:rsidP="00D86E16">
      <w:pPr>
        <w:pStyle w:val="p28"/>
        <w:jc w:val="both"/>
        <w:rPr>
          <w:color w:val="000000"/>
        </w:rPr>
      </w:pPr>
      <w:r w:rsidRPr="00924AF0">
        <w:rPr>
          <w:color w:val="000000"/>
        </w:rPr>
        <w:t>9. Корреспонденцию в наш адрес просим направлять по адресу: ______________.</w:t>
      </w:r>
    </w:p>
    <w:p w:rsidR="00956F3C" w:rsidRPr="00924AF0" w:rsidRDefault="00956F3C" w:rsidP="00D86E16">
      <w:pPr>
        <w:pStyle w:val="p28"/>
        <w:jc w:val="both"/>
        <w:rPr>
          <w:color w:val="000000"/>
        </w:rPr>
      </w:pPr>
      <w:r w:rsidRPr="00924AF0">
        <w:rPr>
          <w:color w:val="000000"/>
        </w:rPr>
        <w:t>10. К настоящей заявке прилагаются документы согласно описи на _____стр.</w:t>
      </w:r>
    </w:p>
    <w:p w:rsidR="00956F3C" w:rsidRPr="00924AF0" w:rsidRDefault="00956F3C" w:rsidP="00D86E16">
      <w:pPr>
        <w:pStyle w:val="p9"/>
        <w:jc w:val="both"/>
        <w:rPr>
          <w:color w:val="000000"/>
        </w:rPr>
      </w:pPr>
      <w:r w:rsidRPr="00924AF0">
        <w:rPr>
          <w:rStyle w:val="s5"/>
          <w:color w:val="000000"/>
        </w:rPr>
        <w:t>Руководитель организации (должность):</w:t>
      </w:r>
      <w:r w:rsidRPr="00924AF0">
        <w:rPr>
          <w:color w:val="000000"/>
        </w:rPr>
        <w:t xml:space="preserve"> __________ (Ф.И.О)</w:t>
      </w:r>
    </w:p>
    <w:p w:rsidR="00956F3C" w:rsidRPr="00924AF0" w:rsidRDefault="00956F3C" w:rsidP="00D86E16">
      <w:pPr>
        <w:pStyle w:val="p9"/>
        <w:jc w:val="both"/>
        <w:rPr>
          <w:color w:val="000000"/>
        </w:rPr>
      </w:pPr>
      <w:r w:rsidRPr="00924AF0">
        <w:rPr>
          <w:rStyle w:val="s5"/>
          <w:color w:val="000000"/>
        </w:rPr>
        <w:t>М.П.</w:t>
      </w:r>
      <w:r w:rsidRPr="00924AF0">
        <w:rPr>
          <w:color w:val="000000"/>
        </w:rPr>
        <w:t xml:space="preserve"> (подпись) </w:t>
      </w:r>
    </w:p>
    <w:p w:rsidR="00956F3C" w:rsidRPr="00924AF0" w:rsidRDefault="00956F3C" w:rsidP="00956F3C">
      <w:pPr>
        <w:pStyle w:val="p25"/>
        <w:jc w:val="center"/>
        <w:rPr>
          <w:b/>
          <w:color w:val="000000"/>
        </w:rPr>
      </w:pPr>
      <w:r w:rsidRPr="00924AF0">
        <w:rPr>
          <w:rStyle w:val="s5"/>
          <w:b/>
          <w:color w:val="000000"/>
        </w:rPr>
        <w:lastRenderedPageBreak/>
        <w:t>3. Форма сведений о качестве услуг</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3825"/>
        <w:gridCol w:w="5591"/>
      </w:tblGrid>
      <w:tr w:rsidR="00956F3C" w:rsidRPr="00924AF0" w:rsidTr="00F27921">
        <w:trPr>
          <w:tblCellSpacing w:w="15" w:type="dxa"/>
          <w:jc w:val="center"/>
        </w:trPr>
        <w:tc>
          <w:tcPr>
            <w:tcW w:w="0" w:type="auto"/>
            <w:vAlign w:val="center"/>
          </w:tcPr>
          <w:p w:rsidR="00956F3C" w:rsidRPr="00924AF0" w:rsidRDefault="00956F3C" w:rsidP="00F27921">
            <w:pPr>
              <w:pStyle w:val="p9"/>
              <w:rPr>
                <w:color w:val="000000"/>
              </w:rPr>
            </w:pPr>
            <w:r w:rsidRPr="00924AF0">
              <w:rPr>
                <w:color w:val="000000"/>
              </w:rPr>
              <w:t xml:space="preserve">На бланке исходящей документации </w:t>
            </w:r>
          </w:p>
          <w:p w:rsidR="00956F3C" w:rsidRPr="00924AF0" w:rsidRDefault="00956F3C" w:rsidP="00F27921">
            <w:pPr>
              <w:pStyle w:val="p9"/>
              <w:rPr>
                <w:color w:val="000000"/>
              </w:rPr>
            </w:pPr>
            <w:r w:rsidRPr="00924AF0">
              <w:rPr>
                <w:color w:val="000000"/>
              </w:rPr>
              <w:t>Дата, исх. номер</w:t>
            </w:r>
          </w:p>
        </w:tc>
        <w:tc>
          <w:tcPr>
            <w:tcW w:w="0" w:type="auto"/>
            <w:vAlign w:val="center"/>
          </w:tcPr>
          <w:p w:rsidR="00956F3C" w:rsidRPr="00924AF0" w:rsidRDefault="00956F3C" w:rsidP="00F27921">
            <w:pPr>
              <w:pStyle w:val="p26"/>
              <w:rPr>
                <w:color w:val="000000"/>
              </w:rPr>
            </w:pPr>
            <w:r w:rsidRPr="00924AF0">
              <w:rPr>
                <w:rStyle w:val="s5"/>
                <w:color w:val="000000"/>
              </w:rPr>
              <w:t xml:space="preserve">Муниципальному заказчику </w:t>
            </w:r>
          </w:p>
          <w:p w:rsidR="00956F3C" w:rsidRPr="00924AF0" w:rsidRDefault="00956F3C" w:rsidP="00C7317E">
            <w:pPr>
              <w:pStyle w:val="p29"/>
              <w:rPr>
                <w:color w:val="000000"/>
              </w:rPr>
            </w:pPr>
            <w:r w:rsidRPr="00924AF0">
              <w:rPr>
                <w:rStyle w:val="s5"/>
                <w:color w:val="000000"/>
              </w:rPr>
              <w:t xml:space="preserve">Администрации </w:t>
            </w:r>
            <w:r w:rsidR="00C7317E">
              <w:rPr>
                <w:rStyle w:val="s5"/>
                <w:color w:val="000000"/>
              </w:rPr>
              <w:t>городского округа</w:t>
            </w:r>
            <w:r w:rsidRPr="00924AF0">
              <w:rPr>
                <w:rStyle w:val="s5"/>
                <w:color w:val="000000"/>
              </w:rPr>
              <w:t xml:space="preserve"> </w:t>
            </w:r>
            <w:r w:rsidR="004E77A4" w:rsidRPr="00924AF0">
              <w:rPr>
                <w:color w:val="000000"/>
              </w:rPr>
              <w:t>город Дивногорск</w:t>
            </w:r>
          </w:p>
        </w:tc>
      </w:tr>
    </w:tbl>
    <w:p w:rsidR="00956F3C" w:rsidRPr="00924AF0" w:rsidRDefault="00956F3C" w:rsidP="00D86E16">
      <w:pPr>
        <w:pStyle w:val="p8"/>
        <w:jc w:val="both"/>
        <w:rPr>
          <w:color w:val="000000"/>
        </w:rPr>
      </w:pPr>
      <w:r w:rsidRPr="00924AF0">
        <w:rPr>
          <w:rStyle w:val="s5"/>
          <w:color w:val="000000"/>
        </w:rPr>
        <w:t>ПРЕДЛОЖЕНИЕ О КАЧЕСТВЕ УСЛУГ</w:t>
      </w:r>
    </w:p>
    <w:p w:rsidR="00956F3C" w:rsidRPr="00924AF0" w:rsidRDefault="00956F3C" w:rsidP="00D86E16">
      <w:pPr>
        <w:pStyle w:val="p31"/>
        <w:jc w:val="both"/>
        <w:rPr>
          <w:color w:val="000000"/>
        </w:rPr>
      </w:pPr>
      <w:r w:rsidRPr="00924AF0">
        <w:rPr>
          <w:color w:val="000000"/>
        </w:rPr>
        <w:t>1. Изучив конкурсную документацию, в том числе условия и порядок проведения настоящего конкурса, мы__________________(полное наименование, Ф.И.О. претендента) в лице _____________________ (наименование должности руководителя претендента – юридического лица, его ФИО полностью), 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
    <w:p w:rsidR="00956F3C" w:rsidRPr="00924AF0" w:rsidRDefault="00956F3C" w:rsidP="00D86E16">
      <w:pPr>
        <w:pStyle w:val="p13"/>
        <w:jc w:val="both"/>
        <w:rPr>
          <w:color w:val="000000"/>
        </w:rPr>
      </w:pPr>
      <w:r w:rsidRPr="00924AF0">
        <w:rPr>
          <w:color w:val="000000"/>
        </w:rPr>
        <w:t xml:space="preserve">2. Для проведения комиссией оценки и сопоставления заявок на участие в конкурсе сообщаем следующую информацию: </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440"/>
        <w:gridCol w:w="4683"/>
        <w:gridCol w:w="4889"/>
      </w:tblGrid>
      <w:tr w:rsidR="00956F3C" w:rsidRPr="00924AF0" w:rsidTr="00F27921">
        <w:trPr>
          <w:tblCellSpacing w:w="15" w:type="dxa"/>
          <w:jc w:val="center"/>
        </w:trPr>
        <w:tc>
          <w:tcPr>
            <w:tcW w:w="0" w:type="auto"/>
            <w:vAlign w:val="center"/>
          </w:tcPr>
          <w:p w:rsidR="00956F3C" w:rsidRPr="00924AF0" w:rsidRDefault="00956F3C" w:rsidP="00F27921">
            <w:pPr>
              <w:pStyle w:val="p8"/>
              <w:rPr>
                <w:color w:val="000000"/>
              </w:rPr>
            </w:pPr>
            <w:r w:rsidRPr="00924AF0">
              <w:rPr>
                <w:rStyle w:val="s5"/>
                <w:color w:val="000000"/>
              </w:rPr>
              <w:t xml:space="preserve">№ </w:t>
            </w:r>
            <w:proofErr w:type="gramStart"/>
            <w:r w:rsidRPr="00924AF0">
              <w:rPr>
                <w:rStyle w:val="s5"/>
                <w:color w:val="000000"/>
              </w:rPr>
              <w:t>п</w:t>
            </w:r>
            <w:proofErr w:type="gramEnd"/>
            <w:r w:rsidRPr="00924AF0">
              <w:rPr>
                <w:rStyle w:val="s5"/>
                <w:color w:val="000000"/>
              </w:rPr>
              <w:t>/п</w:t>
            </w:r>
          </w:p>
        </w:tc>
        <w:tc>
          <w:tcPr>
            <w:tcW w:w="0" w:type="auto"/>
            <w:vAlign w:val="center"/>
          </w:tcPr>
          <w:p w:rsidR="00956F3C" w:rsidRPr="00924AF0" w:rsidRDefault="00956F3C" w:rsidP="00F27921">
            <w:pPr>
              <w:pStyle w:val="p8"/>
              <w:rPr>
                <w:color w:val="000000"/>
              </w:rPr>
            </w:pPr>
            <w:r w:rsidRPr="00924AF0">
              <w:rPr>
                <w:rStyle w:val="s5"/>
                <w:color w:val="000000"/>
              </w:rPr>
              <w:t>Наименование показателя</w:t>
            </w:r>
          </w:p>
        </w:tc>
        <w:tc>
          <w:tcPr>
            <w:tcW w:w="0" w:type="auto"/>
            <w:vAlign w:val="center"/>
          </w:tcPr>
          <w:p w:rsidR="00956F3C" w:rsidRPr="00924AF0" w:rsidRDefault="00956F3C" w:rsidP="00F27921">
            <w:pPr>
              <w:pStyle w:val="p8"/>
              <w:rPr>
                <w:color w:val="000000"/>
              </w:rPr>
            </w:pPr>
            <w:r w:rsidRPr="00924AF0">
              <w:rPr>
                <w:rStyle w:val="s5"/>
                <w:color w:val="000000"/>
              </w:rPr>
              <w:t>Данные претендента</w:t>
            </w:r>
          </w:p>
        </w:tc>
      </w:tr>
      <w:tr w:rsidR="00956F3C" w:rsidRPr="00924AF0" w:rsidTr="00F27921">
        <w:trPr>
          <w:tblCellSpacing w:w="15" w:type="dxa"/>
          <w:jc w:val="center"/>
        </w:trPr>
        <w:tc>
          <w:tcPr>
            <w:tcW w:w="0" w:type="auto"/>
            <w:vAlign w:val="center"/>
          </w:tcPr>
          <w:p w:rsidR="00956F3C" w:rsidRPr="00924AF0" w:rsidRDefault="00956F3C" w:rsidP="00F27921">
            <w:pPr>
              <w:rPr>
                <w:color w:val="000000"/>
                <w:sz w:val="24"/>
                <w:szCs w:val="24"/>
              </w:rPr>
            </w:pPr>
          </w:p>
        </w:tc>
        <w:tc>
          <w:tcPr>
            <w:tcW w:w="0" w:type="auto"/>
            <w:vAlign w:val="center"/>
          </w:tcPr>
          <w:p w:rsidR="00956F3C" w:rsidRPr="00924AF0" w:rsidRDefault="00956F3C" w:rsidP="00F27921">
            <w:pPr>
              <w:rPr>
                <w:color w:val="000000"/>
                <w:sz w:val="24"/>
                <w:szCs w:val="24"/>
              </w:rPr>
            </w:pPr>
          </w:p>
        </w:tc>
        <w:tc>
          <w:tcPr>
            <w:tcW w:w="0" w:type="auto"/>
            <w:vAlign w:val="center"/>
          </w:tcPr>
          <w:p w:rsidR="00956F3C" w:rsidRPr="00924AF0" w:rsidRDefault="00956F3C" w:rsidP="00F27921">
            <w:pPr>
              <w:rPr>
                <w:color w:val="000000"/>
                <w:sz w:val="24"/>
                <w:szCs w:val="24"/>
              </w:rPr>
            </w:pPr>
          </w:p>
        </w:tc>
      </w:tr>
      <w:tr w:rsidR="00956F3C" w:rsidRPr="00924AF0" w:rsidTr="00F27921">
        <w:trPr>
          <w:tblCellSpacing w:w="15" w:type="dxa"/>
          <w:jc w:val="center"/>
        </w:trPr>
        <w:tc>
          <w:tcPr>
            <w:tcW w:w="0" w:type="auto"/>
            <w:vAlign w:val="center"/>
          </w:tcPr>
          <w:p w:rsidR="00956F3C" w:rsidRPr="00924AF0" w:rsidRDefault="00956F3C" w:rsidP="00F27921">
            <w:pPr>
              <w:pStyle w:val="p10"/>
              <w:rPr>
                <w:color w:val="000000"/>
              </w:rPr>
            </w:pPr>
            <w:r w:rsidRPr="00924AF0">
              <w:rPr>
                <w:color w:val="000000"/>
              </w:rPr>
              <w:t>1.</w:t>
            </w:r>
          </w:p>
        </w:tc>
        <w:tc>
          <w:tcPr>
            <w:tcW w:w="0" w:type="auto"/>
            <w:vAlign w:val="center"/>
          </w:tcPr>
          <w:p w:rsidR="00956F3C" w:rsidRPr="00924AF0" w:rsidRDefault="00956F3C" w:rsidP="00F27921">
            <w:pPr>
              <w:pStyle w:val="p32"/>
              <w:rPr>
                <w:color w:val="000000"/>
              </w:rPr>
            </w:pPr>
            <w:r w:rsidRPr="00924AF0">
              <w:rPr>
                <w:color w:val="000000"/>
              </w:rPr>
              <w:t xml:space="preserve">Наличие помещения для приема заявок </w:t>
            </w:r>
          </w:p>
        </w:tc>
        <w:tc>
          <w:tcPr>
            <w:tcW w:w="0" w:type="auto"/>
            <w:vAlign w:val="center"/>
          </w:tcPr>
          <w:p w:rsidR="00956F3C" w:rsidRPr="00924AF0" w:rsidRDefault="00956F3C" w:rsidP="00F27921">
            <w:pPr>
              <w:pStyle w:val="p10"/>
              <w:rPr>
                <w:color w:val="000000"/>
              </w:rPr>
            </w:pPr>
            <w:r w:rsidRPr="00924AF0">
              <w:rPr>
                <w:color w:val="000000"/>
              </w:rPr>
              <w:t>Представить к настоящему предложению копию правоустанавливающего документа на помещение или договор аренды</w:t>
            </w:r>
          </w:p>
        </w:tc>
      </w:tr>
      <w:tr w:rsidR="00956F3C" w:rsidRPr="00924AF0" w:rsidTr="00F27921">
        <w:trPr>
          <w:tblCellSpacing w:w="15" w:type="dxa"/>
          <w:jc w:val="center"/>
        </w:trPr>
        <w:tc>
          <w:tcPr>
            <w:tcW w:w="0" w:type="auto"/>
            <w:vAlign w:val="center"/>
          </w:tcPr>
          <w:p w:rsidR="00956F3C" w:rsidRPr="00924AF0" w:rsidRDefault="00956F3C" w:rsidP="00F27921">
            <w:pPr>
              <w:pStyle w:val="p10"/>
              <w:rPr>
                <w:color w:val="000000"/>
              </w:rPr>
            </w:pPr>
            <w:r w:rsidRPr="00924AF0">
              <w:rPr>
                <w:color w:val="000000"/>
              </w:rPr>
              <w:t>2.</w:t>
            </w:r>
          </w:p>
        </w:tc>
        <w:tc>
          <w:tcPr>
            <w:tcW w:w="0" w:type="auto"/>
            <w:vAlign w:val="center"/>
          </w:tcPr>
          <w:p w:rsidR="00956F3C" w:rsidRPr="00924AF0" w:rsidRDefault="00956F3C" w:rsidP="00F27921">
            <w:pPr>
              <w:pStyle w:val="p32"/>
              <w:rPr>
                <w:color w:val="000000"/>
              </w:rPr>
            </w:pPr>
            <w:r w:rsidRPr="00924AF0">
              <w:rPr>
                <w:color w:val="000000"/>
              </w:rPr>
              <w:t>Н</w:t>
            </w:r>
            <w:r w:rsidRPr="00924AF0">
              <w:rPr>
                <w:rStyle w:val="s2"/>
                <w:color w:val="000000"/>
              </w:rPr>
              <w:t xml:space="preserve">аличие персонала для оказания услуг </w:t>
            </w:r>
          </w:p>
        </w:tc>
        <w:tc>
          <w:tcPr>
            <w:tcW w:w="0" w:type="auto"/>
            <w:vAlign w:val="center"/>
          </w:tcPr>
          <w:p w:rsidR="00956F3C" w:rsidRPr="00924AF0" w:rsidRDefault="00956F3C" w:rsidP="00F27921">
            <w:pPr>
              <w:pStyle w:val="p10"/>
              <w:rPr>
                <w:color w:val="000000"/>
              </w:rPr>
            </w:pPr>
            <w:r w:rsidRPr="00924AF0">
              <w:rPr>
                <w:rStyle w:val="s2"/>
                <w:color w:val="000000"/>
              </w:rPr>
              <w:t>Представить штатное расписание и копии трудовых договоров с работниками</w:t>
            </w:r>
          </w:p>
        </w:tc>
      </w:tr>
      <w:tr w:rsidR="00956F3C" w:rsidRPr="00924AF0" w:rsidTr="00F27921">
        <w:trPr>
          <w:tblCellSpacing w:w="15" w:type="dxa"/>
          <w:jc w:val="center"/>
        </w:trPr>
        <w:tc>
          <w:tcPr>
            <w:tcW w:w="0" w:type="auto"/>
            <w:vAlign w:val="center"/>
          </w:tcPr>
          <w:p w:rsidR="00956F3C" w:rsidRPr="00924AF0" w:rsidRDefault="00956F3C" w:rsidP="00F27921">
            <w:pPr>
              <w:pStyle w:val="p10"/>
              <w:rPr>
                <w:color w:val="000000"/>
              </w:rPr>
            </w:pPr>
            <w:r w:rsidRPr="00924AF0">
              <w:rPr>
                <w:color w:val="000000"/>
              </w:rPr>
              <w:t>3.</w:t>
            </w:r>
          </w:p>
        </w:tc>
        <w:tc>
          <w:tcPr>
            <w:tcW w:w="0" w:type="auto"/>
            <w:vAlign w:val="center"/>
          </w:tcPr>
          <w:p w:rsidR="00956F3C" w:rsidRPr="00924AF0" w:rsidRDefault="00956F3C" w:rsidP="00F27921">
            <w:pPr>
              <w:pStyle w:val="p32"/>
              <w:rPr>
                <w:color w:val="000000"/>
              </w:rPr>
            </w:pPr>
            <w:r w:rsidRPr="00924AF0">
              <w:rPr>
                <w:rStyle w:val="s2"/>
                <w:color w:val="000000"/>
              </w:rPr>
              <w:t xml:space="preserve">Наличие специализированного транспорта </w:t>
            </w:r>
          </w:p>
        </w:tc>
        <w:tc>
          <w:tcPr>
            <w:tcW w:w="0" w:type="auto"/>
            <w:vAlign w:val="center"/>
          </w:tcPr>
          <w:p w:rsidR="00956F3C" w:rsidRPr="00924AF0" w:rsidRDefault="00956F3C" w:rsidP="00F27921">
            <w:pPr>
              <w:pStyle w:val="p10"/>
              <w:rPr>
                <w:color w:val="000000"/>
              </w:rPr>
            </w:pPr>
            <w:r w:rsidRPr="00924AF0">
              <w:rPr>
                <w:rStyle w:val="s2"/>
                <w:color w:val="000000"/>
              </w:rPr>
              <w:t>Представить копию правоустанавливающего документа или договор аренды</w:t>
            </w:r>
          </w:p>
        </w:tc>
      </w:tr>
      <w:tr w:rsidR="00956F3C" w:rsidRPr="00924AF0" w:rsidTr="00F27921">
        <w:trPr>
          <w:tblCellSpacing w:w="15" w:type="dxa"/>
          <w:jc w:val="center"/>
        </w:trPr>
        <w:tc>
          <w:tcPr>
            <w:tcW w:w="0" w:type="auto"/>
            <w:vAlign w:val="center"/>
          </w:tcPr>
          <w:p w:rsidR="00956F3C" w:rsidRPr="00924AF0" w:rsidRDefault="00956F3C" w:rsidP="00F27921">
            <w:pPr>
              <w:pStyle w:val="p10"/>
              <w:rPr>
                <w:color w:val="000000"/>
              </w:rPr>
            </w:pPr>
            <w:r w:rsidRPr="00924AF0">
              <w:rPr>
                <w:color w:val="000000"/>
              </w:rPr>
              <w:t>4.</w:t>
            </w:r>
          </w:p>
        </w:tc>
        <w:tc>
          <w:tcPr>
            <w:tcW w:w="0" w:type="auto"/>
            <w:vAlign w:val="center"/>
          </w:tcPr>
          <w:p w:rsidR="00956F3C" w:rsidRPr="00924AF0" w:rsidRDefault="00956F3C" w:rsidP="00F27921">
            <w:pPr>
              <w:pStyle w:val="p9"/>
              <w:rPr>
                <w:color w:val="000000"/>
              </w:rPr>
            </w:pPr>
            <w:r w:rsidRPr="00924AF0">
              <w:rPr>
                <w:color w:val="000000"/>
              </w:rPr>
              <w:t xml:space="preserve">Наличие </w:t>
            </w:r>
            <w:r w:rsidRPr="00924AF0">
              <w:rPr>
                <w:rStyle w:val="s2"/>
                <w:color w:val="000000"/>
              </w:rPr>
              <w:t>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0" w:type="auto"/>
            <w:vAlign w:val="center"/>
          </w:tcPr>
          <w:p w:rsidR="00956F3C" w:rsidRPr="00924AF0" w:rsidRDefault="00956F3C" w:rsidP="00F27921">
            <w:pPr>
              <w:pStyle w:val="p10"/>
              <w:rPr>
                <w:color w:val="000000"/>
              </w:rPr>
            </w:pPr>
            <w:r w:rsidRPr="00924AF0">
              <w:rPr>
                <w:color w:val="000000"/>
              </w:rPr>
              <w:t>Представить копии соответствующих документов</w:t>
            </w:r>
          </w:p>
        </w:tc>
      </w:tr>
      <w:tr w:rsidR="00956F3C" w:rsidRPr="00924AF0" w:rsidTr="00F27921">
        <w:trPr>
          <w:tblCellSpacing w:w="15" w:type="dxa"/>
          <w:jc w:val="center"/>
        </w:trPr>
        <w:tc>
          <w:tcPr>
            <w:tcW w:w="0" w:type="auto"/>
            <w:vAlign w:val="center"/>
          </w:tcPr>
          <w:p w:rsidR="00956F3C" w:rsidRPr="00924AF0" w:rsidRDefault="00956F3C" w:rsidP="00F27921">
            <w:pPr>
              <w:pStyle w:val="p10"/>
              <w:rPr>
                <w:color w:val="000000"/>
              </w:rPr>
            </w:pPr>
            <w:r w:rsidRPr="00924AF0">
              <w:rPr>
                <w:color w:val="000000"/>
              </w:rPr>
              <w:t>5.</w:t>
            </w:r>
          </w:p>
        </w:tc>
        <w:tc>
          <w:tcPr>
            <w:tcW w:w="0" w:type="auto"/>
            <w:vAlign w:val="center"/>
          </w:tcPr>
          <w:p w:rsidR="00956F3C" w:rsidRPr="00924AF0" w:rsidRDefault="00956F3C" w:rsidP="00F27921">
            <w:pPr>
              <w:pStyle w:val="p32"/>
              <w:rPr>
                <w:color w:val="000000"/>
              </w:rPr>
            </w:pPr>
            <w:r w:rsidRPr="00924AF0">
              <w:rPr>
                <w:color w:val="000000"/>
              </w:rPr>
              <w:t>Предоставление дополнительных услуг</w:t>
            </w:r>
          </w:p>
        </w:tc>
        <w:tc>
          <w:tcPr>
            <w:tcW w:w="0" w:type="auto"/>
            <w:vAlign w:val="center"/>
          </w:tcPr>
          <w:p w:rsidR="00956F3C" w:rsidRPr="00924AF0" w:rsidRDefault="00956F3C" w:rsidP="00F27921">
            <w:pPr>
              <w:pStyle w:val="p10"/>
              <w:rPr>
                <w:color w:val="000000"/>
              </w:rPr>
            </w:pPr>
            <w:proofErr w:type="gramStart"/>
            <w:r w:rsidRPr="00924AF0">
              <w:rPr>
                <w:color w:val="000000"/>
              </w:rPr>
              <w:t>Претендент приводит полный перечень предлагаемых видов услуг)</w:t>
            </w:r>
            <w:proofErr w:type="gramEnd"/>
          </w:p>
        </w:tc>
      </w:tr>
      <w:tr w:rsidR="00956F3C" w:rsidRPr="00924AF0" w:rsidTr="00F27921">
        <w:trPr>
          <w:tblCellSpacing w:w="15" w:type="dxa"/>
          <w:jc w:val="center"/>
        </w:trPr>
        <w:tc>
          <w:tcPr>
            <w:tcW w:w="0" w:type="auto"/>
            <w:vAlign w:val="center"/>
          </w:tcPr>
          <w:p w:rsidR="00956F3C" w:rsidRPr="00924AF0" w:rsidRDefault="00956F3C" w:rsidP="00F27921">
            <w:pPr>
              <w:pStyle w:val="p10"/>
              <w:rPr>
                <w:color w:val="000000"/>
              </w:rPr>
            </w:pPr>
            <w:r w:rsidRPr="00924AF0">
              <w:rPr>
                <w:color w:val="000000"/>
              </w:rPr>
              <w:t>6.</w:t>
            </w:r>
          </w:p>
        </w:tc>
        <w:tc>
          <w:tcPr>
            <w:tcW w:w="0" w:type="auto"/>
            <w:vAlign w:val="center"/>
          </w:tcPr>
          <w:p w:rsidR="00956F3C" w:rsidRPr="00924AF0" w:rsidRDefault="00956F3C" w:rsidP="00F27921">
            <w:pPr>
              <w:pStyle w:val="p32"/>
              <w:rPr>
                <w:color w:val="000000"/>
              </w:rPr>
            </w:pPr>
            <w:r w:rsidRPr="00924AF0">
              <w:rPr>
                <w:color w:val="000000"/>
              </w:rPr>
              <w:t>Срок оказания услуг с момента обращения</w:t>
            </w:r>
          </w:p>
        </w:tc>
        <w:tc>
          <w:tcPr>
            <w:tcW w:w="0" w:type="auto"/>
            <w:vAlign w:val="center"/>
          </w:tcPr>
          <w:p w:rsidR="00956F3C" w:rsidRPr="00924AF0" w:rsidRDefault="00956F3C" w:rsidP="00F27921">
            <w:pPr>
              <w:rPr>
                <w:color w:val="000000"/>
                <w:sz w:val="24"/>
                <w:szCs w:val="24"/>
              </w:rPr>
            </w:pPr>
          </w:p>
        </w:tc>
      </w:tr>
      <w:tr w:rsidR="00956F3C" w:rsidRPr="00924AF0" w:rsidTr="00F27921">
        <w:trPr>
          <w:tblCellSpacing w:w="15" w:type="dxa"/>
          <w:jc w:val="center"/>
        </w:trPr>
        <w:tc>
          <w:tcPr>
            <w:tcW w:w="0" w:type="auto"/>
            <w:vAlign w:val="center"/>
          </w:tcPr>
          <w:p w:rsidR="00956F3C" w:rsidRPr="00924AF0" w:rsidRDefault="00956F3C" w:rsidP="00F27921">
            <w:pPr>
              <w:pStyle w:val="p10"/>
              <w:rPr>
                <w:color w:val="000000"/>
              </w:rPr>
            </w:pPr>
            <w:r w:rsidRPr="00924AF0">
              <w:rPr>
                <w:color w:val="000000"/>
              </w:rPr>
              <w:t xml:space="preserve">7. </w:t>
            </w:r>
          </w:p>
        </w:tc>
        <w:tc>
          <w:tcPr>
            <w:tcW w:w="0" w:type="auto"/>
            <w:vAlign w:val="center"/>
          </w:tcPr>
          <w:p w:rsidR="00956F3C" w:rsidRPr="00924AF0" w:rsidRDefault="00956F3C" w:rsidP="00F27921">
            <w:pPr>
              <w:pStyle w:val="p9"/>
              <w:rPr>
                <w:color w:val="000000"/>
              </w:rPr>
            </w:pPr>
            <w:r w:rsidRPr="00924AF0">
              <w:rPr>
                <w:color w:val="000000"/>
              </w:rPr>
              <w:t>Опыт работы в качестве специализированной службы</w:t>
            </w:r>
          </w:p>
        </w:tc>
        <w:tc>
          <w:tcPr>
            <w:tcW w:w="0" w:type="auto"/>
            <w:vAlign w:val="center"/>
          </w:tcPr>
          <w:p w:rsidR="00956F3C" w:rsidRPr="00924AF0" w:rsidRDefault="00956F3C" w:rsidP="00F27921">
            <w:pPr>
              <w:pStyle w:val="p10"/>
              <w:rPr>
                <w:color w:val="000000"/>
              </w:rPr>
            </w:pPr>
            <w:r w:rsidRPr="00924AF0">
              <w:rPr>
                <w:color w:val="000000"/>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rsidR="00956F3C" w:rsidRPr="00924AF0" w:rsidRDefault="00956F3C" w:rsidP="00D86E16">
      <w:pPr>
        <w:pStyle w:val="p14"/>
        <w:jc w:val="both"/>
        <w:rPr>
          <w:color w:val="000000"/>
        </w:rPr>
      </w:pPr>
      <w:r w:rsidRPr="00924AF0">
        <w:rPr>
          <w:color w:val="000000"/>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956F3C" w:rsidRPr="00924AF0" w:rsidRDefault="00956F3C" w:rsidP="00D86E16">
      <w:pPr>
        <w:pStyle w:val="p9"/>
        <w:jc w:val="both"/>
        <w:rPr>
          <w:color w:val="000000"/>
        </w:rPr>
      </w:pPr>
      <w:r w:rsidRPr="00924AF0">
        <w:rPr>
          <w:rStyle w:val="s5"/>
          <w:color w:val="000000"/>
        </w:rPr>
        <w:t>Руководитель (уполномоченное лицо)</w:t>
      </w:r>
      <w:r w:rsidR="00924AF0">
        <w:rPr>
          <w:rStyle w:val="s5"/>
          <w:color w:val="000000"/>
        </w:rPr>
        <w:t xml:space="preserve"> </w:t>
      </w:r>
      <w:r w:rsidRPr="00924AF0">
        <w:rPr>
          <w:rStyle w:val="s5"/>
          <w:color w:val="000000"/>
        </w:rPr>
        <w:t xml:space="preserve">участника размещения заказа </w:t>
      </w:r>
      <w:r w:rsidRPr="00924AF0">
        <w:rPr>
          <w:color w:val="000000"/>
        </w:rPr>
        <w:t>___________ (Ф.И.О.)</w:t>
      </w:r>
    </w:p>
    <w:p w:rsidR="00956F3C" w:rsidRPr="00924AF0" w:rsidRDefault="00956F3C" w:rsidP="00924AF0">
      <w:pPr>
        <w:pStyle w:val="p9"/>
        <w:ind w:left="5664" w:firstLine="708"/>
        <w:jc w:val="both"/>
        <w:rPr>
          <w:color w:val="000000"/>
        </w:rPr>
      </w:pPr>
      <w:r w:rsidRPr="00924AF0">
        <w:rPr>
          <w:rStyle w:val="s10"/>
          <w:color w:val="000000"/>
        </w:rPr>
        <w:t xml:space="preserve">(подпись)                  </w:t>
      </w:r>
      <w:r w:rsidRPr="00924AF0">
        <w:rPr>
          <w:color w:val="000000"/>
        </w:rPr>
        <w:t>МП</w:t>
      </w:r>
    </w:p>
    <w:p w:rsidR="00956F3C" w:rsidRPr="00924AF0" w:rsidRDefault="00956F3C" w:rsidP="00924AF0">
      <w:pPr>
        <w:spacing w:after="200" w:line="276" w:lineRule="auto"/>
        <w:jc w:val="center"/>
        <w:rPr>
          <w:b/>
          <w:sz w:val="24"/>
          <w:szCs w:val="24"/>
        </w:rPr>
      </w:pPr>
      <w:r w:rsidRPr="00924AF0">
        <w:rPr>
          <w:b/>
          <w:sz w:val="24"/>
          <w:szCs w:val="24"/>
        </w:rPr>
        <w:lastRenderedPageBreak/>
        <w:t>КРИТЕРИИ И ПОРЯДОК ОЦЕНКИ ЗАЯВОК НА УЧАСТИЕ В КОНКУРСЕ</w:t>
      </w:r>
    </w:p>
    <w:p w:rsidR="00956F3C" w:rsidRPr="00924AF0" w:rsidRDefault="00956F3C" w:rsidP="00D86E16">
      <w:pPr>
        <w:pStyle w:val="p18"/>
        <w:jc w:val="both"/>
        <w:rPr>
          <w:color w:val="000000"/>
        </w:rPr>
      </w:pPr>
      <w:r w:rsidRPr="00924AF0">
        <w:rPr>
          <w:rStyle w:val="s5"/>
          <w:color w:val="000000"/>
        </w:rPr>
        <w:t>Критерии и порядок оценки заявок на участие в конкурсе</w:t>
      </w:r>
    </w:p>
    <w:p w:rsidR="00956F3C" w:rsidRPr="00924AF0" w:rsidRDefault="00956F3C" w:rsidP="00D86E16">
      <w:pPr>
        <w:pStyle w:val="p14"/>
        <w:jc w:val="both"/>
        <w:rPr>
          <w:color w:val="000000"/>
        </w:rPr>
      </w:pPr>
      <w:r w:rsidRPr="00924AF0">
        <w:rPr>
          <w:color w:val="000000"/>
        </w:rPr>
        <w:t xml:space="preserve">1. Для оценки лучших условий исполнения обязанностей специализированной службы устанавливается следующая система критериев и их значений в баллах: </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497"/>
        <w:gridCol w:w="8181"/>
        <w:gridCol w:w="1334"/>
      </w:tblGrid>
      <w:tr w:rsidR="00956F3C" w:rsidRPr="00924AF0" w:rsidTr="00F27921">
        <w:trPr>
          <w:tblCellSpacing w:w="15" w:type="dxa"/>
          <w:jc w:val="center"/>
        </w:trPr>
        <w:tc>
          <w:tcPr>
            <w:tcW w:w="0" w:type="auto"/>
            <w:vAlign w:val="center"/>
          </w:tcPr>
          <w:p w:rsidR="00956F3C" w:rsidRPr="00924AF0" w:rsidRDefault="00956F3C" w:rsidP="00F27921">
            <w:pPr>
              <w:pStyle w:val="p22"/>
              <w:rPr>
                <w:color w:val="000000"/>
              </w:rPr>
            </w:pPr>
            <w:r w:rsidRPr="00924AF0">
              <w:rPr>
                <w:color w:val="000000"/>
              </w:rPr>
              <w:t xml:space="preserve">№ </w:t>
            </w:r>
            <w:proofErr w:type="gramStart"/>
            <w:r w:rsidRPr="00924AF0">
              <w:rPr>
                <w:color w:val="000000"/>
              </w:rPr>
              <w:t>п</w:t>
            </w:r>
            <w:proofErr w:type="gramEnd"/>
            <w:r w:rsidRPr="00924AF0">
              <w:rPr>
                <w:color w:val="000000"/>
              </w:rPr>
              <w:t>/п</w:t>
            </w:r>
          </w:p>
        </w:tc>
        <w:tc>
          <w:tcPr>
            <w:tcW w:w="0" w:type="auto"/>
            <w:vAlign w:val="center"/>
          </w:tcPr>
          <w:p w:rsidR="00956F3C" w:rsidRPr="00924AF0" w:rsidRDefault="00956F3C" w:rsidP="00F27921">
            <w:pPr>
              <w:pStyle w:val="p34"/>
              <w:rPr>
                <w:color w:val="000000"/>
              </w:rPr>
            </w:pPr>
            <w:r w:rsidRPr="00924AF0">
              <w:rPr>
                <w:color w:val="000000"/>
              </w:rPr>
              <w:t>Наименование критерия</w:t>
            </w:r>
          </w:p>
        </w:tc>
        <w:tc>
          <w:tcPr>
            <w:tcW w:w="0" w:type="auto"/>
            <w:vAlign w:val="center"/>
          </w:tcPr>
          <w:p w:rsidR="00956F3C" w:rsidRPr="00924AF0" w:rsidRDefault="00956F3C" w:rsidP="00F27921">
            <w:pPr>
              <w:pStyle w:val="p22"/>
              <w:rPr>
                <w:color w:val="000000"/>
              </w:rPr>
            </w:pPr>
            <w:r w:rsidRPr="00924AF0">
              <w:rPr>
                <w:color w:val="000000"/>
              </w:rPr>
              <w:t>Значение в баллах</w:t>
            </w:r>
          </w:p>
        </w:tc>
      </w:tr>
      <w:tr w:rsidR="00956F3C" w:rsidRPr="00924AF0" w:rsidTr="00F27921">
        <w:trPr>
          <w:tblCellSpacing w:w="15" w:type="dxa"/>
          <w:jc w:val="center"/>
        </w:trPr>
        <w:tc>
          <w:tcPr>
            <w:tcW w:w="0" w:type="auto"/>
            <w:vAlign w:val="center"/>
          </w:tcPr>
          <w:p w:rsidR="00956F3C" w:rsidRPr="00924AF0" w:rsidRDefault="00956F3C" w:rsidP="00F27921">
            <w:pPr>
              <w:pStyle w:val="p21"/>
              <w:rPr>
                <w:color w:val="000000"/>
              </w:rPr>
            </w:pPr>
            <w:r w:rsidRPr="00924AF0">
              <w:rPr>
                <w:color w:val="000000"/>
              </w:rPr>
              <w:t>1.</w:t>
            </w:r>
          </w:p>
        </w:tc>
        <w:tc>
          <w:tcPr>
            <w:tcW w:w="0" w:type="auto"/>
            <w:vAlign w:val="center"/>
          </w:tcPr>
          <w:p w:rsidR="00956F3C" w:rsidRPr="00924AF0" w:rsidRDefault="00956F3C" w:rsidP="00F27921">
            <w:pPr>
              <w:pStyle w:val="p35"/>
              <w:rPr>
                <w:color w:val="000000"/>
              </w:rPr>
            </w:pPr>
            <w:r w:rsidRPr="00924AF0">
              <w:rPr>
                <w:color w:val="000000"/>
              </w:rPr>
              <w:t>Наличие помещения для приема заявок (на основании правоустанавливающего документа на помещение или договора аренды)</w:t>
            </w:r>
          </w:p>
        </w:tc>
        <w:tc>
          <w:tcPr>
            <w:tcW w:w="0" w:type="auto"/>
            <w:vAlign w:val="center"/>
          </w:tcPr>
          <w:p w:rsidR="00956F3C" w:rsidRPr="00924AF0" w:rsidRDefault="00956F3C" w:rsidP="00212ECB">
            <w:pPr>
              <w:pStyle w:val="p36"/>
              <w:rPr>
                <w:color w:val="000000"/>
              </w:rPr>
            </w:pPr>
            <w:r w:rsidRPr="00924AF0">
              <w:rPr>
                <w:color w:val="000000"/>
              </w:rPr>
              <w:t xml:space="preserve">от </w:t>
            </w:r>
            <w:r w:rsidR="00212ECB" w:rsidRPr="00924AF0">
              <w:rPr>
                <w:color w:val="000000"/>
              </w:rPr>
              <w:t>5</w:t>
            </w:r>
            <w:r w:rsidRPr="00924AF0">
              <w:rPr>
                <w:color w:val="000000"/>
              </w:rPr>
              <w:t xml:space="preserve"> до 20 баллов</w:t>
            </w:r>
          </w:p>
        </w:tc>
      </w:tr>
      <w:tr w:rsidR="00956F3C" w:rsidRPr="00924AF0" w:rsidTr="00F27921">
        <w:trPr>
          <w:tblCellSpacing w:w="15" w:type="dxa"/>
          <w:jc w:val="center"/>
        </w:trPr>
        <w:tc>
          <w:tcPr>
            <w:tcW w:w="0" w:type="auto"/>
            <w:vAlign w:val="center"/>
          </w:tcPr>
          <w:p w:rsidR="00956F3C" w:rsidRPr="00924AF0" w:rsidRDefault="00956F3C" w:rsidP="00F27921">
            <w:pPr>
              <w:pStyle w:val="p21"/>
              <w:rPr>
                <w:color w:val="000000"/>
              </w:rPr>
            </w:pPr>
            <w:r w:rsidRPr="00924AF0">
              <w:rPr>
                <w:color w:val="000000"/>
              </w:rPr>
              <w:t xml:space="preserve">2. </w:t>
            </w:r>
          </w:p>
        </w:tc>
        <w:tc>
          <w:tcPr>
            <w:tcW w:w="0" w:type="auto"/>
            <w:vAlign w:val="center"/>
          </w:tcPr>
          <w:p w:rsidR="00956F3C" w:rsidRPr="00924AF0" w:rsidRDefault="00956F3C" w:rsidP="00F27921">
            <w:pPr>
              <w:pStyle w:val="p35"/>
              <w:rPr>
                <w:color w:val="000000"/>
              </w:rPr>
            </w:pPr>
            <w:r w:rsidRPr="00924AF0">
              <w:rPr>
                <w:color w:val="000000"/>
              </w:rPr>
              <w:t>Н</w:t>
            </w:r>
            <w:r w:rsidRPr="00924AF0">
              <w:rPr>
                <w:rStyle w:val="s2"/>
                <w:color w:val="000000"/>
              </w:rPr>
              <w:t xml:space="preserve">аличие персонала для оказания услуг (на основании трудового договора) </w:t>
            </w:r>
          </w:p>
        </w:tc>
        <w:tc>
          <w:tcPr>
            <w:tcW w:w="0" w:type="auto"/>
            <w:vAlign w:val="center"/>
          </w:tcPr>
          <w:p w:rsidR="00956F3C" w:rsidRPr="00924AF0" w:rsidRDefault="00956F3C" w:rsidP="00212ECB">
            <w:pPr>
              <w:pStyle w:val="p36"/>
              <w:rPr>
                <w:color w:val="000000"/>
              </w:rPr>
            </w:pPr>
            <w:r w:rsidRPr="00924AF0">
              <w:rPr>
                <w:color w:val="000000"/>
              </w:rPr>
              <w:t xml:space="preserve">от </w:t>
            </w:r>
            <w:r w:rsidR="00212ECB" w:rsidRPr="00924AF0">
              <w:rPr>
                <w:color w:val="000000"/>
              </w:rPr>
              <w:t>5</w:t>
            </w:r>
            <w:r w:rsidRPr="00924AF0">
              <w:rPr>
                <w:color w:val="000000"/>
              </w:rPr>
              <w:t xml:space="preserve"> до 20 баллов</w:t>
            </w:r>
          </w:p>
        </w:tc>
      </w:tr>
      <w:tr w:rsidR="00956F3C" w:rsidRPr="00924AF0" w:rsidTr="00F27921">
        <w:trPr>
          <w:tblCellSpacing w:w="15" w:type="dxa"/>
          <w:jc w:val="center"/>
        </w:trPr>
        <w:tc>
          <w:tcPr>
            <w:tcW w:w="0" w:type="auto"/>
            <w:vAlign w:val="center"/>
          </w:tcPr>
          <w:p w:rsidR="00956F3C" w:rsidRPr="00924AF0" w:rsidRDefault="00956F3C" w:rsidP="00F27921">
            <w:pPr>
              <w:pStyle w:val="p21"/>
              <w:rPr>
                <w:color w:val="000000"/>
              </w:rPr>
            </w:pPr>
            <w:r w:rsidRPr="00924AF0">
              <w:rPr>
                <w:color w:val="000000"/>
              </w:rPr>
              <w:t>3.</w:t>
            </w:r>
          </w:p>
        </w:tc>
        <w:tc>
          <w:tcPr>
            <w:tcW w:w="0" w:type="auto"/>
            <w:vAlign w:val="center"/>
          </w:tcPr>
          <w:p w:rsidR="00956F3C" w:rsidRPr="00924AF0" w:rsidRDefault="00956F3C" w:rsidP="00F27921">
            <w:pPr>
              <w:pStyle w:val="p35"/>
              <w:rPr>
                <w:color w:val="000000"/>
              </w:rPr>
            </w:pPr>
            <w:r w:rsidRPr="00924AF0">
              <w:rPr>
                <w:rStyle w:val="s2"/>
                <w:color w:val="000000"/>
              </w:rPr>
              <w:t>Наличие специализированного транспорта (на основании правоустанавливающего документа или договора аренды)</w:t>
            </w:r>
          </w:p>
        </w:tc>
        <w:tc>
          <w:tcPr>
            <w:tcW w:w="0" w:type="auto"/>
            <w:vAlign w:val="center"/>
          </w:tcPr>
          <w:p w:rsidR="00956F3C" w:rsidRPr="00924AF0" w:rsidRDefault="00956F3C" w:rsidP="00212ECB">
            <w:pPr>
              <w:pStyle w:val="p36"/>
              <w:rPr>
                <w:color w:val="000000"/>
              </w:rPr>
            </w:pPr>
            <w:r w:rsidRPr="00924AF0">
              <w:rPr>
                <w:color w:val="000000"/>
              </w:rPr>
              <w:t xml:space="preserve">от </w:t>
            </w:r>
            <w:r w:rsidR="00212ECB" w:rsidRPr="00924AF0">
              <w:rPr>
                <w:color w:val="000000"/>
              </w:rPr>
              <w:t>5</w:t>
            </w:r>
            <w:r w:rsidRPr="00924AF0">
              <w:rPr>
                <w:color w:val="000000"/>
              </w:rPr>
              <w:t xml:space="preserve"> до 20 баллов</w:t>
            </w:r>
          </w:p>
        </w:tc>
      </w:tr>
      <w:tr w:rsidR="00956F3C" w:rsidRPr="00924AF0" w:rsidTr="00F27921">
        <w:trPr>
          <w:tblCellSpacing w:w="15" w:type="dxa"/>
          <w:jc w:val="center"/>
        </w:trPr>
        <w:tc>
          <w:tcPr>
            <w:tcW w:w="0" w:type="auto"/>
            <w:vAlign w:val="center"/>
          </w:tcPr>
          <w:p w:rsidR="00956F3C" w:rsidRPr="00924AF0" w:rsidRDefault="00956F3C" w:rsidP="00F27921">
            <w:pPr>
              <w:pStyle w:val="p21"/>
              <w:rPr>
                <w:color w:val="000000"/>
              </w:rPr>
            </w:pPr>
            <w:r w:rsidRPr="00924AF0">
              <w:rPr>
                <w:color w:val="000000"/>
              </w:rPr>
              <w:t>4.</w:t>
            </w:r>
          </w:p>
        </w:tc>
        <w:tc>
          <w:tcPr>
            <w:tcW w:w="0" w:type="auto"/>
            <w:vAlign w:val="center"/>
          </w:tcPr>
          <w:p w:rsidR="00956F3C" w:rsidRPr="00924AF0" w:rsidRDefault="00956F3C" w:rsidP="00F27921">
            <w:pPr>
              <w:pStyle w:val="p35"/>
              <w:rPr>
                <w:color w:val="000000"/>
              </w:rPr>
            </w:pPr>
            <w:r w:rsidRPr="00924AF0">
              <w:rPr>
                <w:color w:val="000000"/>
              </w:rPr>
              <w:t xml:space="preserve">Наличие </w:t>
            </w:r>
            <w:r w:rsidRPr="00924AF0">
              <w:rPr>
                <w:rStyle w:val="s2"/>
                <w:color w:val="000000"/>
              </w:rPr>
              <w:t>материально-технической базы для изготовления предметов похоронного ритуала</w:t>
            </w:r>
            <w:proofErr w:type="gramStart"/>
            <w:r w:rsidRPr="00924AF0">
              <w:rPr>
                <w:rStyle w:val="s2"/>
                <w:color w:val="000000"/>
              </w:rPr>
              <w:t xml:space="preserve"> ,</w:t>
            </w:r>
            <w:proofErr w:type="gramEnd"/>
            <w:r w:rsidRPr="00924AF0">
              <w:rPr>
                <w:rStyle w:val="s2"/>
                <w:color w:val="000000"/>
              </w:rPr>
              <w:t xml:space="preserve"> либо наличие договоров на изготовление или приобретение предметов похоронного ритуала</w:t>
            </w:r>
          </w:p>
        </w:tc>
        <w:tc>
          <w:tcPr>
            <w:tcW w:w="0" w:type="auto"/>
            <w:vAlign w:val="center"/>
          </w:tcPr>
          <w:p w:rsidR="00956F3C" w:rsidRPr="00924AF0" w:rsidRDefault="00212ECB" w:rsidP="00212ECB">
            <w:pPr>
              <w:pStyle w:val="p36"/>
              <w:rPr>
                <w:color w:val="000000"/>
              </w:rPr>
            </w:pPr>
            <w:r w:rsidRPr="00924AF0">
              <w:rPr>
                <w:color w:val="000000"/>
              </w:rPr>
              <w:t>о</w:t>
            </w:r>
            <w:r w:rsidR="00956F3C" w:rsidRPr="00924AF0">
              <w:rPr>
                <w:color w:val="000000"/>
              </w:rPr>
              <w:t>т</w:t>
            </w:r>
            <w:r w:rsidRPr="00924AF0">
              <w:rPr>
                <w:color w:val="000000"/>
              </w:rPr>
              <w:t xml:space="preserve"> 5</w:t>
            </w:r>
            <w:r w:rsidR="00956F3C" w:rsidRPr="00924AF0">
              <w:rPr>
                <w:color w:val="000000"/>
              </w:rPr>
              <w:t xml:space="preserve"> до 20 баллов</w:t>
            </w:r>
          </w:p>
        </w:tc>
      </w:tr>
      <w:tr w:rsidR="00956F3C" w:rsidRPr="00924AF0" w:rsidTr="00F27921">
        <w:trPr>
          <w:tblCellSpacing w:w="15" w:type="dxa"/>
          <w:jc w:val="center"/>
        </w:trPr>
        <w:tc>
          <w:tcPr>
            <w:tcW w:w="0" w:type="auto"/>
            <w:vAlign w:val="center"/>
          </w:tcPr>
          <w:p w:rsidR="00956F3C" w:rsidRPr="00924AF0" w:rsidRDefault="00956F3C" w:rsidP="00F27921">
            <w:pPr>
              <w:pStyle w:val="p21"/>
              <w:rPr>
                <w:color w:val="000000"/>
              </w:rPr>
            </w:pPr>
            <w:r w:rsidRPr="00924AF0">
              <w:rPr>
                <w:color w:val="000000"/>
              </w:rPr>
              <w:t>5.</w:t>
            </w:r>
          </w:p>
        </w:tc>
        <w:tc>
          <w:tcPr>
            <w:tcW w:w="0" w:type="auto"/>
            <w:vAlign w:val="center"/>
          </w:tcPr>
          <w:p w:rsidR="00956F3C" w:rsidRPr="00924AF0" w:rsidRDefault="00956F3C" w:rsidP="00F27921">
            <w:pPr>
              <w:pStyle w:val="p35"/>
              <w:rPr>
                <w:color w:val="000000"/>
              </w:rPr>
            </w:pPr>
            <w:r w:rsidRPr="00924AF0">
              <w:rPr>
                <w:color w:val="000000"/>
              </w:rPr>
              <w:t>Предоставление дополнительных услуг</w:t>
            </w:r>
          </w:p>
        </w:tc>
        <w:tc>
          <w:tcPr>
            <w:tcW w:w="0" w:type="auto"/>
            <w:vAlign w:val="center"/>
          </w:tcPr>
          <w:p w:rsidR="00956F3C" w:rsidRPr="00924AF0" w:rsidRDefault="00212ECB" w:rsidP="00212ECB">
            <w:pPr>
              <w:pStyle w:val="p36"/>
              <w:rPr>
                <w:color w:val="000000"/>
              </w:rPr>
            </w:pPr>
            <w:r w:rsidRPr="00924AF0">
              <w:rPr>
                <w:color w:val="000000"/>
              </w:rPr>
              <w:t>о</w:t>
            </w:r>
            <w:r w:rsidR="00956F3C" w:rsidRPr="00924AF0">
              <w:rPr>
                <w:color w:val="000000"/>
              </w:rPr>
              <w:t>т</w:t>
            </w:r>
            <w:r w:rsidRPr="00924AF0">
              <w:rPr>
                <w:color w:val="000000"/>
              </w:rPr>
              <w:t xml:space="preserve"> 5</w:t>
            </w:r>
            <w:r w:rsidR="00956F3C" w:rsidRPr="00924AF0">
              <w:rPr>
                <w:color w:val="000000"/>
              </w:rPr>
              <w:t xml:space="preserve"> до 20 баллов</w:t>
            </w:r>
          </w:p>
        </w:tc>
      </w:tr>
    </w:tbl>
    <w:p w:rsidR="00956F3C" w:rsidRPr="00924AF0" w:rsidRDefault="00956F3C" w:rsidP="00D86E16">
      <w:pPr>
        <w:pStyle w:val="p14"/>
        <w:jc w:val="both"/>
        <w:rPr>
          <w:color w:val="000000"/>
        </w:rPr>
      </w:pPr>
      <w:r w:rsidRPr="00924AF0">
        <w:rPr>
          <w:color w:val="000000"/>
        </w:rPr>
        <w:t xml:space="preserve">2. Каждый член комиссии оценивает в баллах каждую заявку участника конкурса по каждому критерию в пределах значения, указанного в пункте 1. </w:t>
      </w:r>
    </w:p>
    <w:p w:rsidR="00956F3C" w:rsidRPr="00924AF0" w:rsidRDefault="00956F3C" w:rsidP="00D86E16">
      <w:pPr>
        <w:pStyle w:val="p14"/>
        <w:jc w:val="both"/>
        <w:rPr>
          <w:color w:val="000000"/>
        </w:rPr>
      </w:pPr>
      <w:r w:rsidRPr="00924AF0">
        <w:rPr>
          <w:color w:val="000000"/>
        </w:rPr>
        <w:t>3. Итоговый балл определяется как среднее арифметическое оценок в баллах всех членов комиссии и рассчитывается по формуле:</w:t>
      </w:r>
    </w:p>
    <w:p w:rsidR="00956F3C" w:rsidRPr="00924AF0" w:rsidRDefault="00956F3C" w:rsidP="00D86E16">
      <w:pPr>
        <w:pStyle w:val="p18"/>
        <w:jc w:val="both"/>
        <w:rPr>
          <w:color w:val="000000"/>
          <w:lang w:val="en-US"/>
        </w:rPr>
      </w:pPr>
      <w:proofErr w:type="spellStart"/>
      <w:r w:rsidRPr="00924AF0">
        <w:rPr>
          <w:rStyle w:val="s5"/>
          <w:color w:val="000000"/>
          <w:lang w:val="en-US"/>
        </w:rPr>
        <w:t>Rci</w:t>
      </w:r>
      <w:proofErr w:type="spellEnd"/>
      <w:r w:rsidRPr="00924AF0">
        <w:rPr>
          <w:rStyle w:val="s5"/>
          <w:color w:val="000000"/>
          <w:lang w:val="en-US"/>
        </w:rPr>
        <w:t xml:space="preserve"> = </w:t>
      </w:r>
      <w:r w:rsidRPr="00924AF0">
        <w:rPr>
          <w:rStyle w:val="s5"/>
          <w:color w:val="000000"/>
        </w:rPr>
        <w:t>С</w:t>
      </w:r>
      <w:r w:rsidRPr="00924AF0">
        <w:rPr>
          <w:rStyle w:val="s5"/>
          <w:color w:val="000000"/>
          <w:lang w:val="en-US"/>
        </w:rPr>
        <w:t xml:space="preserve">i1 + Ci2 + Ci3 + ... + </w:t>
      </w:r>
      <w:proofErr w:type="spellStart"/>
      <w:proofErr w:type="gramStart"/>
      <w:r w:rsidRPr="00924AF0">
        <w:rPr>
          <w:rStyle w:val="s5"/>
          <w:color w:val="000000"/>
          <w:lang w:val="en-US"/>
        </w:rPr>
        <w:t>Cik</w:t>
      </w:r>
      <w:proofErr w:type="spellEnd"/>
      <w:r w:rsidRPr="00924AF0">
        <w:rPr>
          <w:rStyle w:val="s5"/>
          <w:color w:val="000000"/>
          <w:lang w:val="en-US"/>
        </w:rPr>
        <w:t xml:space="preserve"> ,</w:t>
      </w:r>
      <w:proofErr w:type="gramEnd"/>
    </w:p>
    <w:p w:rsidR="00956F3C" w:rsidRPr="00924AF0" w:rsidRDefault="00956F3C" w:rsidP="00D86E16">
      <w:pPr>
        <w:pStyle w:val="p37"/>
        <w:jc w:val="both"/>
        <w:rPr>
          <w:color w:val="000000"/>
        </w:rPr>
      </w:pPr>
      <w:r w:rsidRPr="00924AF0">
        <w:rPr>
          <w:color w:val="000000"/>
        </w:rPr>
        <w:t>где:</w:t>
      </w:r>
    </w:p>
    <w:p w:rsidR="00956F3C" w:rsidRPr="00924AF0" w:rsidRDefault="00956F3C" w:rsidP="00D86E16">
      <w:pPr>
        <w:pStyle w:val="p37"/>
        <w:jc w:val="both"/>
        <w:rPr>
          <w:color w:val="000000"/>
        </w:rPr>
      </w:pPr>
      <w:proofErr w:type="spellStart"/>
      <w:r w:rsidRPr="00924AF0">
        <w:rPr>
          <w:color w:val="000000"/>
        </w:rPr>
        <w:t>Rci</w:t>
      </w:r>
      <w:proofErr w:type="spellEnd"/>
      <w:r w:rsidRPr="00924AF0">
        <w:rPr>
          <w:color w:val="000000"/>
        </w:rPr>
        <w:t xml:space="preserve"> – итоговый балл, присуждаемый i-й заявке по указанному критерию;</w:t>
      </w:r>
    </w:p>
    <w:p w:rsidR="00956F3C" w:rsidRPr="00924AF0" w:rsidRDefault="00956F3C" w:rsidP="00D86E16">
      <w:pPr>
        <w:pStyle w:val="p14"/>
        <w:jc w:val="both"/>
        <w:rPr>
          <w:color w:val="000000"/>
        </w:rPr>
      </w:pPr>
      <w:proofErr w:type="spellStart"/>
      <w:proofErr w:type="gramStart"/>
      <w:r w:rsidRPr="00924AF0">
        <w:rPr>
          <w:color w:val="000000"/>
        </w:rPr>
        <w:t>Cik</w:t>
      </w:r>
      <w:proofErr w:type="spellEnd"/>
      <w:r w:rsidRPr="00924AF0">
        <w:rPr>
          <w:color w:val="000000"/>
        </w:rPr>
        <w:t xml:space="preserve"> - значение в баллах (среднее арифметическое оценок в баллах всех членов комиссии, присуждаемое комиссией i-й заявке на участие в конкурсе по k-</w:t>
      </w:r>
      <w:proofErr w:type="spellStart"/>
      <w:r w:rsidRPr="00924AF0">
        <w:rPr>
          <w:color w:val="000000"/>
        </w:rPr>
        <w:t>му</w:t>
      </w:r>
      <w:proofErr w:type="spellEnd"/>
      <w:r w:rsidRPr="00924AF0">
        <w:rPr>
          <w:color w:val="000000"/>
        </w:rPr>
        <w:t xml:space="preserve"> критерию, где k - количество установленных критериев.</w:t>
      </w:r>
      <w:proofErr w:type="gramEnd"/>
      <w:r w:rsidRPr="00924AF0">
        <w:rPr>
          <w:color w:val="000000"/>
        </w:rPr>
        <w:t xml:space="preserve"> Дробное значение итогового балла округляется до двух десятичных знаков после запятой по математическим правилам округления.</w:t>
      </w:r>
    </w:p>
    <w:p w:rsidR="00956F3C" w:rsidRPr="00924AF0" w:rsidRDefault="00956F3C" w:rsidP="00D86E16">
      <w:pPr>
        <w:pStyle w:val="p14"/>
        <w:jc w:val="both"/>
        <w:rPr>
          <w:color w:val="000000"/>
        </w:rPr>
      </w:pPr>
      <w:r w:rsidRPr="00924AF0">
        <w:rPr>
          <w:color w:val="000000"/>
        </w:rPr>
        <w:t>4. Победителем конкурса признается тот участник конкурса, заявке которого присвоен первый номер.</w:t>
      </w:r>
    </w:p>
    <w:p w:rsidR="00956F3C" w:rsidRPr="00924AF0" w:rsidRDefault="00956F3C" w:rsidP="00D86E16">
      <w:pPr>
        <w:pStyle w:val="p14"/>
        <w:jc w:val="both"/>
        <w:rPr>
          <w:color w:val="000000"/>
        </w:rPr>
      </w:pPr>
      <w:r w:rsidRPr="00924AF0">
        <w:rPr>
          <w:color w:val="000000"/>
        </w:rPr>
        <w:t>5.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956F3C" w:rsidRPr="00924AF0" w:rsidRDefault="00956F3C" w:rsidP="00956F3C">
      <w:pPr>
        <w:spacing w:after="200" w:line="276" w:lineRule="auto"/>
        <w:jc w:val="center"/>
        <w:rPr>
          <w:sz w:val="24"/>
          <w:szCs w:val="24"/>
        </w:rPr>
      </w:pPr>
      <w:r w:rsidRPr="00924AF0">
        <w:rPr>
          <w:sz w:val="24"/>
          <w:szCs w:val="24"/>
        </w:rPr>
        <w:t>ТЕХНИЧЕСКАЯ ЧАСТЬ КОНКУРСНОЙ ДОКУМЕНТАЦИИ</w:t>
      </w:r>
    </w:p>
    <w:p w:rsidR="00924AF0" w:rsidRDefault="00956F3C" w:rsidP="00924AF0">
      <w:pPr>
        <w:pStyle w:val="p22"/>
        <w:jc w:val="center"/>
        <w:rPr>
          <w:rStyle w:val="s5"/>
          <w:color w:val="000000"/>
          <w:u w:val="single"/>
        </w:rPr>
      </w:pPr>
      <w:r w:rsidRPr="00924AF0">
        <w:rPr>
          <w:rStyle w:val="s5"/>
          <w:color w:val="000000"/>
          <w:u w:val="single"/>
        </w:rPr>
        <w:t>ТЕХНИЧЕСКОЕ ЗАДАНИЕ</w:t>
      </w:r>
    </w:p>
    <w:p w:rsidR="00956F3C" w:rsidRPr="00924AF0" w:rsidRDefault="00956F3C" w:rsidP="00924AF0">
      <w:pPr>
        <w:pStyle w:val="p22"/>
        <w:jc w:val="center"/>
        <w:rPr>
          <w:color w:val="000000"/>
        </w:rPr>
      </w:pPr>
      <w:r w:rsidRPr="00924AF0">
        <w:rPr>
          <w:color w:val="000000"/>
        </w:rPr>
        <w:lastRenderedPageBreak/>
        <w:t xml:space="preserve">1. Предмет открытого конкурса: отбор специализированной службы по вопросам похоронного дела по осуществлению погребения </w:t>
      </w:r>
      <w:proofErr w:type="gramStart"/>
      <w:r w:rsidRPr="00924AF0">
        <w:rPr>
          <w:color w:val="000000"/>
        </w:rPr>
        <w:t>умерших</w:t>
      </w:r>
      <w:proofErr w:type="gramEnd"/>
      <w:r w:rsidRPr="00924AF0">
        <w:rPr>
          <w:color w:val="000000"/>
        </w:rPr>
        <w:t xml:space="preserve"> на территории муниципального образования </w:t>
      </w:r>
      <w:r w:rsidR="004E77A4" w:rsidRPr="00924AF0">
        <w:rPr>
          <w:color w:val="000000"/>
        </w:rPr>
        <w:t>город Дивногорск.</w:t>
      </w:r>
    </w:p>
    <w:p w:rsidR="00956F3C" w:rsidRPr="00924AF0" w:rsidRDefault="00956F3C" w:rsidP="00D86E16">
      <w:pPr>
        <w:pStyle w:val="p14"/>
        <w:jc w:val="both"/>
        <w:rPr>
          <w:color w:val="000000"/>
        </w:rPr>
      </w:pPr>
      <w:r w:rsidRPr="00924AF0">
        <w:rPr>
          <w:rStyle w:val="s5"/>
          <w:color w:val="000000"/>
        </w:rPr>
        <w:t>2.</w:t>
      </w:r>
      <w:r w:rsidRPr="00924AF0">
        <w:rPr>
          <w:color w:val="000000"/>
        </w:rPr>
        <w:t xml:space="preserve"> </w:t>
      </w:r>
      <w:r w:rsidRPr="00924AF0">
        <w:rPr>
          <w:rStyle w:val="s5"/>
          <w:color w:val="000000"/>
        </w:rPr>
        <w:t>Сроки оказания услуг:</w:t>
      </w:r>
      <w:r w:rsidRPr="00924AF0">
        <w:rPr>
          <w:color w:val="000000"/>
        </w:rPr>
        <w:t xml:space="preserve"> с момента заключения договора на оказание услуг  до____________20</w:t>
      </w:r>
      <w:r w:rsidR="00212ECB" w:rsidRPr="00924AF0">
        <w:rPr>
          <w:color w:val="000000"/>
        </w:rPr>
        <w:t>2</w:t>
      </w:r>
      <w:r w:rsidR="00924AF0">
        <w:rPr>
          <w:color w:val="000000"/>
        </w:rPr>
        <w:t>2</w:t>
      </w:r>
      <w:r w:rsidRPr="00924AF0">
        <w:rPr>
          <w:color w:val="000000"/>
        </w:rPr>
        <w:t xml:space="preserve"> года</w:t>
      </w:r>
    </w:p>
    <w:p w:rsidR="00956F3C" w:rsidRPr="00924AF0" w:rsidRDefault="00956F3C" w:rsidP="00D86E16">
      <w:pPr>
        <w:pStyle w:val="p19"/>
        <w:jc w:val="both"/>
        <w:rPr>
          <w:color w:val="000000"/>
        </w:rPr>
      </w:pPr>
      <w:r w:rsidRPr="00924AF0">
        <w:rPr>
          <w:rStyle w:val="s5"/>
          <w:color w:val="000000"/>
        </w:rPr>
        <w:t xml:space="preserve">3. Оказание услуг производить в соответствии </w:t>
      </w:r>
      <w:proofErr w:type="gramStart"/>
      <w:r w:rsidRPr="00924AF0">
        <w:rPr>
          <w:rStyle w:val="s5"/>
          <w:color w:val="000000"/>
        </w:rPr>
        <w:t>с</w:t>
      </w:r>
      <w:proofErr w:type="gramEnd"/>
      <w:r w:rsidRPr="00924AF0">
        <w:rPr>
          <w:rStyle w:val="s5"/>
          <w:color w:val="000000"/>
        </w:rPr>
        <w:t>:</w:t>
      </w:r>
    </w:p>
    <w:p w:rsidR="00956F3C" w:rsidRPr="00924AF0" w:rsidRDefault="00956F3C" w:rsidP="00924AF0">
      <w:pPr>
        <w:pStyle w:val="p19"/>
        <w:ind w:firstLine="708"/>
        <w:jc w:val="both"/>
        <w:rPr>
          <w:color w:val="000000"/>
        </w:rPr>
      </w:pPr>
      <w:r w:rsidRPr="00924AF0">
        <w:rPr>
          <w:color w:val="000000"/>
        </w:rPr>
        <w:t>- Федеральным законом Российской Федерации от 12.01.1996 № 8-ФЗ «О погребении и похоронном деле»;</w:t>
      </w:r>
    </w:p>
    <w:p w:rsidR="00956F3C" w:rsidRPr="00924AF0" w:rsidRDefault="00956F3C" w:rsidP="00924AF0">
      <w:pPr>
        <w:pStyle w:val="p10"/>
        <w:ind w:firstLine="708"/>
        <w:jc w:val="both"/>
        <w:rPr>
          <w:color w:val="000000"/>
        </w:rPr>
      </w:pPr>
      <w:r w:rsidRPr="00924AF0">
        <w:rPr>
          <w:color w:val="000000"/>
        </w:rPr>
        <w:t xml:space="preserve">- Правилами бытового обслуживания населения в Российской Федерации, утвержденными </w:t>
      </w:r>
      <w:r w:rsidR="00212ECB" w:rsidRPr="00924AF0">
        <w:rPr>
          <w:color w:val="000000"/>
        </w:rPr>
        <w:t>Постановлением Правительства РФ от 21.09.2020 № 1514 "Об утверждении Правил бытового обслуживания населения"</w:t>
      </w:r>
      <w:r w:rsidRPr="00924AF0">
        <w:rPr>
          <w:color w:val="000000"/>
        </w:rPr>
        <w:t xml:space="preserve">; </w:t>
      </w:r>
    </w:p>
    <w:p w:rsidR="00956F3C" w:rsidRPr="00924AF0" w:rsidRDefault="00956F3C" w:rsidP="00924AF0">
      <w:pPr>
        <w:pStyle w:val="p10"/>
        <w:ind w:firstLine="708"/>
        <w:jc w:val="both"/>
        <w:rPr>
          <w:color w:val="000000"/>
        </w:rPr>
      </w:pPr>
      <w:r w:rsidRPr="00924AF0">
        <w:rPr>
          <w:color w:val="000000"/>
        </w:rPr>
        <w:t xml:space="preserve">- </w:t>
      </w:r>
      <w:r w:rsidR="00212ECB" w:rsidRPr="00924AF0">
        <w:rPr>
          <w:color w:val="000000"/>
        </w:rPr>
        <w:t>Постановление Главного государственного санитарного врача РФ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w:t>
      </w:r>
      <w:r w:rsidRPr="00924AF0">
        <w:rPr>
          <w:color w:val="000000"/>
        </w:rPr>
        <w:t>.</w:t>
      </w:r>
    </w:p>
    <w:p w:rsidR="00956F3C" w:rsidRPr="00924AF0" w:rsidRDefault="00956F3C" w:rsidP="00D86E16">
      <w:pPr>
        <w:pStyle w:val="p10"/>
        <w:jc w:val="both"/>
        <w:rPr>
          <w:color w:val="000000"/>
        </w:rPr>
      </w:pPr>
      <w:r w:rsidRPr="00924AF0">
        <w:rPr>
          <w:rStyle w:val="s5"/>
          <w:color w:val="000000"/>
        </w:rPr>
        <w:t>4. Для выполнения работ специализированной службе необходимо иметь:</w:t>
      </w:r>
    </w:p>
    <w:p w:rsidR="00956F3C" w:rsidRPr="00924AF0" w:rsidRDefault="00956F3C" w:rsidP="00D86E16">
      <w:pPr>
        <w:pStyle w:val="p10"/>
        <w:jc w:val="both"/>
        <w:rPr>
          <w:color w:val="000000"/>
        </w:rPr>
      </w:pPr>
      <w:r w:rsidRPr="00924AF0">
        <w:rPr>
          <w:color w:val="000000"/>
        </w:rPr>
        <w:t xml:space="preserve">- специализированный транспорт для предоставления услуг по захоронению, </w:t>
      </w:r>
    </w:p>
    <w:p w:rsidR="00956F3C" w:rsidRPr="00924AF0" w:rsidRDefault="00956F3C" w:rsidP="00D86E16">
      <w:pPr>
        <w:pStyle w:val="p13"/>
        <w:jc w:val="both"/>
        <w:rPr>
          <w:color w:val="000000"/>
        </w:rPr>
      </w:pPr>
      <w:r w:rsidRPr="00924AF0">
        <w:rPr>
          <w:color w:val="000000"/>
        </w:rPr>
        <w:t>- персонал для оказания услуг;</w:t>
      </w:r>
    </w:p>
    <w:p w:rsidR="00956F3C" w:rsidRPr="00924AF0" w:rsidRDefault="00956F3C" w:rsidP="00D86E16">
      <w:pPr>
        <w:pStyle w:val="p10"/>
        <w:jc w:val="both"/>
        <w:rPr>
          <w:color w:val="000000"/>
        </w:rPr>
      </w:pPr>
      <w:r w:rsidRPr="00924AF0">
        <w:rPr>
          <w:color w:val="000000"/>
        </w:rPr>
        <w:t>- помещение для приема заявок;</w:t>
      </w:r>
    </w:p>
    <w:p w:rsidR="00956F3C" w:rsidRPr="00924AF0" w:rsidRDefault="00956F3C" w:rsidP="00D86E16">
      <w:pPr>
        <w:pStyle w:val="p10"/>
        <w:jc w:val="both"/>
        <w:rPr>
          <w:color w:val="000000"/>
        </w:rPr>
      </w:pPr>
      <w:r w:rsidRPr="00924AF0">
        <w:rPr>
          <w:color w:val="000000"/>
        </w:rPr>
        <w:t>- наличие прямой телефонной связи для приема заявок;</w:t>
      </w:r>
    </w:p>
    <w:p w:rsidR="00956F3C" w:rsidRPr="00924AF0" w:rsidRDefault="00956F3C" w:rsidP="00D86E16">
      <w:pPr>
        <w:pStyle w:val="p10"/>
        <w:jc w:val="both"/>
        <w:rPr>
          <w:color w:val="000000"/>
        </w:rPr>
      </w:pPr>
      <w:r w:rsidRPr="00924AF0">
        <w:rPr>
          <w:color w:val="000000"/>
        </w:rPr>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956F3C" w:rsidRPr="00924AF0" w:rsidRDefault="00956F3C" w:rsidP="00D86E16">
      <w:pPr>
        <w:pStyle w:val="p19"/>
        <w:jc w:val="both"/>
        <w:rPr>
          <w:color w:val="000000"/>
        </w:rPr>
      </w:pPr>
      <w:r w:rsidRPr="00924AF0">
        <w:rPr>
          <w:rStyle w:val="s5"/>
          <w:color w:val="000000"/>
        </w:rPr>
        <w:t>5. Специализированная служба по вопросам похоронного дела обязана:</w:t>
      </w:r>
    </w:p>
    <w:p w:rsidR="00956F3C" w:rsidRPr="00924AF0" w:rsidRDefault="00956F3C" w:rsidP="00D86E16">
      <w:pPr>
        <w:pStyle w:val="p14"/>
        <w:jc w:val="both"/>
        <w:rPr>
          <w:color w:val="000000"/>
        </w:rPr>
      </w:pPr>
      <w:r w:rsidRPr="00924AF0">
        <w:rPr>
          <w:color w:val="000000"/>
        </w:rPr>
        <w:t>5.1.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956F3C" w:rsidRPr="00924AF0" w:rsidRDefault="00956F3C" w:rsidP="00D86E16">
      <w:pPr>
        <w:pStyle w:val="p19"/>
        <w:jc w:val="both"/>
        <w:rPr>
          <w:color w:val="000000"/>
        </w:rPr>
      </w:pPr>
      <w:r w:rsidRPr="00924AF0">
        <w:rPr>
          <w:color w:val="000000"/>
        </w:rPr>
        <w:t>- оформление документов, необходимых для погребения;</w:t>
      </w:r>
    </w:p>
    <w:p w:rsidR="00956F3C" w:rsidRPr="00924AF0" w:rsidRDefault="00956F3C" w:rsidP="00D86E16">
      <w:pPr>
        <w:pStyle w:val="p19"/>
        <w:jc w:val="both"/>
        <w:rPr>
          <w:color w:val="000000"/>
        </w:rPr>
      </w:pPr>
      <w:r w:rsidRPr="00924AF0">
        <w:rPr>
          <w:color w:val="000000"/>
        </w:rPr>
        <w:t>- предоставление и доставка гроба и других предметов, необходимых для погребения;</w:t>
      </w:r>
    </w:p>
    <w:p w:rsidR="00956F3C" w:rsidRPr="00924AF0" w:rsidRDefault="00956F3C" w:rsidP="00D86E16">
      <w:pPr>
        <w:pStyle w:val="p19"/>
        <w:jc w:val="both"/>
        <w:rPr>
          <w:color w:val="000000"/>
        </w:rPr>
      </w:pPr>
      <w:r w:rsidRPr="00924AF0">
        <w:rPr>
          <w:color w:val="000000"/>
        </w:rPr>
        <w:t>- перевозка тела (останков) умершего на кладбище;</w:t>
      </w:r>
    </w:p>
    <w:p w:rsidR="00956F3C" w:rsidRPr="00924AF0" w:rsidRDefault="00956F3C" w:rsidP="00D86E16">
      <w:pPr>
        <w:pStyle w:val="p19"/>
        <w:jc w:val="both"/>
        <w:rPr>
          <w:color w:val="000000"/>
        </w:rPr>
      </w:pPr>
      <w:r w:rsidRPr="00924AF0">
        <w:rPr>
          <w:color w:val="000000"/>
        </w:rPr>
        <w:t>- погребение.</w:t>
      </w:r>
    </w:p>
    <w:p w:rsidR="00956F3C" w:rsidRPr="00924AF0" w:rsidRDefault="00956F3C" w:rsidP="00D86E16">
      <w:pPr>
        <w:pStyle w:val="p19"/>
        <w:jc w:val="both"/>
        <w:rPr>
          <w:color w:val="000000"/>
        </w:rPr>
      </w:pPr>
      <w:r w:rsidRPr="00924AF0">
        <w:rPr>
          <w:color w:val="000000"/>
        </w:rPr>
        <w:t xml:space="preserve">5.2.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w:t>
      </w:r>
      <w:r w:rsidRPr="00924AF0">
        <w:rPr>
          <w:rStyle w:val="s11"/>
          <w:color w:val="000000"/>
        </w:rPr>
        <w:t>Федерального закона от 12.01.1996 № 8-ФЗ «О погребении и похоронном деле».</w:t>
      </w:r>
    </w:p>
    <w:p w:rsidR="00956F3C" w:rsidRPr="00924AF0" w:rsidRDefault="00956F3C" w:rsidP="00D86E16">
      <w:pPr>
        <w:pStyle w:val="p38"/>
        <w:jc w:val="both"/>
        <w:rPr>
          <w:color w:val="000000"/>
        </w:rPr>
      </w:pPr>
      <w:r w:rsidRPr="00924AF0">
        <w:rPr>
          <w:color w:val="000000"/>
        </w:rPr>
        <w:lastRenderedPageBreak/>
        <w:t xml:space="preserve">5.3. </w:t>
      </w:r>
      <w:proofErr w:type="gramStart"/>
      <w:r w:rsidRPr="00924AF0">
        <w:rPr>
          <w:color w:val="000000"/>
        </w:rPr>
        <w:t>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roofErr w:type="gramEnd"/>
    </w:p>
    <w:p w:rsidR="00956F3C" w:rsidRPr="00924AF0" w:rsidRDefault="00956F3C" w:rsidP="00D86E16">
      <w:pPr>
        <w:pStyle w:val="p38"/>
        <w:jc w:val="both"/>
        <w:rPr>
          <w:color w:val="000000"/>
        </w:rPr>
      </w:pPr>
      <w:r w:rsidRPr="00924AF0">
        <w:rPr>
          <w:color w:val="000000"/>
        </w:rPr>
        <w:t xml:space="preserve">5.4. </w:t>
      </w:r>
      <w:proofErr w:type="gramStart"/>
      <w:r w:rsidRPr="00924AF0">
        <w:rPr>
          <w:color w:val="000000"/>
        </w:rPr>
        <w:t>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roofErr w:type="gramEnd"/>
    </w:p>
    <w:p w:rsidR="00956F3C" w:rsidRPr="00924AF0" w:rsidRDefault="00956F3C" w:rsidP="00D86E16">
      <w:pPr>
        <w:pStyle w:val="p38"/>
        <w:spacing w:before="0" w:beforeAutospacing="0" w:after="0" w:afterAutospacing="0"/>
        <w:jc w:val="both"/>
        <w:rPr>
          <w:color w:val="000000"/>
        </w:rPr>
      </w:pPr>
      <w:r w:rsidRPr="00924AF0">
        <w:rPr>
          <w:color w:val="000000"/>
        </w:rPr>
        <w:t>оформление документов, необходимых для погребения;</w:t>
      </w:r>
    </w:p>
    <w:p w:rsidR="00956F3C" w:rsidRPr="00924AF0" w:rsidRDefault="00956F3C" w:rsidP="00D86E16">
      <w:pPr>
        <w:pStyle w:val="p38"/>
        <w:spacing w:before="0" w:beforeAutospacing="0" w:after="0" w:afterAutospacing="0"/>
        <w:jc w:val="both"/>
        <w:rPr>
          <w:color w:val="000000"/>
        </w:rPr>
      </w:pPr>
      <w:r w:rsidRPr="00924AF0">
        <w:rPr>
          <w:color w:val="000000"/>
        </w:rPr>
        <w:t>облачение тела;</w:t>
      </w:r>
    </w:p>
    <w:p w:rsidR="00956F3C" w:rsidRPr="00924AF0" w:rsidRDefault="00956F3C" w:rsidP="00D86E16">
      <w:pPr>
        <w:pStyle w:val="p38"/>
        <w:spacing w:before="0" w:beforeAutospacing="0" w:after="0" w:afterAutospacing="0"/>
        <w:jc w:val="both"/>
        <w:rPr>
          <w:color w:val="000000"/>
        </w:rPr>
      </w:pPr>
      <w:r w:rsidRPr="00924AF0">
        <w:rPr>
          <w:color w:val="000000"/>
        </w:rPr>
        <w:t>предоставление гроба;</w:t>
      </w:r>
    </w:p>
    <w:p w:rsidR="00956F3C" w:rsidRPr="00924AF0" w:rsidRDefault="00956F3C" w:rsidP="00D86E16">
      <w:pPr>
        <w:pStyle w:val="p38"/>
        <w:spacing w:before="0" w:beforeAutospacing="0" w:after="0" w:afterAutospacing="0"/>
        <w:jc w:val="both"/>
        <w:rPr>
          <w:color w:val="000000"/>
        </w:rPr>
      </w:pPr>
      <w:r w:rsidRPr="00924AF0">
        <w:rPr>
          <w:color w:val="000000"/>
        </w:rPr>
        <w:t xml:space="preserve">перевозку </w:t>
      </w:r>
      <w:proofErr w:type="gramStart"/>
      <w:r w:rsidRPr="00924AF0">
        <w:rPr>
          <w:color w:val="000000"/>
        </w:rPr>
        <w:t>умершего</w:t>
      </w:r>
      <w:proofErr w:type="gramEnd"/>
      <w:r w:rsidRPr="00924AF0">
        <w:rPr>
          <w:color w:val="000000"/>
        </w:rPr>
        <w:t xml:space="preserve"> на кладбище (в крематорий);</w:t>
      </w:r>
    </w:p>
    <w:p w:rsidR="00956F3C" w:rsidRPr="00924AF0" w:rsidRDefault="00956F3C" w:rsidP="00D86E16">
      <w:pPr>
        <w:pStyle w:val="p38"/>
        <w:spacing w:before="0" w:beforeAutospacing="0" w:after="0" w:afterAutospacing="0"/>
        <w:jc w:val="both"/>
        <w:rPr>
          <w:color w:val="000000"/>
        </w:rPr>
      </w:pPr>
      <w:r w:rsidRPr="00924AF0">
        <w:rPr>
          <w:color w:val="000000"/>
        </w:rPr>
        <w:t>погребение.</w:t>
      </w:r>
    </w:p>
    <w:p w:rsidR="00956F3C" w:rsidRPr="00924AF0" w:rsidRDefault="00956F3C" w:rsidP="00D86E16">
      <w:pPr>
        <w:pStyle w:val="p38"/>
        <w:jc w:val="both"/>
        <w:rPr>
          <w:color w:val="000000"/>
        </w:rPr>
      </w:pPr>
      <w:r w:rsidRPr="00924AF0">
        <w:rPr>
          <w:color w:val="000000"/>
        </w:rPr>
        <w:t>6.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924AF0">
        <w:rPr>
          <w:color w:val="000000"/>
        </w:rPr>
        <w:t>дств бл</w:t>
      </w:r>
      <w:proofErr w:type="gramEnd"/>
      <w:r w:rsidRPr="00924AF0">
        <w:rPr>
          <w:color w:val="000000"/>
        </w:rPr>
        <w:t>изких родственников, законного представителя умершего или иного лица, взявшего на себя обязанность осуществить погребение умершего.</w:t>
      </w:r>
    </w:p>
    <w:p w:rsidR="00956F3C" w:rsidRPr="00924AF0" w:rsidRDefault="00956F3C" w:rsidP="00D86E16">
      <w:pPr>
        <w:pStyle w:val="p38"/>
        <w:jc w:val="both"/>
        <w:rPr>
          <w:color w:val="000000"/>
        </w:rPr>
      </w:pPr>
      <w:r w:rsidRPr="00924AF0">
        <w:rPr>
          <w:color w:val="000000"/>
        </w:rPr>
        <w:t>7.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 16.00), режим работы агентской службы (ежедневно с 8.00 до 16.00).</w:t>
      </w:r>
    </w:p>
    <w:p w:rsidR="00956F3C" w:rsidRPr="00924AF0" w:rsidRDefault="00956F3C" w:rsidP="00D86E16">
      <w:pPr>
        <w:pStyle w:val="p38"/>
        <w:jc w:val="both"/>
        <w:rPr>
          <w:color w:val="000000"/>
        </w:rPr>
      </w:pPr>
      <w:r w:rsidRPr="00924AF0">
        <w:rPr>
          <w:color w:val="000000"/>
        </w:rPr>
        <w:t>8. Специализированная служба по вопросам похоронного дела может заключать договоры с юридическими и физическими лицами на оказание агентских, транспортных и иных услуг, на проведение отдельных работ как по погребению умерших, так и по устройству и уходу мест захоронения.</w:t>
      </w:r>
    </w:p>
    <w:p w:rsidR="00956F3C" w:rsidRPr="00924AF0" w:rsidRDefault="00956F3C" w:rsidP="00D86E16">
      <w:pPr>
        <w:pStyle w:val="p38"/>
        <w:jc w:val="both"/>
        <w:rPr>
          <w:color w:val="000000"/>
        </w:rPr>
      </w:pPr>
      <w:r w:rsidRPr="00924AF0">
        <w:rPr>
          <w:color w:val="000000"/>
        </w:rPr>
        <w:t>9.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956F3C" w:rsidRPr="00924AF0" w:rsidRDefault="00956F3C" w:rsidP="00D86E16">
      <w:pPr>
        <w:pStyle w:val="p38"/>
        <w:jc w:val="both"/>
        <w:rPr>
          <w:color w:val="000000"/>
        </w:rPr>
      </w:pPr>
      <w:r w:rsidRPr="00924AF0">
        <w:rPr>
          <w:color w:val="000000"/>
        </w:rPr>
        <w:t>10.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956F3C" w:rsidRPr="00924AF0" w:rsidRDefault="00956F3C" w:rsidP="00D86E16">
      <w:pPr>
        <w:pStyle w:val="p38"/>
        <w:jc w:val="both"/>
        <w:rPr>
          <w:color w:val="000000"/>
        </w:rPr>
      </w:pPr>
      <w:r w:rsidRPr="00924AF0">
        <w:rPr>
          <w:color w:val="000000"/>
        </w:rPr>
        <w:t xml:space="preserve">11. </w:t>
      </w:r>
      <w:proofErr w:type="gramStart"/>
      <w:r w:rsidRPr="00924AF0">
        <w:rPr>
          <w:color w:val="000000"/>
        </w:rPr>
        <w:t xml:space="preserve">Стоимость услуг, указанных в п.п. 5.1, 5.2, 5.3 определяется Администрацией </w:t>
      </w:r>
      <w:r w:rsidR="004E77A4" w:rsidRPr="00924AF0">
        <w:rPr>
          <w:color w:val="000000"/>
        </w:rPr>
        <w:t>города Дивногорска</w:t>
      </w:r>
      <w:r w:rsidRPr="00924AF0">
        <w:rPr>
          <w:color w:val="000000"/>
        </w:rPr>
        <w:t xml:space="preserve">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w:t>
      </w:r>
      <w:r w:rsidR="00C7317E">
        <w:rPr>
          <w:color w:val="000000"/>
        </w:rPr>
        <w:t>Красноярского края</w:t>
      </w:r>
      <w:r w:rsidRPr="00924AF0">
        <w:rPr>
          <w:color w:val="000000"/>
        </w:rPr>
        <w:t xml:space="preserve"> в сфере государственного регулирования тарифов и возмещается в порядке, предусмотренном пунктом 3 статьи 9 Федерального закона от 12.01.1996 № 8-ФЗ «О погребении и похоронном деле».</w:t>
      </w:r>
      <w:proofErr w:type="gramEnd"/>
    </w:p>
    <w:p w:rsidR="00956F3C" w:rsidRPr="00924AF0" w:rsidRDefault="00956F3C" w:rsidP="00D86E16">
      <w:pPr>
        <w:spacing w:after="200" w:line="276" w:lineRule="auto"/>
        <w:jc w:val="both"/>
        <w:rPr>
          <w:rStyle w:val="s2"/>
          <w:color w:val="000000"/>
          <w:sz w:val="24"/>
          <w:szCs w:val="24"/>
        </w:rPr>
      </w:pPr>
      <w:r w:rsidRPr="00924AF0">
        <w:rPr>
          <w:rStyle w:val="s2"/>
          <w:color w:val="000000"/>
          <w:sz w:val="24"/>
          <w:szCs w:val="24"/>
        </w:rPr>
        <w:t>12. Специализированная служба обеспечивает соблюдение персоналом Правил техники безопасности и Правил противопожарной безопасности</w:t>
      </w:r>
    </w:p>
    <w:p w:rsidR="00956F3C" w:rsidRPr="00924AF0" w:rsidRDefault="00956F3C" w:rsidP="00D86E16">
      <w:pPr>
        <w:spacing w:after="200" w:line="276" w:lineRule="auto"/>
        <w:jc w:val="both"/>
        <w:rPr>
          <w:rStyle w:val="s2"/>
          <w:color w:val="000000"/>
          <w:sz w:val="24"/>
          <w:szCs w:val="24"/>
        </w:rPr>
      </w:pPr>
    </w:p>
    <w:p w:rsidR="00212ECB" w:rsidRPr="00924AF0" w:rsidRDefault="00212ECB">
      <w:pPr>
        <w:spacing w:after="200" w:line="276" w:lineRule="auto"/>
        <w:rPr>
          <w:rStyle w:val="s2"/>
          <w:color w:val="000000"/>
          <w:sz w:val="24"/>
          <w:szCs w:val="24"/>
        </w:rPr>
      </w:pPr>
      <w:r w:rsidRPr="00924AF0">
        <w:rPr>
          <w:rStyle w:val="s2"/>
          <w:color w:val="000000"/>
          <w:sz w:val="24"/>
          <w:szCs w:val="24"/>
        </w:rPr>
        <w:br w:type="page"/>
      </w:r>
    </w:p>
    <w:p w:rsidR="00956F3C" w:rsidRPr="00924AF0" w:rsidRDefault="00956F3C" w:rsidP="00212ECB">
      <w:pPr>
        <w:spacing w:after="200" w:line="276" w:lineRule="auto"/>
        <w:jc w:val="right"/>
        <w:rPr>
          <w:rStyle w:val="s2"/>
          <w:color w:val="000000"/>
          <w:sz w:val="24"/>
          <w:szCs w:val="24"/>
        </w:rPr>
      </w:pPr>
      <w:r w:rsidRPr="00924AF0">
        <w:rPr>
          <w:rStyle w:val="s2"/>
          <w:color w:val="000000"/>
          <w:sz w:val="24"/>
          <w:szCs w:val="24"/>
        </w:rPr>
        <w:lastRenderedPageBreak/>
        <w:t>ПРОЕКТ ДОГОВОРА</w:t>
      </w:r>
    </w:p>
    <w:p w:rsidR="00212ECB" w:rsidRPr="00924AF0" w:rsidRDefault="00956F3C" w:rsidP="00212ECB">
      <w:pPr>
        <w:pStyle w:val="p8"/>
        <w:spacing w:before="0" w:beforeAutospacing="0" w:after="0" w:afterAutospacing="0"/>
        <w:jc w:val="center"/>
        <w:rPr>
          <w:color w:val="000000"/>
        </w:rPr>
      </w:pPr>
      <w:r w:rsidRPr="00924AF0">
        <w:rPr>
          <w:color w:val="000000"/>
        </w:rPr>
        <w:t>Договор</w:t>
      </w:r>
    </w:p>
    <w:p w:rsidR="00956F3C" w:rsidRPr="00924AF0" w:rsidRDefault="00956F3C" w:rsidP="00212ECB">
      <w:pPr>
        <w:pStyle w:val="p8"/>
        <w:spacing w:before="0" w:beforeAutospacing="0" w:after="0" w:afterAutospacing="0"/>
        <w:jc w:val="center"/>
        <w:rPr>
          <w:color w:val="000000"/>
        </w:rPr>
      </w:pPr>
      <w:r w:rsidRPr="00924AF0">
        <w:rPr>
          <w:color w:val="000000"/>
        </w:rPr>
        <w:t>на оказание услуг по вопросам похоронного дела</w:t>
      </w:r>
    </w:p>
    <w:p w:rsidR="00ED187C" w:rsidRPr="00924AF0" w:rsidRDefault="00956F3C" w:rsidP="00212ECB">
      <w:pPr>
        <w:pStyle w:val="p8"/>
        <w:spacing w:before="0" w:beforeAutospacing="0"/>
        <w:jc w:val="center"/>
      </w:pPr>
      <w:r w:rsidRPr="00924AF0">
        <w:t xml:space="preserve">на территории </w:t>
      </w:r>
      <w:r w:rsidR="00C7317E">
        <w:t>городского округа</w:t>
      </w:r>
      <w:r w:rsidRPr="00924AF0">
        <w:t xml:space="preserve"> </w:t>
      </w:r>
      <w:r w:rsidR="004E77A4" w:rsidRPr="00924AF0">
        <w:rPr>
          <w:color w:val="000000"/>
        </w:rPr>
        <w:t xml:space="preserve">город Дивногорск </w:t>
      </w:r>
      <w:r w:rsidRPr="00924AF0">
        <w:t xml:space="preserve"> </w:t>
      </w:r>
    </w:p>
    <w:p w:rsidR="00ED187C" w:rsidRPr="00924AF0" w:rsidRDefault="00ED187C" w:rsidP="00ED187C">
      <w:pPr>
        <w:pStyle w:val="p8"/>
        <w:spacing w:before="0" w:beforeAutospacing="0"/>
      </w:pPr>
      <w:r w:rsidRPr="00924AF0">
        <w:tab/>
        <w:t>г. Дивногорск</w:t>
      </w:r>
      <w:r w:rsidRPr="00924AF0">
        <w:tab/>
      </w:r>
      <w:r w:rsidRPr="00924AF0">
        <w:tab/>
      </w:r>
      <w:r w:rsidRPr="00924AF0">
        <w:tab/>
      </w:r>
      <w:r w:rsidRPr="00924AF0">
        <w:tab/>
      </w:r>
      <w:r w:rsidRPr="00924AF0">
        <w:tab/>
      </w:r>
      <w:r w:rsidRPr="00924AF0">
        <w:tab/>
        <w:t>«__» _______ 2021 год</w:t>
      </w:r>
    </w:p>
    <w:p w:rsidR="00956F3C" w:rsidRPr="00924AF0" w:rsidRDefault="00956F3C" w:rsidP="00ED187C">
      <w:pPr>
        <w:pStyle w:val="p10"/>
        <w:ind w:firstLine="708"/>
        <w:jc w:val="both"/>
        <w:rPr>
          <w:color w:val="000000"/>
        </w:rPr>
      </w:pPr>
      <w:proofErr w:type="gramStart"/>
      <w:r w:rsidRPr="00924AF0">
        <w:rPr>
          <w:color w:val="000000"/>
        </w:rPr>
        <w:t xml:space="preserve">Администрация </w:t>
      </w:r>
      <w:r w:rsidR="00ED187C" w:rsidRPr="00924AF0">
        <w:rPr>
          <w:color w:val="000000"/>
        </w:rPr>
        <w:t>городского округа</w:t>
      </w:r>
      <w:r w:rsidRPr="00924AF0">
        <w:rPr>
          <w:color w:val="000000"/>
        </w:rPr>
        <w:t xml:space="preserve"> </w:t>
      </w:r>
      <w:r w:rsidR="004E77A4" w:rsidRPr="00924AF0">
        <w:rPr>
          <w:color w:val="000000"/>
        </w:rPr>
        <w:t>город Дивногорск</w:t>
      </w:r>
      <w:r w:rsidRPr="00924AF0">
        <w:rPr>
          <w:color w:val="000000"/>
        </w:rPr>
        <w:t>, именуемая в дальнейшем «Заказчик», в лице Главы</w:t>
      </w:r>
      <w:r w:rsidR="004E77A4" w:rsidRPr="00924AF0">
        <w:rPr>
          <w:color w:val="000000"/>
        </w:rPr>
        <w:t xml:space="preserve"> города</w:t>
      </w:r>
      <w:r w:rsidR="00ED187C" w:rsidRPr="00924AF0">
        <w:rPr>
          <w:color w:val="000000"/>
        </w:rPr>
        <w:t xml:space="preserve"> </w:t>
      </w:r>
      <w:r w:rsidR="004E77A4" w:rsidRPr="00924AF0">
        <w:rPr>
          <w:color w:val="000000"/>
        </w:rPr>
        <w:t>Дивногорска</w:t>
      </w:r>
      <w:r w:rsidR="00ED187C" w:rsidRPr="00924AF0">
        <w:rPr>
          <w:color w:val="000000"/>
        </w:rPr>
        <w:t>________</w:t>
      </w:r>
      <w:r w:rsidRPr="00924AF0">
        <w:rPr>
          <w:color w:val="000000"/>
        </w:rPr>
        <w:t>, действующая на основании Устава, с одной стороны, и, именуемый в дальнейшем «Исполнитель», в лице__________________________________, действующего на основании____________________________________, с другой стороны, заключили настоящий договор (далее по тексту – Договор) о нижеследующем:</w:t>
      </w:r>
      <w:proofErr w:type="gramEnd"/>
    </w:p>
    <w:p w:rsidR="00956F3C" w:rsidRPr="00924AF0" w:rsidRDefault="00956F3C" w:rsidP="00956F3C">
      <w:pPr>
        <w:pStyle w:val="p40"/>
        <w:jc w:val="center"/>
        <w:rPr>
          <w:color w:val="000000"/>
        </w:rPr>
      </w:pPr>
      <w:r w:rsidRPr="00924AF0">
        <w:rPr>
          <w:color w:val="000000"/>
        </w:rPr>
        <w:t>1. Предмет договора</w:t>
      </w:r>
    </w:p>
    <w:p w:rsidR="00956F3C" w:rsidRPr="00924AF0" w:rsidRDefault="00956F3C" w:rsidP="00D86E16">
      <w:pPr>
        <w:pStyle w:val="p10"/>
        <w:jc w:val="both"/>
        <w:rPr>
          <w:color w:val="000000"/>
        </w:rPr>
      </w:pPr>
      <w:r w:rsidRPr="00924AF0">
        <w:rPr>
          <w:color w:val="000000"/>
        </w:rPr>
        <w:t xml:space="preserve">1.1. Настоящий Договор заключается на основании протокола заседания конкурсной комиссии Заказчика </w:t>
      </w:r>
      <w:proofErr w:type="gramStart"/>
      <w:r w:rsidRPr="00924AF0">
        <w:rPr>
          <w:color w:val="000000"/>
        </w:rPr>
        <w:t>от</w:t>
      </w:r>
      <w:proofErr w:type="gramEnd"/>
      <w:r w:rsidRPr="00924AF0">
        <w:rPr>
          <w:color w:val="000000"/>
        </w:rPr>
        <w:t>______________ №________.</w:t>
      </w:r>
    </w:p>
    <w:p w:rsidR="00956F3C" w:rsidRPr="00924AF0" w:rsidRDefault="00956F3C" w:rsidP="00D86E16">
      <w:pPr>
        <w:pStyle w:val="p10"/>
        <w:jc w:val="both"/>
        <w:rPr>
          <w:color w:val="000000"/>
        </w:rPr>
      </w:pPr>
      <w:r w:rsidRPr="00924AF0">
        <w:rPr>
          <w:color w:val="000000"/>
        </w:rPr>
        <w:t xml:space="preserve">1.2. </w:t>
      </w:r>
      <w:proofErr w:type="gramStart"/>
      <w:r w:rsidRPr="00924AF0">
        <w:rPr>
          <w:color w:val="000000"/>
        </w:rPr>
        <w:t xml:space="preserve">Исполнитель принимает на себя полномочия специализированной службы по вопросам похоронного дела на территории муниципального образования </w:t>
      </w:r>
      <w:r w:rsidR="004E77A4" w:rsidRPr="00924AF0">
        <w:rPr>
          <w:color w:val="000000"/>
        </w:rPr>
        <w:t>город Дивногорск с_______ 20</w:t>
      </w:r>
      <w:r w:rsidR="00ED187C" w:rsidRPr="00924AF0">
        <w:rPr>
          <w:color w:val="000000"/>
        </w:rPr>
        <w:t>21</w:t>
      </w:r>
      <w:r w:rsidR="004E77A4" w:rsidRPr="00924AF0">
        <w:rPr>
          <w:color w:val="000000"/>
        </w:rPr>
        <w:t xml:space="preserve"> г. по _____________20</w:t>
      </w:r>
      <w:r w:rsidR="00ED187C" w:rsidRPr="00924AF0">
        <w:rPr>
          <w:color w:val="000000"/>
        </w:rPr>
        <w:t>22</w:t>
      </w:r>
      <w:r w:rsidRPr="00924AF0">
        <w:rPr>
          <w:color w:val="000000"/>
        </w:rPr>
        <w:t>г. и</w:t>
      </w:r>
      <w:r w:rsidRPr="00924AF0">
        <w:rPr>
          <w:rStyle w:val="s3"/>
          <w:color w:val="000000"/>
        </w:rPr>
        <w:t xml:space="preserve"> </w:t>
      </w:r>
      <w:r w:rsidRPr="00924AF0">
        <w:rPr>
          <w:rStyle w:val="s2"/>
          <w:color w:val="000000"/>
        </w:rPr>
        <w:t xml:space="preserve">обязуется осуществлять захоронения и оказывать ритуальные услуги в соответствии со статьями 9, 12 Федерального закона от 12.01.1996 № 8-ФЗ «О погребении и похоронном деле», </w:t>
      </w:r>
      <w:r w:rsidR="00ED187C" w:rsidRPr="00924AF0">
        <w:rPr>
          <w:color w:val="000000"/>
        </w:rPr>
        <w:t>Правилами бытового обслуживания населения в Российской Федерации, утвержденными Постановлением Правительства РФ от 21.09.2020 № 1514</w:t>
      </w:r>
      <w:proofErr w:type="gramEnd"/>
      <w:r w:rsidR="00ED187C" w:rsidRPr="00924AF0">
        <w:rPr>
          <w:color w:val="000000"/>
        </w:rPr>
        <w:t xml:space="preserve"> "Об утверждении Правил бытового обслуживания населения";</w:t>
      </w:r>
    </w:p>
    <w:p w:rsidR="00956F3C" w:rsidRPr="00924AF0" w:rsidRDefault="00956F3C" w:rsidP="00924AF0">
      <w:pPr>
        <w:pStyle w:val="p40"/>
        <w:jc w:val="center"/>
        <w:rPr>
          <w:color w:val="000000"/>
        </w:rPr>
      </w:pPr>
      <w:r w:rsidRPr="00924AF0">
        <w:rPr>
          <w:color w:val="000000"/>
        </w:rPr>
        <w:t>2. Оказание услуг</w:t>
      </w:r>
    </w:p>
    <w:p w:rsidR="00956F3C" w:rsidRPr="00924AF0" w:rsidRDefault="00956F3C" w:rsidP="00D86E16">
      <w:pPr>
        <w:pStyle w:val="p13"/>
        <w:jc w:val="both"/>
        <w:rPr>
          <w:color w:val="000000"/>
        </w:rPr>
      </w:pPr>
      <w:r w:rsidRPr="00924AF0">
        <w:rPr>
          <w:color w:val="000000"/>
        </w:rPr>
        <w:t>2.1. Оказание услуг по настоящему договору производится силами, средствами и транспортом Исполнителя.</w:t>
      </w:r>
    </w:p>
    <w:p w:rsidR="00956F3C" w:rsidRPr="00924AF0" w:rsidRDefault="00956F3C" w:rsidP="00D86E16">
      <w:pPr>
        <w:pStyle w:val="p13"/>
        <w:jc w:val="both"/>
        <w:rPr>
          <w:color w:val="000000"/>
        </w:rPr>
      </w:pPr>
      <w:r w:rsidRPr="00924AF0">
        <w:rPr>
          <w:color w:val="000000"/>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956F3C" w:rsidRPr="00924AF0" w:rsidRDefault="00956F3C" w:rsidP="00D86E16">
      <w:pPr>
        <w:pStyle w:val="p19"/>
        <w:jc w:val="both"/>
        <w:rPr>
          <w:color w:val="000000"/>
        </w:rPr>
      </w:pPr>
      <w:r w:rsidRPr="00924AF0">
        <w:rPr>
          <w:color w:val="000000"/>
        </w:rPr>
        <w:t xml:space="preserve">2.3. Срок предоставления услуг: до </w:t>
      </w:r>
      <w:r w:rsidR="00ED187C" w:rsidRPr="00924AF0">
        <w:rPr>
          <w:color w:val="000000"/>
        </w:rPr>
        <w:t>31.12.</w:t>
      </w:r>
      <w:r w:rsidR="004E77A4" w:rsidRPr="00924AF0">
        <w:rPr>
          <w:color w:val="000000"/>
        </w:rPr>
        <w:t>202</w:t>
      </w:r>
      <w:r w:rsidR="00ED187C" w:rsidRPr="00924AF0">
        <w:rPr>
          <w:color w:val="000000"/>
        </w:rPr>
        <w:t>2</w:t>
      </w:r>
      <w:r w:rsidRPr="00924AF0">
        <w:rPr>
          <w:color w:val="000000"/>
        </w:rPr>
        <w:t>г.</w:t>
      </w:r>
    </w:p>
    <w:p w:rsidR="00956F3C" w:rsidRPr="00924AF0" w:rsidRDefault="00956F3C" w:rsidP="00924AF0">
      <w:pPr>
        <w:pStyle w:val="p9"/>
        <w:jc w:val="center"/>
        <w:rPr>
          <w:color w:val="000000"/>
        </w:rPr>
      </w:pPr>
      <w:r w:rsidRPr="00924AF0">
        <w:rPr>
          <w:color w:val="000000"/>
        </w:rPr>
        <w:t>3.Обязанности исполнителя</w:t>
      </w:r>
    </w:p>
    <w:p w:rsidR="00956F3C" w:rsidRPr="00924AF0" w:rsidRDefault="00956F3C" w:rsidP="00D86E16">
      <w:pPr>
        <w:pStyle w:val="p42"/>
        <w:jc w:val="both"/>
        <w:rPr>
          <w:color w:val="000000"/>
        </w:rPr>
      </w:pPr>
      <w:r w:rsidRPr="00924AF0">
        <w:rPr>
          <w:color w:val="000000"/>
        </w:rPr>
        <w:t>3.1. Исполнитель обязан:</w:t>
      </w:r>
    </w:p>
    <w:p w:rsidR="00956F3C" w:rsidRPr="00924AF0" w:rsidRDefault="00956F3C" w:rsidP="00D86E16">
      <w:pPr>
        <w:pStyle w:val="p13"/>
        <w:jc w:val="both"/>
        <w:rPr>
          <w:color w:val="000000"/>
        </w:rPr>
      </w:pPr>
      <w:r w:rsidRPr="00924AF0">
        <w:rPr>
          <w:color w:val="000000"/>
        </w:rPr>
        <w:t xml:space="preserve">3.1.1. Обеспечивать своевременное и качественное выполнение работ по настоящему Договору в соответствии с Федеральным законом от 12.01.1996 № 8-ФЗ </w:t>
      </w:r>
      <w:r w:rsidRPr="00924AF0">
        <w:rPr>
          <w:rStyle w:val="s2"/>
          <w:color w:val="000000"/>
        </w:rPr>
        <w:t>«О погребении и похоронном деле»</w:t>
      </w:r>
      <w:r w:rsidRPr="00924AF0">
        <w:rPr>
          <w:color w:val="000000"/>
        </w:rPr>
        <w:t xml:space="preserve">; </w:t>
      </w:r>
      <w:r w:rsidR="00ED187C" w:rsidRPr="00924AF0">
        <w:rPr>
          <w:color w:val="000000"/>
        </w:rPr>
        <w:t>Правилами бытового обслуживания населения в Российской Федерации, утвержденными Постановлением Правительства РФ от 21.09.2020 № 1514 "Об утверждении Правил бытового обслуживания населения";</w:t>
      </w:r>
      <w:r w:rsidRPr="00924AF0">
        <w:rPr>
          <w:color w:val="000000"/>
        </w:rPr>
        <w:t xml:space="preserve"> </w:t>
      </w:r>
      <w:r w:rsidR="00ED187C" w:rsidRPr="00924AF0">
        <w:rPr>
          <w:color w:val="000000"/>
        </w:rPr>
        <w:t>СанПиН 2.1.2882-11</w:t>
      </w:r>
      <w:r w:rsidRPr="00924AF0">
        <w:rPr>
          <w:color w:val="000000"/>
        </w:rPr>
        <w:t>.</w:t>
      </w:r>
    </w:p>
    <w:p w:rsidR="00956F3C" w:rsidRPr="00924AF0" w:rsidRDefault="00956F3C" w:rsidP="00D86E16">
      <w:pPr>
        <w:pStyle w:val="p43"/>
        <w:jc w:val="both"/>
        <w:rPr>
          <w:color w:val="000000"/>
        </w:rPr>
      </w:pPr>
      <w:r w:rsidRPr="00924AF0">
        <w:rPr>
          <w:color w:val="000000"/>
        </w:rPr>
        <w:t xml:space="preserve">3.1.2. В полном объеме предоставлять гарантированный перечень на ритуальные услуги в объеме, по ценам и по качеству, установленным нормативным правовым актом Администрации </w:t>
      </w:r>
      <w:r w:rsidR="004E77A4" w:rsidRPr="00924AF0">
        <w:rPr>
          <w:color w:val="000000"/>
        </w:rPr>
        <w:t>города Дивногорска</w:t>
      </w:r>
      <w:r w:rsidRPr="00924AF0">
        <w:rPr>
          <w:color w:val="000000"/>
        </w:rPr>
        <w:t>.</w:t>
      </w:r>
    </w:p>
    <w:p w:rsidR="00956F3C" w:rsidRPr="00924AF0" w:rsidRDefault="00956F3C" w:rsidP="00D86E16">
      <w:pPr>
        <w:pStyle w:val="p43"/>
        <w:jc w:val="both"/>
        <w:rPr>
          <w:color w:val="000000"/>
        </w:rPr>
      </w:pPr>
      <w:r w:rsidRPr="00924AF0">
        <w:rPr>
          <w:color w:val="000000"/>
        </w:rPr>
        <w:lastRenderedPageBreak/>
        <w:t>3.1.3. В течение 4 (четырех) суток с момента получения уведомления из отделов ЗАГС о полном оформлении документов производить захоронения усопших граждан.</w:t>
      </w:r>
    </w:p>
    <w:p w:rsidR="00956F3C" w:rsidRPr="00924AF0" w:rsidRDefault="00956F3C" w:rsidP="00D86E16">
      <w:pPr>
        <w:pStyle w:val="p43"/>
        <w:jc w:val="both"/>
        <w:rPr>
          <w:color w:val="000000"/>
        </w:rPr>
      </w:pPr>
      <w:r w:rsidRPr="00924AF0">
        <w:rPr>
          <w:color w:val="000000"/>
        </w:rPr>
        <w:t xml:space="preserve">3.1.4. Предупредить Заказчика о независящих от Исполнителя обстоятельствах, которые могут создать невозможность их завершения в установленный срок. </w:t>
      </w:r>
    </w:p>
    <w:p w:rsidR="00956F3C" w:rsidRPr="00924AF0" w:rsidRDefault="00956F3C" w:rsidP="00D86E16">
      <w:pPr>
        <w:pStyle w:val="p13"/>
        <w:jc w:val="both"/>
        <w:rPr>
          <w:color w:val="000000"/>
        </w:rPr>
      </w:pPr>
      <w:r w:rsidRPr="00924AF0">
        <w:rPr>
          <w:color w:val="000000"/>
        </w:rPr>
        <w:t>3.1.5. Нести ответственность за выполнение при производстве работ правил охраны труда, техники безопасности и противопожарной безопасности.</w:t>
      </w:r>
    </w:p>
    <w:p w:rsidR="00956F3C" w:rsidRPr="00924AF0" w:rsidRDefault="00956F3C" w:rsidP="00D86E16">
      <w:pPr>
        <w:pStyle w:val="p43"/>
        <w:jc w:val="both"/>
        <w:rPr>
          <w:color w:val="000000"/>
        </w:rPr>
      </w:pPr>
      <w:r w:rsidRPr="00924AF0">
        <w:rPr>
          <w:color w:val="000000"/>
        </w:rPr>
        <w:t>3.1.6. С момента оказания услуг и до их завершения вести надлежащим образом оформленную документацию по учету оказанных услуг.</w:t>
      </w:r>
    </w:p>
    <w:p w:rsidR="00956F3C" w:rsidRPr="00924AF0" w:rsidRDefault="00956F3C" w:rsidP="00D86E16">
      <w:pPr>
        <w:pStyle w:val="p43"/>
        <w:jc w:val="both"/>
        <w:rPr>
          <w:color w:val="000000"/>
        </w:rPr>
      </w:pPr>
      <w:r w:rsidRPr="00924AF0">
        <w:rPr>
          <w:color w:val="000000"/>
        </w:rPr>
        <w:t>3.1.7. До начала работ осуществлять проверку сертификатов и соответствия им качества приобретаемых материалов.</w:t>
      </w:r>
    </w:p>
    <w:p w:rsidR="00956F3C" w:rsidRPr="00924AF0" w:rsidRDefault="00956F3C" w:rsidP="00D86E16">
      <w:pPr>
        <w:pStyle w:val="p43"/>
        <w:jc w:val="both"/>
        <w:rPr>
          <w:color w:val="000000"/>
        </w:rPr>
      </w:pPr>
      <w:r w:rsidRPr="00924AF0">
        <w:rPr>
          <w:color w:val="000000"/>
        </w:rPr>
        <w:t xml:space="preserve">3.1.8. В течение 10 дней с момента заключения настоящего Договора довести до населения </w:t>
      </w:r>
      <w:r w:rsidR="00ED187C" w:rsidRPr="00924AF0">
        <w:rPr>
          <w:color w:val="000000"/>
        </w:rPr>
        <w:t>городского округа</w:t>
      </w:r>
      <w:r w:rsidRPr="00924AF0">
        <w:rPr>
          <w:color w:val="000000"/>
        </w:rPr>
        <w:t xml:space="preserve"> </w:t>
      </w:r>
      <w:r w:rsidR="004E77A4" w:rsidRPr="00924AF0">
        <w:rPr>
          <w:color w:val="000000"/>
        </w:rPr>
        <w:t xml:space="preserve">город Дивногорск </w:t>
      </w:r>
      <w:r w:rsidRPr="00924AF0">
        <w:rPr>
          <w:color w:val="000000"/>
        </w:rPr>
        <w:t>через СМИ информацию о предоставлении данного вида услуг с указанием часов приема, адресов и контактных телефонов Исполнителя.</w:t>
      </w:r>
    </w:p>
    <w:p w:rsidR="00956F3C" w:rsidRPr="00924AF0" w:rsidRDefault="00956F3C" w:rsidP="00D86E16">
      <w:pPr>
        <w:pStyle w:val="p43"/>
        <w:jc w:val="both"/>
        <w:rPr>
          <w:color w:val="000000"/>
        </w:rPr>
      </w:pPr>
      <w:r w:rsidRPr="00924AF0">
        <w:rPr>
          <w:color w:val="000000"/>
        </w:rPr>
        <w:t>3.1.9.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956F3C" w:rsidRPr="00924AF0" w:rsidRDefault="00956F3C" w:rsidP="00D86E16">
      <w:pPr>
        <w:pStyle w:val="p43"/>
        <w:jc w:val="both"/>
        <w:rPr>
          <w:color w:val="000000"/>
        </w:rPr>
      </w:pPr>
      <w:r w:rsidRPr="00924AF0">
        <w:rPr>
          <w:color w:val="000000"/>
        </w:rPr>
        <w:t>3.1.10. Участвовать во всех проверках и инспекциях, проводимых Заказчиком по исполнению условий настоящего Договора.</w:t>
      </w:r>
    </w:p>
    <w:p w:rsidR="00956F3C" w:rsidRPr="00924AF0" w:rsidRDefault="00956F3C" w:rsidP="00D86E16">
      <w:pPr>
        <w:pStyle w:val="p43"/>
        <w:jc w:val="both"/>
        <w:rPr>
          <w:color w:val="000000"/>
        </w:rPr>
      </w:pPr>
      <w:r w:rsidRPr="00924AF0">
        <w:rPr>
          <w:color w:val="000000"/>
        </w:rPr>
        <w:t>3.1.11.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956F3C" w:rsidRPr="00924AF0" w:rsidRDefault="00956F3C" w:rsidP="00D86E16">
      <w:pPr>
        <w:pStyle w:val="p43"/>
        <w:jc w:val="both"/>
        <w:rPr>
          <w:color w:val="000000"/>
        </w:rPr>
      </w:pPr>
      <w:r w:rsidRPr="00924AF0">
        <w:rPr>
          <w:color w:val="000000"/>
        </w:rPr>
        <w:t>3.1.12.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956F3C" w:rsidRPr="00924AF0" w:rsidRDefault="00956F3C" w:rsidP="00D86E16">
      <w:pPr>
        <w:pStyle w:val="p43"/>
        <w:jc w:val="both"/>
        <w:rPr>
          <w:color w:val="000000"/>
        </w:rPr>
      </w:pPr>
      <w:r w:rsidRPr="00924AF0">
        <w:rPr>
          <w:color w:val="000000"/>
        </w:rPr>
        <w:t>3.1.13. Выполнять иные обязанности, предусмотренные законодательством Российской Федерации и настоящим Договором.</w:t>
      </w:r>
    </w:p>
    <w:p w:rsidR="00956F3C" w:rsidRPr="00924AF0" w:rsidRDefault="00956F3C" w:rsidP="00924AF0">
      <w:pPr>
        <w:pStyle w:val="p44"/>
        <w:jc w:val="center"/>
        <w:rPr>
          <w:color w:val="000000"/>
        </w:rPr>
      </w:pPr>
      <w:r w:rsidRPr="00924AF0">
        <w:rPr>
          <w:color w:val="000000"/>
        </w:rPr>
        <w:t>4. Обязанности и права Заказчика</w:t>
      </w:r>
    </w:p>
    <w:p w:rsidR="00956F3C" w:rsidRPr="00924AF0" w:rsidRDefault="00956F3C" w:rsidP="00D86E16">
      <w:pPr>
        <w:pStyle w:val="p42"/>
        <w:jc w:val="both"/>
        <w:rPr>
          <w:color w:val="000000"/>
        </w:rPr>
      </w:pPr>
      <w:r w:rsidRPr="00924AF0">
        <w:rPr>
          <w:color w:val="000000"/>
        </w:rPr>
        <w:t>4.1. Заказчик обязан:</w:t>
      </w:r>
    </w:p>
    <w:p w:rsidR="00956F3C" w:rsidRPr="00924AF0" w:rsidRDefault="00956F3C" w:rsidP="00D86E16">
      <w:pPr>
        <w:pStyle w:val="p43"/>
        <w:jc w:val="both"/>
        <w:rPr>
          <w:color w:val="000000"/>
        </w:rPr>
      </w:pPr>
      <w:r w:rsidRPr="00924AF0">
        <w:rPr>
          <w:rStyle w:val="s2"/>
          <w:color w:val="000000"/>
        </w:rPr>
        <w:t xml:space="preserve">4.1.1. </w:t>
      </w:r>
      <w:r w:rsidRPr="00924AF0">
        <w:rPr>
          <w:color w:val="000000"/>
        </w:rPr>
        <w:t xml:space="preserve">Осуществлять </w:t>
      </w:r>
      <w:proofErr w:type="gramStart"/>
      <w:r w:rsidRPr="00924AF0">
        <w:rPr>
          <w:color w:val="000000"/>
        </w:rPr>
        <w:t>контроль за</w:t>
      </w:r>
      <w:proofErr w:type="gramEnd"/>
      <w:r w:rsidRPr="00924AF0">
        <w:rPr>
          <w:color w:val="000000"/>
        </w:rPr>
        <w:t xml:space="preserve"> исполнением Исполнителем условий настоящего Договора. </w:t>
      </w:r>
    </w:p>
    <w:p w:rsidR="00956F3C" w:rsidRPr="00924AF0" w:rsidRDefault="00956F3C" w:rsidP="00D86E16">
      <w:pPr>
        <w:pStyle w:val="p43"/>
        <w:jc w:val="both"/>
        <w:rPr>
          <w:color w:val="000000"/>
        </w:rPr>
      </w:pPr>
      <w:r w:rsidRPr="00924AF0">
        <w:rPr>
          <w:color w:val="000000"/>
        </w:rPr>
        <w:t>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956F3C" w:rsidRPr="00924AF0" w:rsidRDefault="00956F3C" w:rsidP="00D86E16">
      <w:pPr>
        <w:pStyle w:val="p42"/>
        <w:jc w:val="both"/>
        <w:rPr>
          <w:color w:val="000000"/>
        </w:rPr>
      </w:pPr>
      <w:r w:rsidRPr="00924AF0">
        <w:rPr>
          <w:color w:val="000000"/>
        </w:rPr>
        <w:t>4.2. Заказчик вправе:</w:t>
      </w:r>
    </w:p>
    <w:p w:rsidR="00956F3C" w:rsidRPr="00924AF0" w:rsidRDefault="00956F3C" w:rsidP="00D86E16">
      <w:pPr>
        <w:pStyle w:val="p43"/>
        <w:jc w:val="both"/>
        <w:rPr>
          <w:color w:val="000000"/>
        </w:rPr>
      </w:pPr>
      <w:r w:rsidRPr="00924AF0">
        <w:rPr>
          <w:color w:val="000000"/>
        </w:rPr>
        <w:lastRenderedPageBreak/>
        <w:t xml:space="preserve">4.2.1. Заказчик или уполномоченные им лица имеют право производить любые измерения, отборы образцов для </w:t>
      </w:r>
      <w:proofErr w:type="gramStart"/>
      <w:r w:rsidRPr="00924AF0">
        <w:rPr>
          <w:color w:val="000000"/>
        </w:rPr>
        <w:t>контроля за</w:t>
      </w:r>
      <w:proofErr w:type="gramEnd"/>
      <w:r w:rsidRPr="00924AF0">
        <w:rPr>
          <w:color w:val="000000"/>
        </w:rPr>
        <w:t xml:space="preserve"> качеством работ, выполненных по договору, материалов, а также осуществлять выборочно или в полном объеме контроль за ходом выполнения работ.</w:t>
      </w:r>
    </w:p>
    <w:p w:rsidR="00956F3C" w:rsidRPr="00924AF0" w:rsidRDefault="00956F3C" w:rsidP="00D86E16">
      <w:pPr>
        <w:pStyle w:val="p43"/>
        <w:jc w:val="both"/>
        <w:rPr>
          <w:color w:val="000000"/>
        </w:rPr>
      </w:pPr>
      <w:r w:rsidRPr="00924AF0">
        <w:rPr>
          <w:color w:val="000000"/>
        </w:rPr>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956F3C" w:rsidRPr="00924AF0" w:rsidRDefault="00956F3C" w:rsidP="00D86E16">
      <w:pPr>
        <w:pStyle w:val="p43"/>
        <w:jc w:val="both"/>
        <w:rPr>
          <w:color w:val="000000"/>
        </w:rPr>
      </w:pPr>
      <w:r w:rsidRPr="00924AF0">
        <w:rPr>
          <w:color w:val="000000"/>
        </w:rPr>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956F3C" w:rsidRPr="00924AF0" w:rsidRDefault="00956F3C" w:rsidP="00924AF0">
      <w:pPr>
        <w:pStyle w:val="p41"/>
        <w:jc w:val="center"/>
        <w:rPr>
          <w:color w:val="000000"/>
        </w:rPr>
      </w:pPr>
      <w:r w:rsidRPr="00924AF0">
        <w:rPr>
          <w:color w:val="000000"/>
        </w:rPr>
        <w:t>5. Ответственность сторон</w:t>
      </w:r>
    </w:p>
    <w:p w:rsidR="00956F3C" w:rsidRPr="00924AF0" w:rsidRDefault="00956F3C" w:rsidP="00D86E16">
      <w:pPr>
        <w:pStyle w:val="p43"/>
        <w:jc w:val="both"/>
        <w:rPr>
          <w:color w:val="000000"/>
        </w:rPr>
      </w:pPr>
      <w:r w:rsidRPr="00924AF0">
        <w:rPr>
          <w:color w:val="000000"/>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956F3C" w:rsidRPr="00924AF0" w:rsidRDefault="00956F3C" w:rsidP="00D86E16">
      <w:pPr>
        <w:pStyle w:val="p10"/>
        <w:jc w:val="both"/>
        <w:rPr>
          <w:color w:val="000000"/>
        </w:rPr>
      </w:pPr>
      <w:r w:rsidRPr="00924AF0">
        <w:rPr>
          <w:color w:val="000000"/>
        </w:rPr>
        <w:t>5.2. Для целей настоящего Договора работы и услуги считаются невыполненными или оказанными с ненадлежащим качеством если:</w:t>
      </w:r>
    </w:p>
    <w:p w:rsidR="00956F3C" w:rsidRPr="00924AF0" w:rsidRDefault="00956F3C" w:rsidP="00D86E16">
      <w:pPr>
        <w:pStyle w:val="p10"/>
        <w:jc w:val="both"/>
        <w:rPr>
          <w:color w:val="000000"/>
        </w:rPr>
      </w:pPr>
      <w:r w:rsidRPr="00924AF0">
        <w:rPr>
          <w:color w:val="000000"/>
        </w:rPr>
        <w:t>- набор работ и предметов похоронного ритуала не соответствует установленному гарантированному перечню услуг по погребению;</w:t>
      </w:r>
    </w:p>
    <w:p w:rsidR="00956F3C" w:rsidRPr="00924AF0" w:rsidRDefault="00956F3C" w:rsidP="00D86E16">
      <w:pPr>
        <w:pStyle w:val="p10"/>
        <w:jc w:val="both"/>
        <w:rPr>
          <w:color w:val="000000"/>
        </w:rPr>
      </w:pPr>
      <w:r w:rsidRPr="00924AF0">
        <w:rPr>
          <w:color w:val="000000"/>
        </w:rPr>
        <w:t>- работы и услуги выполнятся или оказываются с нарушением установленных действующим законодательством сроков.</w:t>
      </w:r>
    </w:p>
    <w:p w:rsidR="00956F3C" w:rsidRPr="00924AF0" w:rsidRDefault="00956F3C" w:rsidP="00D86E16">
      <w:pPr>
        <w:pStyle w:val="p10"/>
        <w:jc w:val="both"/>
        <w:rPr>
          <w:color w:val="000000"/>
        </w:rPr>
      </w:pPr>
      <w:r w:rsidRPr="00924AF0">
        <w:rPr>
          <w:color w:val="000000"/>
        </w:rPr>
        <w:t>5.3. Исполнитель в соответствии с законодательством Российской Федерации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956F3C" w:rsidRPr="00924AF0" w:rsidRDefault="00956F3C" w:rsidP="00D86E16">
      <w:pPr>
        <w:pStyle w:val="p43"/>
        <w:jc w:val="both"/>
        <w:rPr>
          <w:color w:val="000000"/>
        </w:rPr>
      </w:pPr>
      <w:r w:rsidRPr="00924AF0">
        <w:rPr>
          <w:color w:val="000000"/>
        </w:rPr>
        <w:t>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956F3C" w:rsidRPr="00924AF0" w:rsidRDefault="00956F3C" w:rsidP="00D86E16">
      <w:pPr>
        <w:pStyle w:val="p43"/>
        <w:jc w:val="both"/>
        <w:rPr>
          <w:color w:val="000000"/>
        </w:rPr>
      </w:pPr>
      <w:r w:rsidRPr="00924AF0">
        <w:rPr>
          <w:color w:val="000000"/>
        </w:rPr>
        <w:t>5.5. Все споры между сторонами, по которым не было достигнуто соглашение, разрешаются в соответствии с законодательством Российской Федерации.</w:t>
      </w:r>
    </w:p>
    <w:p w:rsidR="00956F3C" w:rsidRPr="00924AF0" w:rsidRDefault="00956F3C" w:rsidP="00D86E16">
      <w:pPr>
        <w:pStyle w:val="p43"/>
        <w:jc w:val="both"/>
        <w:rPr>
          <w:color w:val="000000"/>
        </w:rPr>
      </w:pPr>
      <w:r w:rsidRPr="00924AF0">
        <w:rPr>
          <w:color w:val="000000"/>
        </w:rPr>
        <w:t>5.6. Исполнитель несет риск случайной гибели или случайного повреждения имущества Заказчика.</w:t>
      </w:r>
    </w:p>
    <w:p w:rsidR="00956F3C" w:rsidRPr="00924AF0" w:rsidRDefault="00956F3C" w:rsidP="00924AF0">
      <w:pPr>
        <w:pStyle w:val="p8"/>
        <w:jc w:val="center"/>
        <w:rPr>
          <w:color w:val="000000"/>
        </w:rPr>
      </w:pPr>
      <w:r w:rsidRPr="00924AF0">
        <w:rPr>
          <w:color w:val="000000"/>
        </w:rPr>
        <w:t>6. Форс-мажор</w:t>
      </w:r>
    </w:p>
    <w:p w:rsidR="00956F3C" w:rsidRPr="00924AF0" w:rsidRDefault="00956F3C" w:rsidP="00D86E16">
      <w:pPr>
        <w:pStyle w:val="p43"/>
        <w:jc w:val="both"/>
        <w:rPr>
          <w:color w:val="000000"/>
        </w:rPr>
      </w:pPr>
      <w:r w:rsidRPr="00924AF0">
        <w:rPr>
          <w:color w:val="000000"/>
        </w:rPr>
        <w:t>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956F3C" w:rsidRPr="00924AF0" w:rsidRDefault="00956F3C" w:rsidP="00D86E16">
      <w:pPr>
        <w:pStyle w:val="p43"/>
        <w:jc w:val="both"/>
        <w:rPr>
          <w:color w:val="000000"/>
        </w:rPr>
      </w:pPr>
      <w:r w:rsidRPr="00924AF0">
        <w:rPr>
          <w:color w:val="000000"/>
        </w:rPr>
        <w:t>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956F3C" w:rsidRPr="00924AF0" w:rsidRDefault="00956F3C" w:rsidP="00924AF0">
      <w:pPr>
        <w:pStyle w:val="p41"/>
        <w:jc w:val="center"/>
        <w:rPr>
          <w:color w:val="000000"/>
        </w:rPr>
      </w:pPr>
      <w:r w:rsidRPr="00924AF0">
        <w:rPr>
          <w:color w:val="000000"/>
        </w:rPr>
        <w:t>7. Срок действия договора и иные условия</w:t>
      </w:r>
    </w:p>
    <w:p w:rsidR="00956F3C" w:rsidRPr="00924AF0" w:rsidRDefault="00956F3C" w:rsidP="00D86E16">
      <w:pPr>
        <w:pStyle w:val="p43"/>
        <w:jc w:val="both"/>
        <w:rPr>
          <w:color w:val="000000"/>
        </w:rPr>
      </w:pPr>
      <w:r w:rsidRPr="00924AF0">
        <w:rPr>
          <w:color w:val="000000"/>
        </w:rPr>
        <w:lastRenderedPageBreak/>
        <w:t xml:space="preserve">7.1. Договор вступает в силу со дня его подписания и действует до </w:t>
      </w:r>
      <w:r w:rsidR="004E77A4" w:rsidRPr="00924AF0">
        <w:rPr>
          <w:color w:val="000000"/>
        </w:rPr>
        <w:t>_______202</w:t>
      </w:r>
      <w:r w:rsidR="00ED187C" w:rsidRPr="00924AF0">
        <w:rPr>
          <w:color w:val="000000"/>
        </w:rPr>
        <w:t>2</w:t>
      </w:r>
      <w:r w:rsidRPr="00924AF0">
        <w:rPr>
          <w:color w:val="000000"/>
        </w:rPr>
        <w:t>г.</w:t>
      </w:r>
    </w:p>
    <w:p w:rsidR="00956F3C" w:rsidRPr="00924AF0" w:rsidRDefault="00956F3C" w:rsidP="00D86E16">
      <w:pPr>
        <w:pStyle w:val="p43"/>
        <w:jc w:val="both"/>
        <w:rPr>
          <w:color w:val="000000"/>
        </w:rPr>
      </w:pPr>
      <w:r w:rsidRPr="00924AF0">
        <w:rPr>
          <w:color w:val="000000"/>
        </w:rPr>
        <w:t xml:space="preserve">7.2. </w:t>
      </w:r>
      <w:proofErr w:type="gramStart"/>
      <w:r w:rsidRPr="00924AF0">
        <w:rPr>
          <w:color w:val="000000"/>
        </w:rPr>
        <w:t>Договор</w:t>
      </w:r>
      <w:proofErr w:type="gramEnd"/>
      <w:r w:rsidRPr="00924AF0">
        <w:rPr>
          <w:color w:val="000000"/>
        </w:rPr>
        <w:t xml:space="preserve">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w:t>
      </w:r>
    </w:p>
    <w:p w:rsidR="00956F3C" w:rsidRPr="00924AF0" w:rsidRDefault="00956F3C" w:rsidP="00D86E16">
      <w:pPr>
        <w:pStyle w:val="p43"/>
        <w:jc w:val="both"/>
        <w:rPr>
          <w:color w:val="000000"/>
        </w:rPr>
      </w:pPr>
      <w:r w:rsidRPr="00924AF0">
        <w:rPr>
          <w:color w:val="000000"/>
        </w:rPr>
        <w:t>7.3. Настоящий Договор составлен в двух экземплярах, имеющих равную юридическую силу, по одному экземпляру для каждой из сторон.</w:t>
      </w:r>
    </w:p>
    <w:p w:rsidR="00956F3C" w:rsidRPr="00924AF0" w:rsidRDefault="00956F3C" w:rsidP="00D86E16">
      <w:pPr>
        <w:pStyle w:val="p43"/>
        <w:jc w:val="both"/>
        <w:rPr>
          <w:color w:val="000000"/>
        </w:rPr>
      </w:pPr>
      <w:r w:rsidRPr="00924AF0">
        <w:rPr>
          <w:color w:val="000000"/>
        </w:rPr>
        <w:t>7.4. Все изменения и дополнения к настоящему Договору действительны, если они совершены в письменной форме и подписаны всеми сторонами.</w:t>
      </w:r>
    </w:p>
    <w:p w:rsidR="00956F3C" w:rsidRPr="00924AF0" w:rsidRDefault="00956F3C" w:rsidP="00956F3C">
      <w:pPr>
        <w:pStyle w:val="p8"/>
        <w:rPr>
          <w:color w:val="000000"/>
        </w:rPr>
      </w:pPr>
      <w:r w:rsidRPr="00924AF0">
        <w:rPr>
          <w:color w:val="000000"/>
        </w:rPr>
        <w:t xml:space="preserve">8. Юридические адреса и банковские реквизиты сторон </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986"/>
        <w:gridCol w:w="1421"/>
      </w:tblGrid>
      <w:tr w:rsidR="00956F3C" w:rsidRPr="00924AF0" w:rsidTr="00F27921">
        <w:trPr>
          <w:tblCellSpacing w:w="15" w:type="dxa"/>
          <w:jc w:val="center"/>
        </w:trPr>
        <w:tc>
          <w:tcPr>
            <w:tcW w:w="0" w:type="auto"/>
            <w:vAlign w:val="center"/>
          </w:tcPr>
          <w:p w:rsidR="00956F3C" w:rsidRPr="00924AF0" w:rsidRDefault="00956F3C" w:rsidP="00F27921">
            <w:pPr>
              <w:pStyle w:val="p8"/>
              <w:rPr>
                <w:color w:val="000000"/>
              </w:rPr>
            </w:pPr>
            <w:r w:rsidRPr="00924AF0">
              <w:rPr>
                <w:rStyle w:val="s2"/>
                <w:color w:val="000000"/>
              </w:rPr>
              <w:t>Заказчик</w:t>
            </w:r>
          </w:p>
        </w:tc>
        <w:tc>
          <w:tcPr>
            <w:tcW w:w="0" w:type="auto"/>
            <w:vAlign w:val="center"/>
          </w:tcPr>
          <w:p w:rsidR="00956F3C" w:rsidRPr="00924AF0" w:rsidRDefault="00956F3C" w:rsidP="00F27921">
            <w:pPr>
              <w:pStyle w:val="p8"/>
              <w:rPr>
                <w:color w:val="000000"/>
              </w:rPr>
            </w:pPr>
            <w:r w:rsidRPr="00924AF0">
              <w:rPr>
                <w:rStyle w:val="s2"/>
                <w:color w:val="000000"/>
              </w:rPr>
              <w:t>Исполнитель</w:t>
            </w:r>
          </w:p>
        </w:tc>
      </w:tr>
      <w:tr w:rsidR="00956F3C" w:rsidRPr="00924AF0" w:rsidTr="00F27921">
        <w:trPr>
          <w:tblCellSpacing w:w="15" w:type="dxa"/>
          <w:jc w:val="center"/>
        </w:trPr>
        <w:tc>
          <w:tcPr>
            <w:tcW w:w="0" w:type="auto"/>
            <w:vAlign w:val="center"/>
          </w:tcPr>
          <w:p w:rsidR="00956F3C" w:rsidRPr="00924AF0" w:rsidRDefault="00956F3C" w:rsidP="00F27921">
            <w:pPr>
              <w:rPr>
                <w:color w:val="000000"/>
                <w:sz w:val="24"/>
                <w:szCs w:val="24"/>
              </w:rPr>
            </w:pPr>
          </w:p>
        </w:tc>
        <w:tc>
          <w:tcPr>
            <w:tcW w:w="0" w:type="auto"/>
            <w:vAlign w:val="center"/>
          </w:tcPr>
          <w:p w:rsidR="00956F3C" w:rsidRPr="00924AF0" w:rsidRDefault="00956F3C" w:rsidP="00F27921">
            <w:pPr>
              <w:rPr>
                <w:color w:val="000000"/>
                <w:sz w:val="24"/>
                <w:szCs w:val="24"/>
              </w:rPr>
            </w:pPr>
          </w:p>
        </w:tc>
      </w:tr>
    </w:tbl>
    <w:p w:rsidR="00956F3C" w:rsidRPr="00924AF0" w:rsidRDefault="00956F3C" w:rsidP="00956F3C">
      <w:pPr>
        <w:rPr>
          <w:color w:val="000000"/>
          <w:sz w:val="24"/>
          <w:szCs w:val="24"/>
        </w:rPr>
      </w:pPr>
    </w:p>
    <w:p w:rsidR="00956F3C" w:rsidRPr="00924AF0" w:rsidRDefault="00956F3C" w:rsidP="00956F3C">
      <w:pPr>
        <w:spacing w:after="200" w:line="276" w:lineRule="auto"/>
        <w:jc w:val="center"/>
        <w:rPr>
          <w:sz w:val="24"/>
          <w:szCs w:val="24"/>
        </w:rPr>
      </w:pPr>
    </w:p>
    <w:p w:rsidR="00F27E13" w:rsidRPr="00924AF0" w:rsidRDefault="00F27E13" w:rsidP="00956F3C">
      <w:pPr>
        <w:spacing w:after="200" w:line="276" w:lineRule="auto"/>
        <w:jc w:val="center"/>
        <w:rPr>
          <w:sz w:val="24"/>
          <w:szCs w:val="24"/>
        </w:rPr>
      </w:pPr>
    </w:p>
    <w:p w:rsidR="00924AF0" w:rsidRDefault="00924AF0">
      <w:pPr>
        <w:spacing w:after="200" w:line="276" w:lineRule="auto"/>
        <w:rPr>
          <w:color w:val="000000"/>
          <w:sz w:val="24"/>
          <w:szCs w:val="24"/>
        </w:rPr>
      </w:pPr>
      <w:r>
        <w:rPr>
          <w:color w:val="000000"/>
        </w:rPr>
        <w:br w:type="page"/>
      </w:r>
    </w:p>
    <w:p w:rsidR="00F27E13" w:rsidRPr="00924AF0" w:rsidRDefault="00F27E13" w:rsidP="00F27E13">
      <w:pPr>
        <w:pStyle w:val="p47"/>
        <w:spacing w:before="0" w:beforeAutospacing="0" w:after="0" w:afterAutospacing="0"/>
        <w:jc w:val="right"/>
        <w:rPr>
          <w:color w:val="000000"/>
        </w:rPr>
      </w:pPr>
      <w:r w:rsidRPr="00924AF0">
        <w:rPr>
          <w:color w:val="000000"/>
        </w:rPr>
        <w:lastRenderedPageBreak/>
        <w:t>Приложение</w:t>
      </w:r>
    </w:p>
    <w:p w:rsidR="00F27E13" w:rsidRPr="00924AF0" w:rsidRDefault="00F27E13" w:rsidP="00F27E13">
      <w:pPr>
        <w:pStyle w:val="p47"/>
        <w:spacing w:before="0" w:beforeAutospacing="0" w:after="0" w:afterAutospacing="0"/>
        <w:jc w:val="right"/>
        <w:rPr>
          <w:color w:val="000000"/>
        </w:rPr>
      </w:pPr>
      <w:r w:rsidRPr="00924AF0">
        <w:rPr>
          <w:color w:val="000000"/>
        </w:rPr>
        <w:t>к конкурсной документации</w:t>
      </w:r>
    </w:p>
    <w:p w:rsidR="00F27E13" w:rsidRPr="00924AF0" w:rsidRDefault="00F27E13" w:rsidP="00924AF0">
      <w:pPr>
        <w:pStyle w:val="p8"/>
        <w:jc w:val="center"/>
        <w:rPr>
          <w:b/>
          <w:color w:val="000000"/>
        </w:rPr>
      </w:pPr>
      <w:r w:rsidRPr="00924AF0">
        <w:rPr>
          <w:rStyle w:val="s5"/>
          <w:b/>
          <w:color w:val="000000"/>
        </w:rPr>
        <w:t>ИЗВЕЩЕНИЕ О ПРОВЕДЕНИИ КОНКУРСА</w:t>
      </w:r>
    </w:p>
    <w:p w:rsidR="00F27E13" w:rsidRPr="00924AF0" w:rsidRDefault="00F27E13" w:rsidP="00924AF0">
      <w:pPr>
        <w:ind w:firstLine="708"/>
        <w:jc w:val="both"/>
        <w:rPr>
          <w:color w:val="000000"/>
          <w:sz w:val="24"/>
          <w:szCs w:val="24"/>
        </w:rPr>
      </w:pPr>
      <w:r w:rsidRPr="00924AF0">
        <w:rPr>
          <w:rStyle w:val="s5"/>
          <w:color w:val="000000"/>
          <w:sz w:val="24"/>
          <w:szCs w:val="24"/>
        </w:rPr>
        <w:t xml:space="preserve">Администрация </w:t>
      </w:r>
      <w:r w:rsidR="00521EB2" w:rsidRPr="00924AF0">
        <w:rPr>
          <w:rStyle w:val="s5"/>
          <w:color w:val="000000"/>
          <w:sz w:val="24"/>
          <w:szCs w:val="24"/>
        </w:rPr>
        <w:t>города Дивногорска</w:t>
      </w:r>
      <w:r w:rsidRPr="00924AF0">
        <w:rPr>
          <w:rStyle w:val="s3"/>
          <w:color w:val="000000"/>
          <w:sz w:val="24"/>
          <w:szCs w:val="24"/>
        </w:rPr>
        <w:t xml:space="preserve"> объявляет </w:t>
      </w:r>
      <w:r w:rsidRPr="00924AF0">
        <w:rPr>
          <w:rStyle w:val="s5"/>
          <w:color w:val="000000"/>
          <w:sz w:val="24"/>
          <w:szCs w:val="24"/>
        </w:rPr>
        <w:t xml:space="preserve">открытый конкурс </w:t>
      </w:r>
      <w:r w:rsidR="00521EB2" w:rsidRPr="00924AF0">
        <w:rPr>
          <w:rStyle w:val="s5"/>
          <w:color w:val="000000"/>
          <w:sz w:val="24"/>
          <w:szCs w:val="24"/>
        </w:rPr>
        <w:t xml:space="preserve">на право заключения договора оказания услуг по погребению (выбор специализированной службы по вопросам похоронного дела) </w:t>
      </w:r>
      <w:r w:rsidRPr="00924AF0">
        <w:rPr>
          <w:sz w:val="24"/>
          <w:szCs w:val="24"/>
        </w:rPr>
        <w:t xml:space="preserve">на территории </w:t>
      </w:r>
      <w:r w:rsidR="00ED187C" w:rsidRPr="00924AF0">
        <w:rPr>
          <w:sz w:val="24"/>
          <w:szCs w:val="24"/>
        </w:rPr>
        <w:t>городского округа</w:t>
      </w:r>
      <w:r w:rsidRPr="00924AF0">
        <w:rPr>
          <w:sz w:val="24"/>
          <w:szCs w:val="24"/>
        </w:rPr>
        <w:t xml:space="preserve"> </w:t>
      </w:r>
      <w:r w:rsidR="00521EB2" w:rsidRPr="00924AF0">
        <w:rPr>
          <w:sz w:val="24"/>
          <w:szCs w:val="24"/>
        </w:rPr>
        <w:t>город Дивногорск</w:t>
      </w:r>
      <w:r w:rsidRPr="00924AF0">
        <w:rPr>
          <w:rStyle w:val="s3"/>
          <w:color w:val="000000"/>
          <w:sz w:val="24"/>
          <w:szCs w:val="24"/>
        </w:rPr>
        <w:t xml:space="preserve"> (далее – конкурс) и приглашает заинтересованных лиц участвовать в нем.</w:t>
      </w:r>
    </w:p>
    <w:p w:rsidR="00F27E13" w:rsidRPr="00924AF0" w:rsidRDefault="00F27E13" w:rsidP="00D86E16">
      <w:pPr>
        <w:pStyle w:val="p10"/>
        <w:jc w:val="both"/>
        <w:rPr>
          <w:color w:val="000000"/>
        </w:rPr>
      </w:pPr>
      <w:r w:rsidRPr="00924AF0">
        <w:rPr>
          <w:rStyle w:val="s5"/>
          <w:color w:val="000000"/>
        </w:rPr>
        <w:t>Форма торгов:</w:t>
      </w:r>
      <w:r w:rsidRPr="00924AF0">
        <w:rPr>
          <w:color w:val="000000"/>
        </w:rPr>
        <w:t xml:space="preserve"> открытый конкурс.</w:t>
      </w:r>
    </w:p>
    <w:p w:rsidR="00F27E13" w:rsidRPr="00924AF0" w:rsidRDefault="00F27E13" w:rsidP="00D86E16">
      <w:pPr>
        <w:pStyle w:val="p10"/>
        <w:jc w:val="both"/>
        <w:rPr>
          <w:color w:val="000000"/>
        </w:rPr>
      </w:pPr>
      <w:r w:rsidRPr="00924AF0">
        <w:rPr>
          <w:rStyle w:val="s3"/>
          <w:color w:val="000000"/>
        </w:rPr>
        <w:t>Заказчик:</w:t>
      </w:r>
      <w:r w:rsidRPr="00924AF0">
        <w:rPr>
          <w:rStyle w:val="s2"/>
          <w:color w:val="000000"/>
        </w:rPr>
        <w:t xml:space="preserve"> </w:t>
      </w:r>
      <w:r w:rsidRPr="00924AF0">
        <w:rPr>
          <w:color w:val="000000"/>
        </w:rPr>
        <w:t xml:space="preserve">Администрация </w:t>
      </w:r>
      <w:r w:rsidR="00521EB2" w:rsidRPr="00924AF0">
        <w:rPr>
          <w:color w:val="000000"/>
        </w:rPr>
        <w:t>города Дивногорска</w:t>
      </w:r>
      <w:r w:rsidRPr="00924AF0">
        <w:rPr>
          <w:color w:val="000000"/>
        </w:rPr>
        <w:t>.</w:t>
      </w:r>
    </w:p>
    <w:p w:rsidR="00F27E13" w:rsidRPr="00924AF0" w:rsidRDefault="00F27E13" w:rsidP="00D86E16">
      <w:pPr>
        <w:pStyle w:val="p10"/>
        <w:jc w:val="both"/>
        <w:rPr>
          <w:color w:val="000000"/>
        </w:rPr>
      </w:pPr>
      <w:r w:rsidRPr="00924AF0">
        <w:rPr>
          <w:color w:val="000000"/>
        </w:rPr>
        <w:t xml:space="preserve">Место нахождения: </w:t>
      </w:r>
      <w:r w:rsidR="00521EB2" w:rsidRPr="00924AF0">
        <w:rPr>
          <w:color w:val="000000"/>
        </w:rPr>
        <w:t>663090</w:t>
      </w:r>
      <w:r w:rsidRPr="00924AF0">
        <w:rPr>
          <w:color w:val="000000"/>
        </w:rPr>
        <w:t xml:space="preserve"> </w:t>
      </w:r>
      <w:r w:rsidR="00521EB2" w:rsidRPr="00924AF0">
        <w:rPr>
          <w:color w:val="000000"/>
        </w:rPr>
        <w:t>г.Дивногорск</w:t>
      </w:r>
      <w:r w:rsidRPr="00924AF0">
        <w:rPr>
          <w:color w:val="000000"/>
        </w:rPr>
        <w:t xml:space="preserve">, ул. </w:t>
      </w:r>
      <w:proofErr w:type="gramStart"/>
      <w:r w:rsidR="00521EB2" w:rsidRPr="00924AF0">
        <w:rPr>
          <w:color w:val="000000"/>
        </w:rPr>
        <w:t>Комсомольская</w:t>
      </w:r>
      <w:proofErr w:type="gramEnd"/>
      <w:r w:rsidR="00521EB2" w:rsidRPr="00924AF0">
        <w:rPr>
          <w:color w:val="000000"/>
        </w:rPr>
        <w:t>, 2</w:t>
      </w:r>
      <w:r w:rsidRPr="00924AF0">
        <w:rPr>
          <w:color w:val="000000"/>
        </w:rPr>
        <w:t xml:space="preserve">, </w:t>
      </w:r>
      <w:r w:rsidR="00521EB2" w:rsidRPr="00924AF0">
        <w:rPr>
          <w:color w:val="000000"/>
        </w:rPr>
        <w:t>Красноярский край.</w:t>
      </w:r>
      <w:r w:rsidRPr="00924AF0">
        <w:rPr>
          <w:color w:val="000000"/>
        </w:rPr>
        <w:t xml:space="preserve"> </w:t>
      </w:r>
    </w:p>
    <w:p w:rsidR="00F27E13" w:rsidRPr="00924AF0" w:rsidRDefault="00F27E13" w:rsidP="00D86E16">
      <w:pPr>
        <w:pStyle w:val="p10"/>
        <w:jc w:val="both"/>
        <w:rPr>
          <w:color w:val="000000"/>
        </w:rPr>
      </w:pPr>
      <w:r w:rsidRPr="00924AF0">
        <w:rPr>
          <w:color w:val="000000"/>
        </w:rPr>
        <w:t xml:space="preserve">Почтовый адрес: </w:t>
      </w:r>
      <w:r w:rsidR="00521EB2" w:rsidRPr="00924AF0">
        <w:rPr>
          <w:color w:val="000000"/>
        </w:rPr>
        <w:t xml:space="preserve">663090 г.Дивногорск, ул. </w:t>
      </w:r>
      <w:proofErr w:type="gramStart"/>
      <w:r w:rsidR="00521EB2" w:rsidRPr="00924AF0">
        <w:rPr>
          <w:color w:val="000000"/>
        </w:rPr>
        <w:t>Комсомольская</w:t>
      </w:r>
      <w:proofErr w:type="gramEnd"/>
      <w:r w:rsidR="00521EB2" w:rsidRPr="00924AF0">
        <w:rPr>
          <w:color w:val="000000"/>
        </w:rPr>
        <w:t>, 2, Красноярский край.</w:t>
      </w:r>
    </w:p>
    <w:p w:rsidR="00F27E13" w:rsidRPr="00924AF0" w:rsidRDefault="00F27E13" w:rsidP="00D86E16">
      <w:pPr>
        <w:pStyle w:val="p10"/>
        <w:jc w:val="both"/>
        <w:rPr>
          <w:color w:val="000000"/>
        </w:rPr>
      </w:pPr>
      <w:r w:rsidRPr="00924AF0">
        <w:rPr>
          <w:color w:val="000000"/>
        </w:rPr>
        <w:t xml:space="preserve">E-mail: </w:t>
      </w:r>
      <w:r w:rsidR="00521EB2" w:rsidRPr="00924AF0">
        <w:rPr>
          <w:color w:val="000000"/>
          <w:lang w:val="en-US"/>
        </w:rPr>
        <w:t>divkgh</w:t>
      </w:r>
      <w:r w:rsidR="00521EB2" w:rsidRPr="00924AF0">
        <w:rPr>
          <w:color w:val="000000"/>
        </w:rPr>
        <w:t>@</w:t>
      </w:r>
      <w:r w:rsidR="00521EB2" w:rsidRPr="00924AF0">
        <w:rPr>
          <w:color w:val="000000"/>
          <w:lang w:val="en-US"/>
        </w:rPr>
        <w:t>yandex</w:t>
      </w:r>
      <w:r w:rsidR="00521EB2" w:rsidRPr="00924AF0">
        <w:rPr>
          <w:color w:val="000000"/>
        </w:rPr>
        <w:t>.</w:t>
      </w:r>
      <w:r w:rsidR="00521EB2" w:rsidRPr="00924AF0">
        <w:rPr>
          <w:color w:val="000000"/>
          <w:lang w:val="en-US"/>
        </w:rPr>
        <w:t>ru</w:t>
      </w:r>
    </w:p>
    <w:p w:rsidR="00F27E13" w:rsidRPr="00924AF0" w:rsidRDefault="00521EB2" w:rsidP="00D86E16">
      <w:pPr>
        <w:pStyle w:val="p10"/>
        <w:jc w:val="both"/>
        <w:rPr>
          <w:color w:val="000000"/>
        </w:rPr>
      </w:pPr>
      <w:r w:rsidRPr="00924AF0">
        <w:rPr>
          <w:color w:val="000000"/>
        </w:rPr>
        <w:t>Контактный телефон: 8(39144</w:t>
      </w:r>
      <w:r w:rsidR="00F27E13" w:rsidRPr="00924AF0">
        <w:rPr>
          <w:color w:val="000000"/>
        </w:rPr>
        <w:t xml:space="preserve">) </w:t>
      </w:r>
      <w:r w:rsidR="00ED187C" w:rsidRPr="00924AF0">
        <w:rPr>
          <w:color w:val="000000"/>
        </w:rPr>
        <w:t>3-33-96</w:t>
      </w:r>
    </w:p>
    <w:p w:rsidR="00F27E13" w:rsidRPr="00924AF0" w:rsidRDefault="00F27E13" w:rsidP="00D86E16">
      <w:pPr>
        <w:pStyle w:val="p10"/>
        <w:jc w:val="both"/>
        <w:rPr>
          <w:color w:val="000000"/>
        </w:rPr>
      </w:pPr>
      <w:r w:rsidRPr="00924AF0">
        <w:rPr>
          <w:color w:val="000000"/>
        </w:rPr>
        <w:t xml:space="preserve">Контактное лицо: </w:t>
      </w:r>
      <w:r w:rsidR="00ED187C" w:rsidRPr="00924AF0">
        <w:rPr>
          <w:color w:val="000000"/>
        </w:rPr>
        <w:t>Шнайдер</w:t>
      </w:r>
      <w:r w:rsidR="00AF48EF" w:rsidRPr="00924AF0">
        <w:rPr>
          <w:color w:val="000000"/>
        </w:rPr>
        <w:t xml:space="preserve"> Раиса Мансуровна</w:t>
      </w:r>
    </w:p>
    <w:p w:rsidR="00F27E13" w:rsidRPr="00924AF0" w:rsidRDefault="00F27E13" w:rsidP="00D86E16">
      <w:pPr>
        <w:pStyle w:val="p10"/>
        <w:jc w:val="both"/>
        <w:rPr>
          <w:color w:val="000000"/>
        </w:rPr>
      </w:pPr>
      <w:r w:rsidRPr="00924AF0">
        <w:rPr>
          <w:rStyle w:val="s5"/>
          <w:color w:val="000000"/>
        </w:rPr>
        <w:t xml:space="preserve">Предмет конкурса: </w:t>
      </w:r>
      <w:r w:rsidR="00AF48EF" w:rsidRPr="00924AF0">
        <w:rPr>
          <w:color w:val="000000"/>
        </w:rPr>
        <w:t xml:space="preserve">конкурс проводится с целью отбора специализированной службы по вопросам похоронного дела по осуществлению погребения </w:t>
      </w:r>
      <w:proofErr w:type="gramStart"/>
      <w:r w:rsidR="00AF48EF" w:rsidRPr="00924AF0">
        <w:rPr>
          <w:color w:val="000000"/>
        </w:rPr>
        <w:t>умерших</w:t>
      </w:r>
      <w:proofErr w:type="gramEnd"/>
      <w:r w:rsidR="00AF48EF" w:rsidRPr="00924AF0">
        <w:rPr>
          <w:color w:val="000000"/>
        </w:rPr>
        <w:t xml:space="preserve"> на территории </w:t>
      </w:r>
      <w:r w:rsidR="00ED187C" w:rsidRPr="00924AF0">
        <w:rPr>
          <w:color w:val="000000"/>
        </w:rPr>
        <w:t>городского округа</w:t>
      </w:r>
      <w:r w:rsidR="00AF48EF" w:rsidRPr="00924AF0">
        <w:t xml:space="preserve"> город Дивногорск</w:t>
      </w:r>
      <w:r w:rsidRPr="00924AF0">
        <w:rPr>
          <w:rStyle w:val="s5"/>
          <w:color w:val="000000"/>
        </w:rPr>
        <w:t>.</w:t>
      </w:r>
    </w:p>
    <w:p w:rsidR="00F27E13" w:rsidRPr="00924AF0" w:rsidRDefault="00F27E13" w:rsidP="00D86E16">
      <w:pPr>
        <w:pStyle w:val="p10"/>
        <w:jc w:val="both"/>
        <w:rPr>
          <w:color w:val="000000"/>
        </w:rPr>
      </w:pPr>
      <w:r w:rsidRPr="00924AF0">
        <w:rPr>
          <w:rStyle w:val="s5"/>
          <w:color w:val="000000"/>
        </w:rPr>
        <w:t>Объем выполняемых работ: объемы работ указаны в Технической части конкурсной документации.</w:t>
      </w:r>
      <w:r w:rsidRPr="00924AF0">
        <w:rPr>
          <w:rStyle w:val="s3"/>
          <w:color w:val="000000"/>
        </w:rPr>
        <w:t xml:space="preserve"> </w:t>
      </w:r>
    </w:p>
    <w:p w:rsidR="00F27E13" w:rsidRPr="00924AF0" w:rsidRDefault="00F27E13" w:rsidP="00D86E16">
      <w:pPr>
        <w:pStyle w:val="p10"/>
        <w:jc w:val="both"/>
        <w:rPr>
          <w:color w:val="000000"/>
        </w:rPr>
      </w:pPr>
      <w:r w:rsidRPr="00924AF0">
        <w:rPr>
          <w:rStyle w:val="s5"/>
          <w:color w:val="000000"/>
        </w:rPr>
        <w:t>Место выполнения работ:</w:t>
      </w:r>
      <w:r w:rsidRPr="00924AF0">
        <w:rPr>
          <w:color w:val="000000"/>
        </w:rPr>
        <w:t xml:space="preserve"> муниципальное кладбище, расположенное на </w:t>
      </w:r>
      <w:r w:rsidR="00ED187C" w:rsidRPr="00924AF0">
        <w:rPr>
          <w:color w:val="000000"/>
        </w:rPr>
        <w:t>территории городского округа</w:t>
      </w:r>
      <w:r w:rsidR="00ED187C" w:rsidRPr="00924AF0">
        <w:t xml:space="preserve"> </w:t>
      </w:r>
      <w:r w:rsidR="00AF48EF" w:rsidRPr="00924AF0">
        <w:rPr>
          <w:color w:val="000000"/>
        </w:rPr>
        <w:t>город Дивногорск</w:t>
      </w:r>
      <w:r w:rsidRPr="00924AF0">
        <w:rPr>
          <w:color w:val="000000"/>
        </w:rPr>
        <w:t>.</w:t>
      </w:r>
    </w:p>
    <w:p w:rsidR="00F27E13" w:rsidRPr="00924AF0" w:rsidRDefault="00F27E13" w:rsidP="00D86E16">
      <w:pPr>
        <w:pStyle w:val="p10"/>
        <w:jc w:val="both"/>
        <w:rPr>
          <w:color w:val="000000"/>
        </w:rPr>
      </w:pPr>
      <w:r w:rsidRPr="00924AF0">
        <w:rPr>
          <w:rStyle w:val="s5"/>
          <w:color w:val="000000"/>
        </w:rPr>
        <w:t>Срок действий полномочий специализированной службы по вопросам похоронного дела</w:t>
      </w:r>
      <w:r w:rsidRPr="00924AF0">
        <w:rPr>
          <w:color w:val="000000"/>
        </w:rPr>
        <w:t xml:space="preserve">: с момента заключения договора на оказание услуг до </w:t>
      </w:r>
      <w:r w:rsidR="00AF48EF" w:rsidRPr="00924AF0">
        <w:rPr>
          <w:color w:val="000000"/>
        </w:rPr>
        <w:t>__________202</w:t>
      </w:r>
      <w:r w:rsidR="00924AF0">
        <w:rPr>
          <w:color w:val="000000"/>
        </w:rPr>
        <w:t>2</w:t>
      </w:r>
      <w:r w:rsidRPr="00924AF0">
        <w:rPr>
          <w:color w:val="000000"/>
        </w:rPr>
        <w:t>г.</w:t>
      </w:r>
    </w:p>
    <w:p w:rsidR="00AF48EF" w:rsidRPr="00924AF0" w:rsidRDefault="00F27E13" w:rsidP="00D86E16">
      <w:pPr>
        <w:pStyle w:val="p10"/>
        <w:jc w:val="both"/>
        <w:rPr>
          <w:color w:val="000000"/>
        </w:rPr>
      </w:pPr>
      <w:r w:rsidRPr="00924AF0">
        <w:rPr>
          <w:rStyle w:val="s5"/>
          <w:color w:val="000000"/>
        </w:rPr>
        <w:t>Место и порядок подачи заявок</w:t>
      </w:r>
      <w:r w:rsidRPr="00924AF0">
        <w:rPr>
          <w:color w:val="000000"/>
        </w:rPr>
        <w:t xml:space="preserve">: </w:t>
      </w:r>
      <w:r w:rsidR="00AF48EF" w:rsidRPr="00924AF0">
        <w:rPr>
          <w:rStyle w:val="s5"/>
          <w:color w:val="000000"/>
        </w:rPr>
        <w:t>Заявка на участие в конкурсе направляется в МКУ «Городское хозяйство» по адресу: 663090, г.Дивногорск, ул.Комсомольская, 2, кабинет 309, в течение 30 дней после опубликования извещения о проведении конкурса в газете руководителем организации, индивидуальным предпринимателем либо их представителем.</w:t>
      </w:r>
    </w:p>
    <w:p w:rsidR="00F27E13" w:rsidRPr="00924AF0" w:rsidRDefault="00F27E13" w:rsidP="00D86E16">
      <w:pPr>
        <w:pStyle w:val="p10"/>
        <w:jc w:val="both"/>
        <w:rPr>
          <w:color w:val="000000"/>
        </w:rPr>
      </w:pPr>
      <w:r w:rsidRPr="00924AF0">
        <w:rPr>
          <w:color w:val="000000"/>
        </w:rPr>
        <w:t>Заявки подаются в письменной форме в запечатанном конверте.</w:t>
      </w:r>
    </w:p>
    <w:p w:rsidR="00F27E13" w:rsidRPr="00924AF0" w:rsidRDefault="00F27E13" w:rsidP="00D86E16">
      <w:pPr>
        <w:pStyle w:val="p10"/>
        <w:jc w:val="both"/>
        <w:rPr>
          <w:color w:val="000000"/>
        </w:rPr>
      </w:pPr>
      <w:r w:rsidRPr="00924AF0">
        <w:rPr>
          <w:rStyle w:val="s5"/>
          <w:color w:val="000000"/>
        </w:rPr>
        <w:t>Время предоставления заявок:</w:t>
      </w:r>
      <w:r w:rsidR="00AF48EF" w:rsidRPr="00924AF0">
        <w:rPr>
          <w:color w:val="000000"/>
        </w:rPr>
        <w:t xml:space="preserve"> с </w:t>
      </w:r>
      <w:r w:rsidR="00E15B0F">
        <w:rPr>
          <w:color w:val="000000"/>
        </w:rPr>
        <w:t>15</w:t>
      </w:r>
      <w:r w:rsidRPr="00924AF0">
        <w:rPr>
          <w:color w:val="000000"/>
        </w:rPr>
        <w:t>.</w:t>
      </w:r>
      <w:r w:rsidR="00AF48EF" w:rsidRPr="00924AF0">
        <w:rPr>
          <w:color w:val="000000"/>
        </w:rPr>
        <w:t>03</w:t>
      </w:r>
      <w:r w:rsidRPr="00924AF0">
        <w:rPr>
          <w:color w:val="000000"/>
        </w:rPr>
        <w:t>.</w:t>
      </w:r>
      <w:r w:rsidR="00AF48EF" w:rsidRPr="00924AF0">
        <w:rPr>
          <w:color w:val="000000"/>
        </w:rPr>
        <w:t>20</w:t>
      </w:r>
      <w:r w:rsidR="00ED187C" w:rsidRPr="00924AF0">
        <w:rPr>
          <w:color w:val="000000"/>
        </w:rPr>
        <w:t>21</w:t>
      </w:r>
      <w:r w:rsidRPr="00924AF0">
        <w:rPr>
          <w:color w:val="000000"/>
        </w:rPr>
        <w:t xml:space="preserve"> года в рабочее время с </w:t>
      </w:r>
      <w:r w:rsidR="00E15B0F">
        <w:rPr>
          <w:color w:val="000000"/>
        </w:rPr>
        <w:t>9</w:t>
      </w:r>
      <w:r w:rsidRPr="00924AF0">
        <w:rPr>
          <w:color w:val="000000"/>
        </w:rPr>
        <w:t>.00 до 1</w:t>
      </w:r>
      <w:r w:rsidR="00AF48EF" w:rsidRPr="00924AF0">
        <w:rPr>
          <w:color w:val="000000"/>
        </w:rPr>
        <w:t>3</w:t>
      </w:r>
      <w:r w:rsidRPr="00924AF0">
        <w:rPr>
          <w:color w:val="000000"/>
        </w:rPr>
        <w:t>.00 и с 1</w:t>
      </w:r>
      <w:r w:rsidR="00ED187C" w:rsidRPr="00924AF0">
        <w:rPr>
          <w:color w:val="000000"/>
        </w:rPr>
        <w:t>4</w:t>
      </w:r>
      <w:r w:rsidRPr="00924AF0">
        <w:rPr>
          <w:color w:val="000000"/>
        </w:rPr>
        <w:t>.</w:t>
      </w:r>
      <w:r w:rsidR="00ED187C" w:rsidRPr="00924AF0">
        <w:rPr>
          <w:color w:val="000000"/>
        </w:rPr>
        <w:t>0</w:t>
      </w:r>
      <w:r w:rsidRPr="00924AF0">
        <w:rPr>
          <w:color w:val="000000"/>
        </w:rPr>
        <w:t>0</w:t>
      </w:r>
      <w:r w:rsidR="00AF48EF" w:rsidRPr="00924AF0">
        <w:rPr>
          <w:color w:val="000000"/>
        </w:rPr>
        <w:t xml:space="preserve"> до 1</w:t>
      </w:r>
      <w:r w:rsidR="00ED187C" w:rsidRPr="00924AF0">
        <w:rPr>
          <w:color w:val="000000"/>
        </w:rPr>
        <w:t>8</w:t>
      </w:r>
      <w:r w:rsidR="00AF48EF" w:rsidRPr="00924AF0">
        <w:rPr>
          <w:color w:val="000000"/>
        </w:rPr>
        <w:t>.</w:t>
      </w:r>
      <w:r w:rsidR="00ED187C" w:rsidRPr="00924AF0">
        <w:rPr>
          <w:color w:val="000000"/>
        </w:rPr>
        <w:t>0</w:t>
      </w:r>
      <w:r w:rsidR="00AF48EF" w:rsidRPr="00924AF0">
        <w:rPr>
          <w:color w:val="000000"/>
        </w:rPr>
        <w:t xml:space="preserve">0 до </w:t>
      </w:r>
      <w:r w:rsidR="00E15B0F">
        <w:rPr>
          <w:color w:val="000000"/>
        </w:rPr>
        <w:t>13</w:t>
      </w:r>
      <w:r w:rsidR="00AF48EF" w:rsidRPr="00924AF0">
        <w:rPr>
          <w:color w:val="000000"/>
        </w:rPr>
        <w:t>.04.20</w:t>
      </w:r>
      <w:r w:rsidR="00ED187C" w:rsidRPr="00924AF0">
        <w:rPr>
          <w:color w:val="000000"/>
        </w:rPr>
        <w:t>21</w:t>
      </w:r>
      <w:r w:rsidR="00AF48EF" w:rsidRPr="00924AF0">
        <w:rPr>
          <w:color w:val="000000"/>
        </w:rPr>
        <w:t xml:space="preserve"> года.</w:t>
      </w:r>
    </w:p>
    <w:p w:rsidR="00F27E13" w:rsidRPr="00924AF0" w:rsidRDefault="00F27E13" w:rsidP="00D86E16">
      <w:pPr>
        <w:pStyle w:val="p10"/>
        <w:jc w:val="both"/>
        <w:rPr>
          <w:color w:val="000000"/>
        </w:rPr>
      </w:pPr>
      <w:r w:rsidRPr="00924AF0">
        <w:rPr>
          <w:rStyle w:val="s5"/>
          <w:color w:val="000000"/>
        </w:rPr>
        <w:t>Место, дата и время вскрытия конвертов с заявками и рассмотрения заявок</w:t>
      </w:r>
      <w:r w:rsidRPr="00924AF0">
        <w:rPr>
          <w:color w:val="000000"/>
        </w:rPr>
        <w:t xml:space="preserve">: </w:t>
      </w:r>
      <w:r w:rsidR="00AF48EF" w:rsidRPr="00924AF0">
        <w:rPr>
          <w:rStyle w:val="s5"/>
          <w:color w:val="000000"/>
        </w:rPr>
        <w:t xml:space="preserve">663090, г.Дивногорск, ул.Комсомольская, 2, кабинет 309, </w:t>
      </w:r>
      <w:r w:rsidR="00E15B0F">
        <w:rPr>
          <w:rStyle w:val="s5"/>
          <w:color w:val="000000"/>
        </w:rPr>
        <w:t>14</w:t>
      </w:r>
      <w:r w:rsidR="00AF48EF" w:rsidRPr="00924AF0">
        <w:rPr>
          <w:color w:val="000000"/>
        </w:rPr>
        <w:t>.04</w:t>
      </w:r>
      <w:r w:rsidRPr="00924AF0">
        <w:rPr>
          <w:color w:val="000000"/>
        </w:rPr>
        <w:t>.</w:t>
      </w:r>
      <w:r w:rsidR="00AF48EF" w:rsidRPr="00924AF0">
        <w:rPr>
          <w:rStyle w:val="s2"/>
          <w:color w:val="000000"/>
        </w:rPr>
        <w:t>20</w:t>
      </w:r>
      <w:r w:rsidR="00ED187C" w:rsidRPr="00924AF0">
        <w:rPr>
          <w:rStyle w:val="s2"/>
          <w:color w:val="000000"/>
        </w:rPr>
        <w:t>21</w:t>
      </w:r>
      <w:r w:rsidRPr="00924AF0">
        <w:rPr>
          <w:rStyle w:val="s2"/>
          <w:color w:val="000000"/>
        </w:rPr>
        <w:t xml:space="preserve"> года в 14</w:t>
      </w:r>
      <w:r w:rsidR="00AF48EF" w:rsidRPr="00924AF0">
        <w:rPr>
          <w:rStyle w:val="s2"/>
          <w:color w:val="000000"/>
        </w:rPr>
        <w:t xml:space="preserve"> час. 00 мин.</w:t>
      </w:r>
    </w:p>
    <w:p w:rsidR="00F27E13" w:rsidRPr="00924AF0" w:rsidRDefault="00F27E13" w:rsidP="00924AF0">
      <w:pPr>
        <w:pStyle w:val="p10"/>
        <w:jc w:val="both"/>
      </w:pPr>
      <w:r w:rsidRPr="00924AF0">
        <w:rPr>
          <w:rStyle w:val="s5"/>
          <w:color w:val="000000"/>
        </w:rPr>
        <w:t>Место, дата и время подведения итогов конкурса</w:t>
      </w:r>
      <w:r w:rsidRPr="00924AF0">
        <w:rPr>
          <w:color w:val="000000"/>
        </w:rPr>
        <w:t xml:space="preserve">: </w:t>
      </w:r>
      <w:r w:rsidR="00AF48EF" w:rsidRPr="00924AF0">
        <w:rPr>
          <w:rStyle w:val="s5"/>
          <w:color w:val="000000"/>
        </w:rPr>
        <w:t>663090, г.Дивногорск, ул.Комсомольская, 2, кабинет 309,</w:t>
      </w:r>
      <w:r w:rsidR="00ED187C" w:rsidRPr="00924AF0">
        <w:rPr>
          <w:rStyle w:val="s5"/>
          <w:color w:val="000000"/>
        </w:rPr>
        <w:t xml:space="preserve"> </w:t>
      </w:r>
      <w:r w:rsidR="00E15B0F">
        <w:rPr>
          <w:rStyle w:val="s5"/>
          <w:color w:val="000000"/>
        </w:rPr>
        <w:t>14</w:t>
      </w:r>
      <w:r w:rsidR="00AF48EF" w:rsidRPr="00924AF0">
        <w:rPr>
          <w:color w:val="000000"/>
        </w:rPr>
        <w:t>.04.</w:t>
      </w:r>
      <w:r w:rsidR="00AF48EF" w:rsidRPr="00924AF0">
        <w:rPr>
          <w:rStyle w:val="s2"/>
          <w:color w:val="000000"/>
        </w:rPr>
        <w:t>20</w:t>
      </w:r>
      <w:r w:rsidR="00ED187C" w:rsidRPr="00924AF0">
        <w:rPr>
          <w:rStyle w:val="s2"/>
          <w:color w:val="000000"/>
        </w:rPr>
        <w:t>21</w:t>
      </w:r>
      <w:r w:rsidR="00AF48EF" w:rsidRPr="00924AF0">
        <w:rPr>
          <w:rStyle w:val="s2"/>
          <w:color w:val="000000"/>
        </w:rPr>
        <w:t xml:space="preserve"> года в 14 час. </w:t>
      </w:r>
      <w:r w:rsidR="00E15B0F">
        <w:rPr>
          <w:rStyle w:val="s2"/>
          <w:color w:val="000000"/>
        </w:rPr>
        <w:t>45</w:t>
      </w:r>
      <w:r w:rsidR="00AF48EF" w:rsidRPr="00924AF0">
        <w:rPr>
          <w:rStyle w:val="s2"/>
          <w:color w:val="000000"/>
        </w:rPr>
        <w:t xml:space="preserve"> мин.</w:t>
      </w:r>
    </w:p>
    <w:sectPr w:rsidR="00F27E13" w:rsidRPr="00924AF0" w:rsidSect="00924AF0">
      <w:headerReference w:type="default" r:id="rId10"/>
      <w:pgSz w:w="11906" w:h="16838"/>
      <w:pgMar w:top="709"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90C" w:rsidRDefault="00F4290C" w:rsidP="00ED77E6">
      <w:r>
        <w:separator/>
      </w:r>
    </w:p>
  </w:endnote>
  <w:endnote w:type="continuationSeparator" w:id="0">
    <w:p w:rsidR="00F4290C" w:rsidRDefault="00F4290C" w:rsidP="00ED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90C" w:rsidRDefault="00F4290C" w:rsidP="00ED77E6">
      <w:r>
        <w:separator/>
      </w:r>
    </w:p>
  </w:footnote>
  <w:footnote w:type="continuationSeparator" w:id="0">
    <w:p w:rsidR="00F4290C" w:rsidRDefault="00F4290C" w:rsidP="00ED7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393801"/>
      <w:docPartObj>
        <w:docPartGallery w:val="Page Numbers (Top of Page)"/>
        <w:docPartUnique/>
      </w:docPartObj>
    </w:sdtPr>
    <w:sdtEndPr/>
    <w:sdtContent>
      <w:p w:rsidR="00ED77E6" w:rsidRDefault="00E96576">
        <w:pPr>
          <w:pStyle w:val="a8"/>
          <w:jc w:val="center"/>
        </w:pPr>
        <w:r>
          <w:fldChar w:fldCharType="begin"/>
        </w:r>
        <w:r w:rsidR="00ED77E6">
          <w:instrText>PAGE   \* MERGEFORMAT</w:instrText>
        </w:r>
        <w:r>
          <w:fldChar w:fldCharType="separate"/>
        </w:r>
        <w:r w:rsidR="00B97C34">
          <w:rPr>
            <w:noProof/>
          </w:rPr>
          <w:t>2</w:t>
        </w:r>
        <w:r>
          <w:fldChar w:fldCharType="end"/>
        </w:r>
      </w:p>
    </w:sdtContent>
  </w:sdt>
  <w:p w:rsidR="00ED77E6" w:rsidRDefault="00ED77E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07F94"/>
    <w:multiLevelType w:val="hybridMultilevel"/>
    <w:tmpl w:val="F29A8014"/>
    <w:lvl w:ilvl="0" w:tplc="1FF20A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77F2887"/>
    <w:multiLevelType w:val="hybridMultilevel"/>
    <w:tmpl w:val="13D08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9F6"/>
    <w:rsid w:val="0001711C"/>
    <w:rsid w:val="00031A4B"/>
    <w:rsid w:val="000538AF"/>
    <w:rsid w:val="00075639"/>
    <w:rsid w:val="00094A73"/>
    <w:rsid w:val="000A3385"/>
    <w:rsid w:val="000B7A7B"/>
    <w:rsid w:val="000D6EFA"/>
    <w:rsid w:val="001069CD"/>
    <w:rsid w:val="00117E58"/>
    <w:rsid w:val="00134AAE"/>
    <w:rsid w:val="0013504A"/>
    <w:rsid w:val="001465F9"/>
    <w:rsid w:val="00171ACD"/>
    <w:rsid w:val="00195699"/>
    <w:rsid w:val="001D33B6"/>
    <w:rsid w:val="001E3659"/>
    <w:rsid w:val="001E6F64"/>
    <w:rsid w:val="00212ECB"/>
    <w:rsid w:val="00242229"/>
    <w:rsid w:val="002959F9"/>
    <w:rsid w:val="002B40DD"/>
    <w:rsid w:val="002D2AC6"/>
    <w:rsid w:val="0030774C"/>
    <w:rsid w:val="00323AC8"/>
    <w:rsid w:val="0035161A"/>
    <w:rsid w:val="003566BF"/>
    <w:rsid w:val="00365A29"/>
    <w:rsid w:val="00397BC7"/>
    <w:rsid w:val="003B045C"/>
    <w:rsid w:val="003F21CB"/>
    <w:rsid w:val="004057BE"/>
    <w:rsid w:val="00415378"/>
    <w:rsid w:val="00425097"/>
    <w:rsid w:val="00440C79"/>
    <w:rsid w:val="0045540A"/>
    <w:rsid w:val="00462513"/>
    <w:rsid w:val="00484538"/>
    <w:rsid w:val="004B3F74"/>
    <w:rsid w:val="004D2001"/>
    <w:rsid w:val="004E77A4"/>
    <w:rsid w:val="00521EB2"/>
    <w:rsid w:val="005508E2"/>
    <w:rsid w:val="005774A0"/>
    <w:rsid w:val="005F6282"/>
    <w:rsid w:val="00615226"/>
    <w:rsid w:val="00624EEF"/>
    <w:rsid w:val="00642935"/>
    <w:rsid w:val="006429F6"/>
    <w:rsid w:val="00664578"/>
    <w:rsid w:val="00665F57"/>
    <w:rsid w:val="0068550A"/>
    <w:rsid w:val="006864B5"/>
    <w:rsid w:val="006A1107"/>
    <w:rsid w:val="006D0658"/>
    <w:rsid w:val="006E35BF"/>
    <w:rsid w:val="00702569"/>
    <w:rsid w:val="007075FE"/>
    <w:rsid w:val="007109C3"/>
    <w:rsid w:val="00724ADB"/>
    <w:rsid w:val="007E3C76"/>
    <w:rsid w:val="008120FE"/>
    <w:rsid w:val="008E70C4"/>
    <w:rsid w:val="0091599B"/>
    <w:rsid w:val="00923F67"/>
    <w:rsid w:val="00924AF0"/>
    <w:rsid w:val="00935D79"/>
    <w:rsid w:val="00954A03"/>
    <w:rsid w:val="00956F3C"/>
    <w:rsid w:val="00962A76"/>
    <w:rsid w:val="009B0B1C"/>
    <w:rsid w:val="009B69BE"/>
    <w:rsid w:val="009E58B0"/>
    <w:rsid w:val="00A33407"/>
    <w:rsid w:val="00A71901"/>
    <w:rsid w:val="00A72D6B"/>
    <w:rsid w:val="00A76525"/>
    <w:rsid w:val="00A8026A"/>
    <w:rsid w:val="00AA7DEC"/>
    <w:rsid w:val="00AB0FDA"/>
    <w:rsid w:val="00AC2E27"/>
    <w:rsid w:val="00AF48EF"/>
    <w:rsid w:val="00B34679"/>
    <w:rsid w:val="00B346B8"/>
    <w:rsid w:val="00B97C34"/>
    <w:rsid w:val="00BD0C0D"/>
    <w:rsid w:val="00BF7EB2"/>
    <w:rsid w:val="00C41ED5"/>
    <w:rsid w:val="00C475BB"/>
    <w:rsid w:val="00C7317E"/>
    <w:rsid w:val="00C913E6"/>
    <w:rsid w:val="00CD6E73"/>
    <w:rsid w:val="00D56E6D"/>
    <w:rsid w:val="00D86E16"/>
    <w:rsid w:val="00E101EB"/>
    <w:rsid w:val="00E15B0F"/>
    <w:rsid w:val="00E23A4B"/>
    <w:rsid w:val="00E24181"/>
    <w:rsid w:val="00E25635"/>
    <w:rsid w:val="00E375F9"/>
    <w:rsid w:val="00E417E8"/>
    <w:rsid w:val="00E44D4F"/>
    <w:rsid w:val="00E85E0F"/>
    <w:rsid w:val="00E96576"/>
    <w:rsid w:val="00ED187C"/>
    <w:rsid w:val="00ED25EC"/>
    <w:rsid w:val="00ED6308"/>
    <w:rsid w:val="00ED77E6"/>
    <w:rsid w:val="00F17DA4"/>
    <w:rsid w:val="00F27921"/>
    <w:rsid w:val="00F27E13"/>
    <w:rsid w:val="00F4290C"/>
    <w:rsid w:val="00F64E9D"/>
    <w:rsid w:val="00FA55EF"/>
    <w:rsid w:val="00FB25C5"/>
    <w:rsid w:val="00FD26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9F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429F6"/>
    <w:pPr>
      <w:keepNext/>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29F6"/>
    <w:rPr>
      <w:rFonts w:ascii="Times New Roman" w:eastAsia="Times New Roman" w:hAnsi="Times New Roman" w:cs="Times New Roman"/>
      <w:b/>
      <w:sz w:val="44"/>
      <w:szCs w:val="20"/>
      <w:lang w:eastAsia="ru-RU"/>
    </w:rPr>
  </w:style>
  <w:style w:type="paragraph" w:styleId="a3">
    <w:name w:val="Balloon Text"/>
    <w:basedOn w:val="a"/>
    <w:link w:val="a4"/>
    <w:uiPriority w:val="99"/>
    <w:semiHidden/>
    <w:unhideWhenUsed/>
    <w:rsid w:val="006429F6"/>
    <w:rPr>
      <w:rFonts w:ascii="Tahoma" w:hAnsi="Tahoma" w:cs="Tahoma"/>
      <w:sz w:val="16"/>
      <w:szCs w:val="16"/>
    </w:rPr>
  </w:style>
  <w:style w:type="character" w:customStyle="1" w:styleId="a4">
    <w:name w:val="Текст выноски Знак"/>
    <w:basedOn w:val="a0"/>
    <w:link w:val="a3"/>
    <w:uiPriority w:val="99"/>
    <w:semiHidden/>
    <w:rsid w:val="006429F6"/>
    <w:rPr>
      <w:rFonts w:ascii="Tahoma" w:eastAsia="Times New Roman" w:hAnsi="Tahoma" w:cs="Tahoma"/>
      <w:sz w:val="16"/>
      <w:szCs w:val="16"/>
      <w:lang w:eastAsia="ru-RU"/>
    </w:rPr>
  </w:style>
  <w:style w:type="paragraph" w:customStyle="1" w:styleId="ConsPlusNonformat">
    <w:name w:val="ConsPlusNonformat"/>
    <w:uiPriority w:val="99"/>
    <w:rsid w:val="006645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D77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rsid w:val="00ED77E6"/>
    <w:rPr>
      <w:color w:val="0000FF"/>
      <w:u w:val="single"/>
    </w:rPr>
  </w:style>
  <w:style w:type="paragraph" w:customStyle="1" w:styleId="ConsPlusCell">
    <w:name w:val="ConsPlusCell"/>
    <w:uiPriority w:val="99"/>
    <w:rsid w:val="00ED77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link w:val="ConsNormal0"/>
    <w:uiPriority w:val="99"/>
    <w:rsid w:val="00ED77E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3">
    <w:name w:val="3"/>
    <w:basedOn w:val="a"/>
    <w:rsid w:val="00ED77E6"/>
    <w:pPr>
      <w:spacing w:before="100" w:beforeAutospacing="1" w:after="100" w:afterAutospacing="1"/>
    </w:pPr>
    <w:rPr>
      <w:sz w:val="24"/>
      <w:szCs w:val="24"/>
    </w:rPr>
  </w:style>
  <w:style w:type="paragraph" w:customStyle="1" w:styleId="consplusnormal0">
    <w:name w:val="consplusnormal"/>
    <w:basedOn w:val="a"/>
    <w:rsid w:val="00ED77E6"/>
    <w:pPr>
      <w:spacing w:before="100" w:beforeAutospacing="1" w:after="100" w:afterAutospacing="1"/>
    </w:pPr>
    <w:rPr>
      <w:sz w:val="24"/>
      <w:szCs w:val="24"/>
    </w:rPr>
  </w:style>
  <w:style w:type="paragraph" w:customStyle="1" w:styleId="ConsNonformat">
    <w:name w:val="ConsNonformat"/>
    <w:rsid w:val="00ED77E6"/>
    <w:pPr>
      <w:autoSpaceDE w:val="0"/>
      <w:autoSpaceDN w:val="0"/>
      <w:spacing w:after="0" w:line="240" w:lineRule="auto"/>
      <w:ind w:right="19772"/>
    </w:pPr>
    <w:rPr>
      <w:rFonts w:ascii="Courier New" w:eastAsia="Times New Roman" w:hAnsi="Courier New" w:cs="Courier New"/>
      <w:sz w:val="20"/>
      <w:szCs w:val="20"/>
      <w:lang w:eastAsia="ru-RU"/>
    </w:rPr>
  </w:style>
  <w:style w:type="paragraph" w:styleId="30">
    <w:name w:val="Body Text 3"/>
    <w:basedOn w:val="a"/>
    <w:link w:val="31"/>
    <w:uiPriority w:val="99"/>
    <w:rsid w:val="00ED77E6"/>
    <w:pPr>
      <w:autoSpaceDE w:val="0"/>
      <w:autoSpaceDN w:val="0"/>
      <w:spacing w:after="120"/>
    </w:pPr>
    <w:rPr>
      <w:sz w:val="16"/>
      <w:szCs w:val="16"/>
    </w:rPr>
  </w:style>
  <w:style w:type="character" w:customStyle="1" w:styleId="31">
    <w:name w:val="Основной текст 3 Знак"/>
    <w:basedOn w:val="a0"/>
    <w:link w:val="30"/>
    <w:uiPriority w:val="99"/>
    <w:rsid w:val="00ED77E6"/>
    <w:rPr>
      <w:rFonts w:ascii="Times New Roman" w:eastAsia="Times New Roman" w:hAnsi="Times New Roman" w:cs="Times New Roman"/>
      <w:sz w:val="16"/>
      <w:szCs w:val="16"/>
      <w:lang w:eastAsia="ru-RU"/>
    </w:rPr>
  </w:style>
  <w:style w:type="character" w:customStyle="1" w:styleId="ConsNormal0">
    <w:name w:val="ConsNormal Знак"/>
    <w:basedOn w:val="a0"/>
    <w:link w:val="ConsNormal"/>
    <w:uiPriority w:val="99"/>
    <w:locked/>
    <w:rsid w:val="00ED77E6"/>
    <w:rPr>
      <w:rFonts w:ascii="Arial" w:eastAsia="Times New Roman" w:hAnsi="Arial" w:cs="Times New Roman"/>
      <w:sz w:val="20"/>
      <w:szCs w:val="20"/>
      <w:lang w:eastAsia="ru-RU"/>
    </w:rPr>
  </w:style>
  <w:style w:type="paragraph" w:styleId="a6">
    <w:name w:val="Body Text"/>
    <w:basedOn w:val="a"/>
    <w:link w:val="a7"/>
    <w:uiPriority w:val="99"/>
    <w:semiHidden/>
    <w:unhideWhenUsed/>
    <w:rsid w:val="00ED77E6"/>
    <w:pPr>
      <w:spacing w:after="120"/>
    </w:pPr>
  </w:style>
  <w:style w:type="character" w:customStyle="1" w:styleId="a7">
    <w:name w:val="Основной текст Знак"/>
    <w:basedOn w:val="a0"/>
    <w:link w:val="a6"/>
    <w:uiPriority w:val="99"/>
    <w:semiHidden/>
    <w:rsid w:val="00ED77E6"/>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ED77E6"/>
    <w:pPr>
      <w:tabs>
        <w:tab w:val="center" w:pos="4677"/>
        <w:tab w:val="right" w:pos="9355"/>
      </w:tabs>
    </w:pPr>
  </w:style>
  <w:style w:type="character" w:customStyle="1" w:styleId="a9">
    <w:name w:val="Верхний колонтитул Знак"/>
    <w:basedOn w:val="a0"/>
    <w:link w:val="a8"/>
    <w:uiPriority w:val="99"/>
    <w:rsid w:val="00ED77E6"/>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ED77E6"/>
    <w:pPr>
      <w:tabs>
        <w:tab w:val="center" w:pos="4677"/>
        <w:tab w:val="right" w:pos="9355"/>
      </w:tabs>
    </w:pPr>
  </w:style>
  <w:style w:type="character" w:customStyle="1" w:styleId="ab">
    <w:name w:val="Нижний колонтитул Знак"/>
    <w:basedOn w:val="a0"/>
    <w:link w:val="aa"/>
    <w:uiPriority w:val="99"/>
    <w:rsid w:val="00ED77E6"/>
    <w:rPr>
      <w:rFonts w:ascii="Times New Roman" w:eastAsia="Times New Roman" w:hAnsi="Times New Roman" w:cs="Times New Roman"/>
      <w:sz w:val="20"/>
      <w:szCs w:val="20"/>
      <w:lang w:eastAsia="ru-RU"/>
    </w:rPr>
  </w:style>
  <w:style w:type="character" w:customStyle="1" w:styleId="s5">
    <w:name w:val="s5"/>
    <w:basedOn w:val="a0"/>
    <w:rsid w:val="00923F67"/>
  </w:style>
  <w:style w:type="paragraph" w:customStyle="1" w:styleId="ac">
    <w:name w:val="Знак"/>
    <w:basedOn w:val="a"/>
    <w:rsid w:val="00923F67"/>
    <w:pPr>
      <w:spacing w:after="160" w:line="240" w:lineRule="exact"/>
    </w:pPr>
    <w:rPr>
      <w:rFonts w:ascii="Verdana" w:hAnsi="Verdana" w:cs="Verdana"/>
      <w:lang w:val="en-US" w:eastAsia="en-US"/>
    </w:rPr>
  </w:style>
  <w:style w:type="paragraph" w:customStyle="1" w:styleId="p13">
    <w:name w:val="p13"/>
    <w:basedOn w:val="a"/>
    <w:rsid w:val="00642935"/>
    <w:pPr>
      <w:spacing w:before="100" w:beforeAutospacing="1" w:after="100" w:afterAutospacing="1"/>
    </w:pPr>
    <w:rPr>
      <w:sz w:val="24"/>
      <w:szCs w:val="24"/>
    </w:rPr>
  </w:style>
  <w:style w:type="character" w:customStyle="1" w:styleId="s7">
    <w:name w:val="s7"/>
    <w:basedOn w:val="a0"/>
    <w:rsid w:val="00642935"/>
  </w:style>
  <w:style w:type="paragraph" w:customStyle="1" w:styleId="p17">
    <w:name w:val="p17"/>
    <w:basedOn w:val="a"/>
    <w:rsid w:val="00642935"/>
    <w:pPr>
      <w:spacing w:before="100" w:beforeAutospacing="1" w:after="100" w:afterAutospacing="1"/>
    </w:pPr>
    <w:rPr>
      <w:sz w:val="24"/>
      <w:szCs w:val="24"/>
    </w:rPr>
  </w:style>
  <w:style w:type="paragraph" w:customStyle="1" w:styleId="p14">
    <w:name w:val="p14"/>
    <w:basedOn w:val="a"/>
    <w:rsid w:val="00AB0FDA"/>
    <w:pPr>
      <w:spacing w:before="100" w:beforeAutospacing="1" w:after="100" w:afterAutospacing="1"/>
    </w:pPr>
    <w:rPr>
      <w:sz w:val="24"/>
      <w:szCs w:val="24"/>
    </w:rPr>
  </w:style>
  <w:style w:type="character" w:customStyle="1" w:styleId="s2">
    <w:name w:val="s2"/>
    <w:basedOn w:val="a0"/>
    <w:rsid w:val="00AB0FDA"/>
  </w:style>
  <w:style w:type="paragraph" w:customStyle="1" w:styleId="p19">
    <w:name w:val="p19"/>
    <w:basedOn w:val="a"/>
    <w:rsid w:val="009B0B1C"/>
    <w:pPr>
      <w:spacing w:before="100" w:beforeAutospacing="1" w:after="100" w:afterAutospacing="1"/>
    </w:pPr>
    <w:rPr>
      <w:sz w:val="24"/>
      <w:szCs w:val="24"/>
    </w:rPr>
  </w:style>
  <w:style w:type="character" w:customStyle="1" w:styleId="s8">
    <w:name w:val="s8"/>
    <w:basedOn w:val="a0"/>
    <w:rsid w:val="008120FE"/>
  </w:style>
  <w:style w:type="paragraph" w:customStyle="1" w:styleId="p9">
    <w:name w:val="p9"/>
    <w:basedOn w:val="a"/>
    <w:rsid w:val="00702569"/>
    <w:pPr>
      <w:spacing w:before="100" w:beforeAutospacing="1" w:after="100" w:afterAutospacing="1"/>
    </w:pPr>
    <w:rPr>
      <w:sz w:val="24"/>
      <w:szCs w:val="24"/>
    </w:rPr>
  </w:style>
  <w:style w:type="paragraph" w:customStyle="1" w:styleId="p21">
    <w:name w:val="p21"/>
    <w:basedOn w:val="a"/>
    <w:rsid w:val="00702569"/>
    <w:pPr>
      <w:spacing w:before="100" w:beforeAutospacing="1" w:after="100" w:afterAutospacing="1"/>
    </w:pPr>
    <w:rPr>
      <w:sz w:val="24"/>
      <w:szCs w:val="24"/>
    </w:rPr>
  </w:style>
  <w:style w:type="paragraph" w:customStyle="1" w:styleId="p22">
    <w:name w:val="p22"/>
    <w:basedOn w:val="a"/>
    <w:rsid w:val="00702569"/>
    <w:pPr>
      <w:spacing w:before="100" w:beforeAutospacing="1" w:after="100" w:afterAutospacing="1"/>
    </w:pPr>
    <w:rPr>
      <w:sz w:val="24"/>
      <w:szCs w:val="24"/>
    </w:rPr>
  </w:style>
  <w:style w:type="paragraph" w:customStyle="1" w:styleId="p23">
    <w:name w:val="p23"/>
    <w:basedOn w:val="a"/>
    <w:rsid w:val="00702569"/>
    <w:pPr>
      <w:spacing w:before="100" w:beforeAutospacing="1" w:after="100" w:afterAutospacing="1"/>
    </w:pPr>
    <w:rPr>
      <w:sz w:val="24"/>
      <w:szCs w:val="24"/>
    </w:rPr>
  </w:style>
  <w:style w:type="character" w:customStyle="1" w:styleId="s9">
    <w:name w:val="s9"/>
    <w:basedOn w:val="a0"/>
    <w:rsid w:val="00702569"/>
  </w:style>
  <w:style w:type="paragraph" w:customStyle="1" w:styleId="p24">
    <w:name w:val="p24"/>
    <w:basedOn w:val="a"/>
    <w:rsid w:val="00702569"/>
    <w:pPr>
      <w:spacing w:before="100" w:beforeAutospacing="1" w:after="100" w:afterAutospacing="1"/>
    </w:pPr>
    <w:rPr>
      <w:sz w:val="24"/>
      <w:szCs w:val="24"/>
    </w:rPr>
  </w:style>
  <w:style w:type="paragraph" w:customStyle="1" w:styleId="p8">
    <w:name w:val="p8"/>
    <w:basedOn w:val="a"/>
    <w:rsid w:val="00956F3C"/>
    <w:pPr>
      <w:spacing w:before="100" w:beforeAutospacing="1" w:after="100" w:afterAutospacing="1"/>
    </w:pPr>
    <w:rPr>
      <w:sz w:val="24"/>
      <w:szCs w:val="24"/>
    </w:rPr>
  </w:style>
  <w:style w:type="paragraph" w:customStyle="1" w:styleId="p25">
    <w:name w:val="p25"/>
    <w:basedOn w:val="a"/>
    <w:rsid w:val="00956F3C"/>
    <w:pPr>
      <w:spacing w:before="100" w:beforeAutospacing="1" w:after="100" w:afterAutospacing="1"/>
    </w:pPr>
    <w:rPr>
      <w:sz w:val="24"/>
      <w:szCs w:val="24"/>
    </w:rPr>
  </w:style>
  <w:style w:type="paragraph" w:customStyle="1" w:styleId="p26">
    <w:name w:val="p26"/>
    <w:basedOn w:val="a"/>
    <w:rsid w:val="00956F3C"/>
    <w:pPr>
      <w:spacing w:before="100" w:beforeAutospacing="1" w:after="100" w:afterAutospacing="1"/>
    </w:pPr>
    <w:rPr>
      <w:sz w:val="24"/>
      <w:szCs w:val="24"/>
    </w:rPr>
  </w:style>
  <w:style w:type="paragraph" w:customStyle="1" w:styleId="p27">
    <w:name w:val="p27"/>
    <w:basedOn w:val="a"/>
    <w:rsid w:val="00956F3C"/>
    <w:pPr>
      <w:spacing w:before="100" w:beforeAutospacing="1" w:after="100" w:afterAutospacing="1"/>
    </w:pPr>
    <w:rPr>
      <w:sz w:val="24"/>
      <w:szCs w:val="24"/>
    </w:rPr>
  </w:style>
  <w:style w:type="paragraph" w:customStyle="1" w:styleId="p28">
    <w:name w:val="p28"/>
    <w:basedOn w:val="a"/>
    <w:rsid w:val="00956F3C"/>
    <w:pPr>
      <w:spacing w:before="100" w:beforeAutospacing="1" w:after="100" w:afterAutospacing="1"/>
    </w:pPr>
    <w:rPr>
      <w:sz w:val="24"/>
      <w:szCs w:val="24"/>
    </w:rPr>
  </w:style>
  <w:style w:type="paragraph" w:customStyle="1" w:styleId="p10">
    <w:name w:val="p10"/>
    <w:basedOn w:val="a"/>
    <w:rsid w:val="00956F3C"/>
    <w:pPr>
      <w:spacing w:before="100" w:beforeAutospacing="1" w:after="100" w:afterAutospacing="1"/>
    </w:pPr>
    <w:rPr>
      <w:sz w:val="24"/>
      <w:szCs w:val="24"/>
    </w:rPr>
  </w:style>
  <w:style w:type="paragraph" w:customStyle="1" w:styleId="p29">
    <w:name w:val="p29"/>
    <w:basedOn w:val="a"/>
    <w:rsid w:val="00956F3C"/>
    <w:pPr>
      <w:spacing w:before="100" w:beforeAutospacing="1" w:after="100" w:afterAutospacing="1"/>
    </w:pPr>
    <w:rPr>
      <w:sz w:val="24"/>
      <w:szCs w:val="24"/>
    </w:rPr>
  </w:style>
  <w:style w:type="paragraph" w:customStyle="1" w:styleId="p31">
    <w:name w:val="p31"/>
    <w:basedOn w:val="a"/>
    <w:rsid w:val="00956F3C"/>
    <w:pPr>
      <w:spacing w:before="100" w:beforeAutospacing="1" w:after="100" w:afterAutospacing="1"/>
    </w:pPr>
    <w:rPr>
      <w:sz w:val="24"/>
      <w:szCs w:val="24"/>
    </w:rPr>
  </w:style>
  <w:style w:type="paragraph" w:customStyle="1" w:styleId="p32">
    <w:name w:val="p32"/>
    <w:basedOn w:val="a"/>
    <w:rsid w:val="00956F3C"/>
    <w:pPr>
      <w:spacing w:before="100" w:beforeAutospacing="1" w:after="100" w:afterAutospacing="1"/>
    </w:pPr>
    <w:rPr>
      <w:sz w:val="24"/>
      <w:szCs w:val="24"/>
    </w:rPr>
  </w:style>
  <w:style w:type="character" w:customStyle="1" w:styleId="s10">
    <w:name w:val="s10"/>
    <w:basedOn w:val="a0"/>
    <w:rsid w:val="00956F3C"/>
  </w:style>
  <w:style w:type="paragraph" w:customStyle="1" w:styleId="p18">
    <w:name w:val="p18"/>
    <w:basedOn w:val="a"/>
    <w:rsid w:val="00956F3C"/>
    <w:pPr>
      <w:spacing w:before="100" w:beforeAutospacing="1" w:after="100" w:afterAutospacing="1"/>
    </w:pPr>
    <w:rPr>
      <w:sz w:val="24"/>
      <w:szCs w:val="24"/>
    </w:rPr>
  </w:style>
  <w:style w:type="paragraph" w:customStyle="1" w:styleId="p34">
    <w:name w:val="p34"/>
    <w:basedOn w:val="a"/>
    <w:rsid w:val="00956F3C"/>
    <w:pPr>
      <w:spacing w:before="100" w:beforeAutospacing="1" w:after="100" w:afterAutospacing="1"/>
    </w:pPr>
    <w:rPr>
      <w:sz w:val="24"/>
      <w:szCs w:val="24"/>
    </w:rPr>
  </w:style>
  <w:style w:type="paragraph" w:customStyle="1" w:styleId="p35">
    <w:name w:val="p35"/>
    <w:basedOn w:val="a"/>
    <w:rsid w:val="00956F3C"/>
    <w:pPr>
      <w:spacing w:before="100" w:beforeAutospacing="1" w:after="100" w:afterAutospacing="1"/>
    </w:pPr>
    <w:rPr>
      <w:sz w:val="24"/>
      <w:szCs w:val="24"/>
    </w:rPr>
  </w:style>
  <w:style w:type="paragraph" w:customStyle="1" w:styleId="p36">
    <w:name w:val="p36"/>
    <w:basedOn w:val="a"/>
    <w:rsid w:val="00956F3C"/>
    <w:pPr>
      <w:spacing w:before="100" w:beforeAutospacing="1" w:after="100" w:afterAutospacing="1"/>
    </w:pPr>
    <w:rPr>
      <w:sz w:val="24"/>
      <w:szCs w:val="24"/>
    </w:rPr>
  </w:style>
  <w:style w:type="paragraph" w:customStyle="1" w:styleId="p37">
    <w:name w:val="p37"/>
    <w:basedOn w:val="a"/>
    <w:rsid w:val="00956F3C"/>
    <w:pPr>
      <w:spacing w:before="100" w:beforeAutospacing="1" w:after="100" w:afterAutospacing="1"/>
    </w:pPr>
    <w:rPr>
      <w:sz w:val="24"/>
      <w:szCs w:val="24"/>
    </w:rPr>
  </w:style>
  <w:style w:type="character" w:customStyle="1" w:styleId="s11">
    <w:name w:val="s11"/>
    <w:basedOn w:val="a0"/>
    <w:rsid w:val="00956F3C"/>
  </w:style>
  <w:style w:type="paragraph" w:customStyle="1" w:styleId="p38">
    <w:name w:val="p38"/>
    <w:basedOn w:val="a"/>
    <w:rsid w:val="00956F3C"/>
    <w:pPr>
      <w:spacing w:before="100" w:beforeAutospacing="1" w:after="100" w:afterAutospacing="1"/>
    </w:pPr>
    <w:rPr>
      <w:sz w:val="24"/>
      <w:szCs w:val="24"/>
    </w:rPr>
  </w:style>
  <w:style w:type="character" w:customStyle="1" w:styleId="s3">
    <w:name w:val="s3"/>
    <w:basedOn w:val="a0"/>
    <w:rsid w:val="00956F3C"/>
  </w:style>
  <w:style w:type="paragraph" w:customStyle="1" w:styleId="p40">
    <w:name w:val="p40"/>
    <w:basedOn w:val="a"/>
    <w:rsid w:val="00956F3C"/>
    <w:pPr>
      <w:spacing w:before="100" w:beforeAutospacing="1" w:after="100" w:afterAutospacing="1"/>
    </w:pPr>
    <w:rPr>
      <w:sz w:val="24"/>
      <w:szCs w:val="24"/>
    </w:rPr>
  </w:style>
  <w:style w:type="paragraph" w:customStyle="1" w:styleId="p41">
    <w:name w:val="p41"/>
    <w:basedOn w:val="a"/>
    <w:rsid w:val="00956F3C"/>
    <w:pPr>
      <w:spacing w:before="100" w:beforeAutospacing="1" w:after="100" w:afterAutospacing="1"/>
    </w:pPr>
    <w:rPr>
      <w:sz w:val="24"/>
      <w:szCs w:val="24"/>
    </w:rPr>
  </w:style>
  <w:style w:type="paragraph" w:customStyle="1" w:styleId="p42">
    <w:name w:val="p42"/>
    <w:basedOn w:val="a"/>
    <w:rsid w:val="00956F3C"/>
    <w:pPr>
      <w:spacing w:before="100" w:beforeAutospacing="1" w:after="100" w:afterAutospacing="1"/>
    </w:pPr>
    <w:rPr>
      <w:sz w:val="24"/>
      <w:szCs w:val="24"/>
    </w:rPr>
  </w:style>
  <w:style w:type="paragraph" w:customStyle="1" w:styleId="p43">
    <w:name w:val="p43"/>
    <w:basedOn w:val="a"/>
    <w:rsid w:val="00956F3C"/>
    <w:pPr>
      <w:spacing w:before="100" w:beforeAutospacing="1" w:after="100" w:afterAutospacing="1"/>
    </w:pPr>
    <w:rPr>
      <w:sz w:val="24"/>
      <w:szCs w:val="24"/>
    </w:rPr>
  </w:style>
  <w:style w:type="paragraph" w:customStyle="1" w:styleId="p44">
    <w:name w:val="p44"/>
    <w:basedOn w:val="a"/>
    <w:rsid w:val="00956F3C"/>
    <w:pPr>
      <w:spacing w:before="100" w:beforeAutospacing="1" w:after="100" w:afterAutospacing="1"/>
    </w:pPr>
    <w:rPr>
      <w:sz w:val="24"/>
      <w:szCs w:val="24"/>
    </w:rPr>
  </w:style>
  <w:style w:type="paragraph" w:customStyle="1" w:styleId="p47">
    <w:name w:val="p47"/>
    <w:basedOn w:val="a"/>
    <w:rsid w:val="00F27E1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9F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429F6"/>
    <w:pPr>
      <w:keepNext/>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29F6"/>
    <w:rPr>
      <w:rFonts w:ascii="Times New Roman" w:eastAsia="Times New Roman" w:hAnsi="Times New Roman" w:cs="Times New Roman"/>
      <w:b/>
      <w:sz w:val="44"/>
      <w:szCs w:val="20"/>
      <w:lang w:eastAsia="ru-RU"/>
    </w:rPr>
  </w:style>
  <w:style w:type="paragraph" w:styleId="a3">
    <w:name w:val="Balloon Text"/>
    <w:basedOn w:val="a"/>
    <w:link w:val="a4"/>
    <w:uiPriority w:val="99"/>
    <w:semiHidden/>
    <w:unhideWhenUsed/>
    <w:rsid w:val="006429F6"/>
    <w:rPr>
      <w:rFonts w:ascii="Tahoma" w:hAnsi="Tahoma" w:cs="Tahoma"/>
      <w:sz w:val="16"/>
      <w:szCs w:val="16"/>
    </w:rPr>
  </w:style>
  <w:style w:type="character" w:customStyle="1" w:styleId="a4">
    <w:name w:val="Текст выноски Знак"/>
    <w:basedOn w:val="a0"/>
    <w:link w:val="a3"/>
    <w:uiPriority w:val="99"/>
    <w:semiHidden/>
    <w:rsid w:val="006429F6"/>
    <w:rPr>
      <w:rFonts w:ascii="Tahoma" w:eastAsia="Times New Roman" w:hAnsi="Tahoma" w:cs="Tahoma"/>
      <w:sz w:val="16"/>
      <w:szCs w:val="16"/>
      <w:lang w:eastAsia="ru-RU"/>
    </w:rPr>
  </w:style>
  <w:style w:type="paragraph" w:customStyle="1" w:styleId="ConsPlusNonformat">
    <w:name w:val="ConsPlusNonformat"/>
    <w:uiPriority w:val="99"/>
    <w:rsid w:val="006645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D77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rsid w:val="00ED77E6"/>
    <w:rPr>
      <w:color w:val="0000FF"/>
      <w:u w:val="single"/>
    </w:rPr>
  </w:style>
  <w:style w:type="paragraph" w:customStyle="1" w:styleId="ConsPlusCell">
    <w:name w:val="ConsPlusCell"/>
    <w:uiPriority w:val="99"/>
    <w:rsid w:val="00ED77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link w:val="ConsNormal0"/>
    <w:uiPriority w:val="99"/>
    <w:rsid w:val="00ED77E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3">
    <w:name w:val="3"/>
    <w:basedOn w:val="a"/>
    <w:rsid w:val="00ED77E6"/>
    <w:pPr>
      <w:spacing w:before="100" w:beforeAutospacing="1" w:after="100" w:afterAutospacing="1"/>
    </w:pPr>
    <w:rPr>
      <w:sz w:val="24"/>
      <w:szCs w:val="24"/>
    </w:rPr>
  </w:style>
  <w:style w:type="paragraph" w:customStyle="1" w:styleId="consplusnormal0">
    <w:name w:val="consplusnormal"/>
    <w:basedOn w:val="a"/>
    <w:rsid w:val="00ED77E6"/>
    <w:pPr>
      <w:spacing w:before="100" w:beforeAutospacing="1" w:after="100" w:afterAutospacing="1"/>
    </w:pPr>
    <w:rPr>
      <w:sz w:val="24"/>
      <w:szCs w:val="24"/>
    </w:rPr>
  </w:style>
  <w:style w:type="paragraph" w:customStyle="1" w:styleId="ConsNonformat">
    <w:name w:val="ConsNonformat"/>
    <w:rsid w:val="00ED77E6"/>
    <w:pPr>
      <w:autoSpaceDE w:val="0"/>
      <w:autoSpaceDN w:val="0"/>
      <w:spacing w:after="0" w:line="240" w:lineRule="auto"/>
      <w:ind w:right="19772"/>
    </w:pPr>
    <w:rPr>
      <w:rFonts w:ascii="Courier New" w:eastAsia="Times New Roman" w:hAnsi="Courier New" w:cs="Courier New"/>
      <w:sz w:val="20"/>
      <w:szCs w:val="20"/>
      <w:lang w:eastAsia="ru-RU"/>
    </w:rPr>
  </w:style>
  <w:style w:type="paragraph" w:styleId="30">
    <w:name w:val="Body Text 3"/>
    <w:basedOn w:val="a"/>
    <w:link w:val="31"/>
    <w:uiPriority w:val="99"/>
    <w:rsid w:val="00ED77E6"/>
    <w:pPr>
      <w:autoSpaceDE w:val="0"/>
      <w:autoSpaceDN w:val="0"/>
      <w:spacing w:after="120"/>
    </w:pPr>
    <w:rPr>
      <w:sz w:val="16"/>
      <w:szCs w:val="16"/>
    </w:rPr>
  </w:style>
  <w:style w:type="character" w:customStyle="1" w:styleId="31">
    <w:name w:val="Основной текст 3 Знак"/>
    <w:basedOn w:val="a0"/>
    <w:link w:val="30"/>
    <w:uiPriority w:val="99"/>
    <w:rsid w:val="00ED77E6"/>
    <w:rPr>
      <w:rFonts w:ascii="Times New Roman" w:eastAsia="Times New Roman" w:hAnsi="Times New Roman" w:cs="Times New Roman"/>
      <w:sz w:val="16"/>
      <w:szCs w:val="16"/>
      <w:lang w:eastAsia="ru-RU"/>
    </w:rPr>
  </w:style>
  <w:style w:type="character" w:customStyle="1" w:styleId="ConsNormal0">
    <w:name w:val="ConsNormal Знак"/>
    <w:basedOn w:val="a0"/>
    <w:link w:val="ConsNormal"/>
    <w:uiPriority w:val="99"/>
    <w:locked/>
    <w:rsid w:val="00ED77E6"/>
    <w:rPr>
      <w:rFonts w:ascii="Arial" w:eastAsia="Times New Roman" w:hAnsi="Arial" w:cs="Times New Roman"/>
      <w:sz w:val="20"/>
      <w:szCs w:val="20"/>
      <w:lang w:eastAsia="ru-RU"/>
    </w:rPr>
  </w:style>
  <w:style w:type="paragraph" w:styleId="a6">
    <w:name w:val="Body Text"/>
    <w:basedOn w:val="a"/>
    <w:link w:val="a7"/>
    <w:uiPriority w:val="99"/>
    <w:semiHidden/>
    <w:unhideWhenUsed/>
    <w:rsid w:val="00ED77E6"/>
    <w:pPr>
      <w:spacing w:after="120"/>
    </w:pPr>
  </w:style>
  <w:style w:type="character" w:customStyle="1" w:styleId="a7">
    <w:name w:val="Основной текст Знак"/>
    <w:basedOn w:val="a0"/>
    <w:link w:val="a6"/>
    <w:uiPriority w:val="99"/>
    <w:semiHidden/>
    <w:rsid w:val="00ED77E6"/>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ED77E6"/>
    <w:pPr>
      <w:tabs>
        <w:tab w:val="center" w:pos="4677"/>
        <w:tab w:val="right" w:pos="9355"/>
      </w:tabs>
    </w:pPr>
  </w:style>
  <w:style w:type="character" w:customStyle="1" w:styleId="a9">
    <w:name w:val="Верхний колонтитул Знак"/>
    <w:basedOn w:val="a0"/>
    <w:link w:val="a8"/>
    <w:uiPriority w:val="99"/>
    <w:rsid w:val="00ED77E6"/>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ED77E6"/>
    <w:pPr>
      <w:tabs>
        <w:tab w:val="center" w:pos="4677"/>
        <w:tab w:val="right" w:pos="9355"/>
      </w:tabs>
    </w:pPr>
  </w:style>
  <w:style w:type="character" w:customStyle="1" w:styleId="ab">
    <w:name w:val="Нижний колонтитул Знак"/>
    <w:basedOn w:val="a0"/>
    <w:link w:val="aa"/>
    <w:uiPriority w:val="99"/>
    <w:rsid w:val="00ED77E6"/>
    <w:rPr>
      <w:rFonts w:ascii="Times New Roman" w:eastAsia="Times New Roman" w:hAnsi="Times New Roman" w:cs="Times New Roman"/>
      <w:sz w:val="20"/>
      <w:szCs w:val="20"/>
      <w:lang w:eastAsia="ru-RU"/>
    </w:rPr>
  </w:style>
  <w:style w:type="character" w:customStyle="1" w:styleId="s5">
    <w:name w:val="s5"/>
    <w:basedOn w:val="a0"/>
    <w:rsid w:val="00923F67"/>
  </w:style>
  <w:style w:type="paragraph" w:customStyle="1" w:styleId="ac">
    <w:name w:val="Знак"/>
    <w:basedOn w:val="a"/>
    <w:rsid w:val="00923F67"/>
    <w:pPr>
      <w:spacing w:after="160" w:line="240" w:lineRule="exact"/>
    </w:pPr>
    <w:rPr>
      <w:rFonts w:ascii="Verdana" w:hAnsi="Verdana" w:cs="Verdana"/>
      <w:lang w:val="en-US" w:eastAsia="en-US"/>
    </w:rPr>
  </w:style>
  <w:style w:type="paragraph" w:customStyle="1" w:styleId="p13">
    <w:name w:val="p13"/>
    <w:basedOn w:val="a"/>
    <w:rsid w:val="00642935"/>
    <w:pPr>
      <w:spacing w:before="100" w:beforeAutospacing="1" w:after="100" w:afterAutospacing="1"/>
    </w:pPr>
    <w:rPr>
      <w:sz w:val="24"/>
      <w:szCs w:val="24"/>
    </w:rPr>
  </w:style>
  <w:style w:type="character" w:customStyle="1" w:styleId="s7">
    <w:name w:val="s7"/>
    <w:basedOn w:val="a0"/>
    <w:rsid w:val="00642935"/>
  </w:style>
  <w:style w:type="paragraph" w:customStyle="1" w:styleId="p17">
    <w:name w:val="p17"/>
    <w:basedOn w:val="a"/>
    <w:rsid w:val="00642935"/>
    <w:pPr>
      <w:spacing w:before="100" w:beforeAutospacing="1" w:after="100" w:afterAutospacing="1"/>
    </w:pPr>
    <w:rPr>
      <w:sz w:val="24"/>
      <w:szCs w:val="24"/>
    </w:rPr>
  </w:style>
  <w:style w:type="paragraph" w:customStyle="1" w:styleId="p14">
    <w:name w:val="p14"/>
    <w:basedOn w:val="a"/>
    <w:rsid w:val="00AB0FDA"/>
    <w:pPr>
      <w:spacing w:before="100" w:beforeAutospacing="1" w:after="100" w:afterAutospacing="1"/>
    </w:pPr>
    <w:rPr>
      <w:sz w:val="24"/>
      <w:szCs w:val="24"/>
    </w:rPr>
  </w:style>
  <w:style w:type="character" w:customStyle="1" w:styleId="s2">
    <w:name w:val="s2"/>
    <w:basedOn w:val="a0"/>
    <w:rsid w:val="00AB0FDA"/>
  </w:style>
  <w:style w:type="paragraph" w:customStyle="1" w:styleId="p19">
    <w:name w:val="p19"/>
    <w:basedOn w:val="a"/>
    <w:rsid w:val="009B0B1C"/>
    <w:pPr>
      <w:spacing w:before="100" w:beforeAutospacing="1" w:after="100" w:afterAutospacing="1"/>
    </w:pPr>
    <w:rPr>
      <w:sz w:val="24"/>
      <w:szCs w:val="24"/>
    </w:rPr>
  </w:style>
  <w:style w:type="character" w:customStyle="1" w:styleId="s8">
    <w:name w:val="s8"/>
    <w:basedOn w:val="a0"/>
    <w:rsid w:val="008120FE"/>
  </w:style>
  <w:style w:type="paragraph" w:customStyle="1" w:styleId="p9">
    <w:name w:val="p9"/>
    <w:basedOn w:val="a"/>
    <w:rsid w:val="00702569"/>
    <w:pPr>
      <w:spacing w:before="100" w:beforeAutospacing="1" w:after="100" w:afterAutospacing="1"/>
    </w:pPr>
    <w:rPr>
      <w:sz w:val="24"/>
      <w:szCs w:val="24"/>
    </w:rPr>
  </w:style>
  <w:style w:type="paragraph" w:customStyle="1" w:styleId="p21">
    <w:name w:val="p21"/>
    <w:basedOn w:val="a"/>
    <w:rsid w:val="00702569"/>
    <w:pPr>
      <w:spacing w:before="100" w:beforeAutospacing="1" w:after="100" w:afterAutospacing="1"/>
    </w:pPr>
    <w:rPr>
      <w:sz w:val="24"/>
      <w:szCs w:val="24"/>
    </w:rPr>
  </w:style>
  <w:style w:type="paragraph" w:customStyle="1" w:styleId="p22">
    <w:name w:val="p22"/>
    <w:basedOn w:val="a"/>
    <w:rsid w:val="00702569"/>
    <w:pPr>
      <w:spacing w:before="100" w:beforeAutospacing="1" w:after="100" w:afterAutospacing="1"/>
    </w:pPr>
    <w:rPr>
      <w:sz w:val="24"/>
      <w:szCs w:val="24"/>
    </w:rPr>
  </w:style>
  <w:style w:type="paragraph" w:customStyle="1" w:styleId="p23">
    <w:name w:val="p23"/>
    <w:basedOn w:val="a"/>
    <w:rsid w:val="00702569"/>
    <w:pPr>
      <w:spacing w:before="100" w:beforeAutospacing="1" w:after="100" w:afterAutospacing="1"/>
    </w:pPr>
    <w:rPr>
      <w:sz w:val="24"/>
      <w:szCs w:val="24"/>
    </w:rPr>
  </w:style>
  <w:style w:type="character" w:customStyle="1" w:styleId="s9">
    <w:name w:val="s9"/>
    <w:basedOn w:val="a0"/>
    <w:rsid w:val="00702569"/>
  </w:style>
  <w:style w:type="paragraph" w:customStyle="1" w:styleId="p24">
    <w:name w:val="p24"/>
    <w:basedOn w:val="a"/>
    <w:rsid w:val="00702569"/>
    <w:pPr>
      <w:spacing w:before="100" w:beforeAutospacing="1" w:after="100" w:afterAutospacing="1"/>
    </w:pPr>
    <w:rPr>
      <w:sz w:val="24"/>
      <w:szCs w:val="24"/>
    </w:rPr>
  </w:style>
  <w:style w:type="paragraph" w:customStyle="1" w:styleId="p8">
    <w:name w:val="p8"/>
    <w:basedOn w:val="a"/>
    <w:rsid w:val="00956F3C"/>
    <w:pPr>
      <w:spacing w:before="100" w:beforeAutospacing="1" w:after="100" w:afterAutospacing="1"/>
    </w:pPr>
    <w:rPr>
      <w:sz w:val="24"/>
      <w:szCs w:val="24"/>
    </w:rPr>
  </w:style>
  <w:style w:type="paragraph" w:customStyle="1" w:styleId="p25">
    <w:name w:val="p25"/>
    <w:basedOn w:val="a"/>
    <w:rsid w:val="00956F3C"/>
    <w:pPr>
      <w:spacing w:before="100" w:beforeAutospacing="1" w:after="100" w:afterAutospacing="1"/>
    </w:pPr>
    <w:rPr>
      <w:sz w:val="24"/>
      <w:szCs w:val="24"/>
    </w:rPr>
  </w:style>
  <w:style w:type="paragraph" w:customStyle="1" w:styleId="p26">
    <w:name w:val="p26"/>
    <w:basedOn w:val="a"/>
    <w:rsid w:val="00956F3C"/>
    <w:pPr>
      <w:spacing w:before="100" w:beforeAutospacing="1" w:after="100" w:afterAutospacing="1"/>
    </w:pPr>
    <w:rPr>
      <w:sz w:val="24"/>
      <w:szCs w:val="24"/>
    </w:rPr>
  </w:style>
  <w:style w:type="paragraph" w:customStyle="1" w:styleId="p27">
    <w:name w:val="p27"/>
    <w:basedOn w:val="a"/>
    <w:rsid w:val="00956F3C"/>
    <w:pPr>
      <w:spacing w:before="100" w:beforeAutospacing="1" w:after="100" w:afterAutospacing="1"/>
    </w:pPr>
    <w:rPr>
      <w:sz w:val="24"/>
      <w:szCs w:val="24"/>
    </w:rPr>
  </w:style>
  <w:style w:type="paragraph" w:customStyle="1" w:styleId="p28">
    <w:name w:val="p28"/>
    <w:basedOn w:val="a"/>
    <w:rsid w:val="00956F3C"/>
    <w:pPr>
      <w:spacing w:before="100" w:beforeAutospacing="1" w:after="100" w:afterAutospacing="1"/>
    </w:pPr>
    <w:rPr>
      <w:sz w:val="24"/>
      <w:szCs w:val="24"/>
    </w:rPr>
  </w:style>
  <w:style w:type="paragraph" w:customStyle="1" w:styleId="p10">
    <w:name w:val="p10"/>
    <w:basedOn w:val="a"/>
    <w:rsid w:val="00956F3C"/>
    <w:pPr>
      <w:spacing w:before="100" w:beforeAutospacing="1" w:after="100" w:afterAutospacing="1"/>
    </w:pPr>
    <w:rPr>
      <w:sz w:val="24"/>
      <w:szCs w:val="24"/>
    </w:rPr>
  </w:style>
  <w:style w:type="paragraph" w:customStyle="1" w:styleId="p29">
    <w:name w:val="p29"/>
    <w:basedOn w:val="a"/>
    <w:rsid w:val="00956F3C"/>
    <w:pPr>
      <w:spacing w:before="100" w:beforeAutospacing="1" w:after="100" w:afterAutospacing="1"/>
    </w:pPr>
    <w:rPr>
      <w:sz w:val="24"/>
      <w:szCs w:val="24"/>
    </w:rPr>
  </w:style>
  <w:style w:type="paragraph" w:customStyle="1" w:styleId="p31">
    <w:name w:val="p31"/>
    <w:basedOn w:val="a"/>
    <w:rsid w:val="00956F3C"/>
    <w:pPr>
      <w:spacing w:before="100" w:beforeAutospacing="1" w:after="100" w:afterAutospacing="1"/>
    </w:pPr>
    <w:rPr>
      <w:sz w:val="24"/>
      <w:szCs w:val="24"/>
    </w:rPr>
  </w:style>
  <w:style w:type="paragraph" w:customStyle="1" w:styleId="p32">
    <w:name w:val="p32"/>
    <w:basedOn w:val="a"/>
    <w:rsid w:val="00956F3C"/>
    <w:pPr>
      <w:spacing w:before="100" w:beforeAutospacing="1" w:after="100" w:afterAutospacing="1"/>
    </w:pPr>
    <w:rPr>
      <w:sz w:val="24"/>
      <w:szCs w:val="24"/>
    </w:rPr>
  </w:style>
  <w:style w:type="character" w:customStyle="1" w:styleId="s10">
    <w:name w:val="s10"/>
    <w:basedOn w:val="a0"/>
    <w:rsid w:val="00956F3C"/>
  </w:style>
  <w:style w:type="paragraph" w:customStyle="1" w:styleId="p18">
    <w:name w:val="p18"/>
    <w:basedOn w:val="a"/>
    <w:rsid w:val="00956F3C"/>
    <w:pPr>
      <w:spacing w:before="100" w:beforeAutospacing="1" w:after="100" w:afterAutospacing="1"/>
    </w:pPr>
    <w:rPr>
      <w:sz w:val="24"/>
      <w:szCs w:val="24"/>
    </w:rPr>
  </w:style>
  <w:style w:type="paragraph" w:customStyle="1" w:styleId="p34">
    <w:name w:val="p34"/>
    <w:basedOn w:val="a"/>
    <w:rsid w:val="00956F3C"/>
    <w:pPr>
      <w:spacing w:before="100" w:beforeAutospacing="1" w:after="100" w:afterAutospacing="1"/>
    </w:pPr>
    <w:rPr>
      <w:sz w:val="24"/>
      <w:szCs w:val="24"/>
    </w:rPr>
  </w:style>
  <w:style w:type="paragraph" w:customStyle="1" w:styleId="p35">
    <w:name w:val="p35"/>
    <w:basedOn w:val="a"/>
    <w:rsid w:val="00956F3C"/>
    <w:pPr>
      <w:spacing w:before="100" w:beforeAutospacing="1" w:after="100" w:afterAutospacing="1"/>
    </w:pPr>
    <w:rPr>
      <w:sz w:val="24"/>
      <w:szCs w:val="24"/>
    </w:rPr>
  </w:style>
  <w:style w:type="paragraph" w:customStyle="1" w:styleId="p36">
    <w:name w:val="p36"/>
    <w:basedOn w:val="a"/>
    <w:rsid w:val="00956F3C"/>
    <w:pPr>
      <w:spacing w:before="100" w:beforeAutospacing="1" w:after="100" w:afterAutospacing="1"/>
    </w:pPr>
    <w:rPr>
      <w:sz w:val="24"/>
      <w:szCs w:val="24"/>
    </w:rPr>
  </w:style>
  <w:style w:type="paragraph" w:customStyle="1" w:styleId="p37">
    <w:name w:val="p37"/>
    <w:basedOn w:val="a"/>
    <w:rsid w:val="00956F3C"/>
    <w:pPr>
      <w:spacing w:before="100" w:beforeAutospacing="1" w:after="100" w:afterAutospacing="1"/>
    </w:pPr>
    <w:rPr>
      <w:sz w:val="24"/>
      <w:szCs w:val="24"/>
    </w:rPr>
  </w:style>
  <w:style w:type="character" w:customStyle="1" w:styleId="s11">
    <w:name w:val="s11"/>
    <w:basedOn w:val="a0"/>
    <w:rsid w:val="00956F3C"/>
  </w:style>
  <w:style w:type="paragraph" w:customStyle="1" w:styleId="p38">
    <w:name w:val="p38"/>
    <w:basedOn w:val="a"/>
    <w:rsid w:val="00956F3C"/>
    <w:pPr>
      <w:spacing w:before="100" w:beforeAutospacing="1" w:after="100" w:afterAutospacing="1"/>
    </w:pPr>
    <w:rPr>
      <w:sz w:val="24"/>
      <w:szCs w:val="24"/>
    </w:rPr>
  </w:style>
  <w:style w:type="character" w:customStyle="1" w:styleId="s3">
    <w:name w:val="s3"/>
    <w:basedOn w:val="a0"/>
    <w:rsid w:val="00956F3C"/>
  </w:style>
  <w:style w:type="paragraph" w:customStyle="1" w:styleId="p40">
    <w:name w:val="p40"/>
    <w:basedOn w:val="a"/>
    <w:rsid w:val="00956F3C"/>
    <w:pPr>
      <w:spacing w:before="100" w:beforeAutospacing="1" w:after="100" w:afterAutospacing="1"/>
    </w:pPr>
    <w:rPr>
      <w:sz w:val="24"/>
      <w:szCs w:val="24"/>
    </w:rPr>
  </w:style>
  <w:style w:type="paragraph" w:customStyle="1" w:styleId="p41">
    <w:name w:val="p41"/>
    <w:basedOn w:val="a"/>
    <w:rsid w:val="00956F3C"/>
    <w:pPr>
      <w:spacing w:before="100" w:beforeAutospacing="1" w:after="100" w:afterAutospacing="1"/>
    </w:pPr>
    <w:rPr>
      <w:sz w:val="24"/>
      <w:szCs w:val="24"/>
    </w:rPr>
  </w:style>
  <w:style w:type="paragraph" w:customStyle="1" w:styleId="p42">
    <w:name w:val="p42"/>
    <w:basedOn w:val="a"/>
    <w:rsid w:val="00956F3C"/>
    <w:pPr>
      <w:spacing w:before="100" w:beforeAutospacing="1" w:after="100" w:afterAutospacing="1"/>
    </w:pPr>
    <w:rPr>
      <w:sz w:val="24"/>
      <w:szCs w:val="24"/>
    </w:rPr>
  </w:style>
  <w:style w:type="paragraph" w:customStyle="1" w:styleId="p43">
    <w:name w:val="p43"/>
    <w:basedOn w:val="a"/>
    <w:rsid w:val="00956F3C"/>
    <w:pPr>
      <w:spacing w:before="100" w:beforeAutospacing="1" w:after="100" w:afterAutospacing="1"/>
    </w:pPr>
    <w:rPr>
      <w:sz w:val="24"/>
      <w:szCs w:val="24"/>
    </w:rPr>
  </w:style>
  <w:style w:type="paragraph" w:customStyle="1" w:styleId="p44">
    <w:name w:val="p44"/>
    <w:basedOn w:val="a"/>
    <w:rsid w:val="00956F3C"/>
    <w:pPr>
      <w:spacing w:before="100" w:beforeAutospacing="1" w:after="100" w:afterAutospacing="1"/>
    </w:pPr>
    <w:rPr>
      <w:sz w:val="24"/>
      <w:szCs w:val="24"/>
    </w:rPr>
  </w:style>
  <w:style w:type="paragraph" w:customStyle="1" w:styleId="p47">
    <w:name w:val="p47"/>
    <w:basedOn w:val="a"/>
    <w:rsid w:val="00F27E1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2AFDE-75C3-4AAD-BDC7-D4EAC9325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20</Pages>
  <Words>7023</Words>
  <Characters>40034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lubanevich</dc:creator>
  <cp:keywords/>
  <dc:description/>
  <cp:lastModifiedBy>Владислав Богданов</cp:lastModifiedBy>
  <cp:revision>4</cp:revision>
  <cp:lastPrinted>2021-03-09T03:32:00Z</cp:lastPrinted>
  <dcterms:created xsi:type="dcterms:W3CDTF">2021-02-16T11:08:00Z</dcterms:created>
  <dcterms:modified xsi:type="dcterms:W3CDTF">2021-03-09T08:31:00Z</dcterms:modified>
</cp:coreProperties>
</file>